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54" w:rsidRPr="00BB4454" w:rsidRDefault="00BB4454" w:rsidP="00BB4454">
      <w:pPr>
        <w:ind w:right="0"/>
        <w:jc w:val="left"/>
        <w:rPr>
          <w:rFonts w:eastAsia="Times New Roman" w:cs="Times New Roman"/>
          <w:b/>
          <w:sz w:val="48"/>
          <w:szCs w:val="48"/>
          <w:lang w:val="it-IT" w:eastAsia="lv-LV"/>
        </w:rPr>
      </w:pPr>
      <w:r w:rsidRPr="00BB4454">
        <w:rPr>
          <w:rFonts w:eastAsia="Times New Roman" w:cs="Times New Roman"/>
          <w:noProof/>
          <w:sz w:val="20"/>
          <w:szCs w:val="20"/>
          <w:lang w:eastAsia="lv-LV"/>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BB4454">
        <w:rPr>
          <w:rFonts w:eastAsia="Times New Roman" w:cs="Times New Roman"/>
          <w:b/>
          <w:sz w:val="48"/>
          <w:szCs w:val="48"/>
          <w:lang w:val="it-IT" w:eastAsia="lv-LV"/>
        </w:rPr>
        <w:t xml:space="preserve">     TUKUMA  NOVADA  DOME</w:t>
      </w:r>
    </w:p>
    <w:p w:rsidR="00BB4454" w:rsidRPr="00BB4454" w:rsidRDefault="00BB4454" w:rsidP="00BB4454">
      <w:pPr>
        <w:ind w:right="0"/>
        <w:jc w:val="center"/>
        <w:rPr>
          <w:rFonts w:eastAsia="Times New Roman" w:cs="Times New Roman"/>
          <w:sz w:val="22"/>
          <w:lang w:val="it-IT" w:eastAsia="lv-LV"/>
        </w:rPr>
      </w:pPr>
      <w:r w:rsidRPr="00BB4454">
        <w:rPr>
          <w:rFonts w:eastAsia="Times New Roman" w:cs="Times New Roman"/>
          <w:sz w:val="22"/>
          <w:lang w:val="it-IT" w:eastAsia="lv-LV"/>
        </w:rPr>
        <w:t>Reģistrācijas  Nr.90000050975</w:t>
      </w:r>
    </w:p>
    <w:p w:rsidR="00BB4454" w:rsidRPr="00BB4454" w:rsidRDefault="00BB4454" w:rsidP="00BB4454">
      <w:pPr>
        <w:ind w:right="0"/>
        <w:jc w:val="center"/>
        <w:rPr>
          <w:rFonts w:eastAsia="Times New Roman" w:cs="Times New Roman"/>
          <w:color w:val="1C1C1C"/>
          <w:sz w:val="22"/>
          <w:lang w:val="it-IT" w:eastAsia="lv-LV"/>
        </w:rPr>
      </w:pPr>
      <w:r w:rsidRPr="00BB4454">
        <w:rPr>
          <w:rFonts w:eastAsia="Times New Roman" w:cs="Times New Roman"/>
          <w:color w:val="1C1C1C"/>
          <w:sz w:val="22"/>
          <w:lang w:val="it-IT" w:eastAsia="lv-LV"/>
        </w:rPr>
        <w:t>Talsu iela 4, Tukums, Tukuma novads, LV-3101,</w:t>
      </w:r>
    </w:p>
    <w:p w:rsidR="00BB4454" w:rsidRPr="00BB4454" w:rsidRDefault="00BB4454" w:rsidP="00BB4454">
      <w:pPr>
        <w:ind w:right="0"/>
        <w:jc w:val="center"/>
        <w:rPr>
          <w:rFonts w:eastAsia="Times New Roman" w:cs="Times New Roman"/>
          <w:color w:val="1C1C1C"/>
          <w:sz w:val="22"/>
          <w:lang w:val="it-IT" w:eastAsia="lv-LV"/>
        </w:rPr>
      </w:pPr>
      <w:r w:rsidRPr="00BB4454">
        <w:rPr>
          <w:rFonts w:eastAsia="Times New Roman" w:cs="Times New Roman"/>
          <w:color w:val="1C1C1C"/>
          <w:sz w:val="22"/>
          <w:lang w:val="it-IT" w:eastAsia="lv-LV"/>
        </w:rPr>
        <w:t>tālrunis 63122707, fakss 63107243, mobilais tālrunis 26603299, 29288876</w:t>
      </w:r>
    </w:p>
    <w:p w:rsidR="00BB4454" w:rsidRPr="00BB4454" w:rsidRDefault="00A049BD" w:rsidP="00BB4454">
      <w:pPr>
        <w:ind w:right="0"/>
        <w:jc w:val="center"/>
        <w:rPr>
          <w:rFonts w:eastAsia="Times New Roman" w:cs="Times New Roman"/>
          <w:color w:val="1C1C1C"/>
          <w:sz w:val="22"/>
          <w:lang w:val="it-IT" w:eastAsia="lv-LV"/>
        </w:rPr>
      </w:pPr>
      <w:hyperlink r:id="rId9" w:history="1">
        <w:r w:rsidR="00BB4454" w:rsidRPr="00BB4454">
          <w:rPr>
            <w:rFonts w:eastAsia="Times New Roman" w:cs="Times New Roman"/>
            <w:color w:val="1C1C1C"/>
            <w:sz w:val="22"/>
            <w:u w:val="single"/>
            <w:lang w:val="fr-FR" w:eastAsia="lv-LV"/>
          </w:rPr>
          <w:t>www.tukums.lv</w:t>
        </w:r>
      </w:hyperlink>
      <w:r w:rsidR="00BB4454" w:rsidRPr="00BB4454">
        <w:rPr>
          <w:rFonts w:eastAsia="Times New Roman" w:cs="Times New Roman"/>
          <w:color w:val="1C1C1C"/>
          <w:sz w:val="22"/>
          <w:u w:val="single"/>
          <w:lang w:val="en-US" w:eastAsia="lv-LV"/>
        </w:rPr>
        <w:t xml:space="preserve"> </w:t>
      </w:r>
      <w:r w:rsidR="00BB4454" w:rsidRPr="00BB4454">
        <w:rPr>
          <w:rFonts w:eastAsia="Times New Roman" w:cs="Times New Roman"/>
          <w:color w:val="1C1C1C"/>
          <w:sz w:val="22"/>
          <w:lang w:val="en-US" w:eastAsia="lv-LV"/>
        </w:rPr>
        <w:t xml:space="preserve">     </w:t>
      </w:r>
      <w:r w:rsidR="00BB4454" w:rsidRPr="00BB4454">
        <w:rPr>
          <w:rFonts w:eastAsia="Times New Roman" w:cs="Times New Roman"/>
          <w:color w:val="1C1C1C"/>
          <w:sz w:val="22"/>
          <w:lang w:val="fr-FR" w:eastAsia="lv-LV"/>
        </w:rPr>
        <w:t>e-</w:t>
      </w:r>
      <w:proofErr w:type="spellStart"/>
      <w:r w:rsidR="00BB4454" w:rsidRPr="00BB4454">
        <w:rPr>
          <w:rFonts w:eastAsia="Times New Roman" w:cs="Times New Roman"/>
          <w:color w:val="1C1C1C"/>
          <w:sz w:val="22"/>
          <w:lang w:val="fr-FR" w:eastAsia="lv-LV"/>
        </w:rPr>
        <w:t>pasts</w:t>
      </w:r>
      <w:proofErr w:type="spellEnd"/>
      <w:r w:rsidR="00BB4454" w:rsidRPr="00BB4454">
        <w:rPr>
          <w:rFonts w:eastAsia="Times New Roman" w:cs="Times New Roman"/>
          <w:color w:val="1C1C1C"/>
          <w:sz w:val="22"/>
          <w:lang w:val="fr-FR" w:eastAsia="lv-LV"/>
        </w:rPr>
        <w:t xml:space="preserve">: </w:t>
      </w:r>
      <w:hyperlink r:id="rId10" w:history="1">
        <w:r w:rsidR="00BB4454" w:rsidRPr="00BB4454">
          <w:rPr>
            <w:rFonts w:eastAsia="Times New Roman" w:cs="Times New Roman"/>
            <w:sz w:val="22"/>
            <w:u w:val="single"/>
            <w:lang w:val="fr-FR" w:eastAsia="lv-LV"/>
          </w:rPr>
          <w:t>dome@tukums.lv</w:t>
        </w:r>
      </w:hyperlink>
    </w:p>
    <w:p w:rsidR="00BB4454" w:rsidRPr="00BB4454" w:rsidRDefault="00BB4454" w:rsidP="00BB4454">
      <w:pPr>
        <w:ind w:right="0"/>
        <w:jc w:val="left"/>
        <w:rPr>
          <w:rFonts w:eastAsia="Times New Roman" w:cs="Times New Roman"/>
          <w:sz w:val="16"/>
          <w:szCs w:val="16"/>
          <w:lang w:val="fr-FR" w:eastAsia="lv-LV"/>
        </w:rPr>
      </w:pPr>
      <w:r w:rsidRPr="00BB4454">
        <w:rPr>
          <w:rFonts w:eastAsia="Times New Roman" w:cs="Times New Roman"/>
          <w:noProof/>
          <w:sz w:val="20"/>
          <w:szCs w:val="20"/>
          <w:lang w:eastAsia="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2E06"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LCQxUXAgAAMgQAAA4AAAAAAAAAAAAAAAAALgIAAGRycy9lMm9Eb2MueG1sUEsBAi0AFAAGAAgA&#10;AAAhAPfhhzPcAAAACwEAAA8AAAAAAAAAAAAAAAAAcQQAAGRycy9kb3ducmV2LnhtbFBLBQYAAAAA&#10;BAAEAPMAAAB6BQ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044D7"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Bd&#10;LvChFQIAADIEAAAOAAAAAAAAAAAAAAAAAC4CAABkcnMvZTJvRG9jLnhtbFBLAQItABQABgAIAAAA&#10;IQD34Ycz3AAAAAsBAAAPAAAAAAAAAAAAAAAAAG8EAABkcnMvZG93bnJldi54bWxQSwUGAAAAAAQA&#10;BADzAAAAeAU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CF5B"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134620</wp:posOffset>
                </wp:positionV>
                <wp:extent cx="6127115" cy="0"/>
                <wp:effectExtent l="22860" t="29845" r="22225" b="2730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9454" id="Straight Connector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MB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CfwIMBKQIAAEoEAAAOAAAAAAAAAAAAAAAAAC4CAABkcnMvZTJv&#10;RG9jLnhtbFBLAQItABQABgAIAAAAIQBaH07+3QAAAAkBAAAPAAAAAAAAAAAAAAAAAIMEAABkcnMv&#10;ZG93bnJldi54bWxQSwUGAAAAAAQABADzAAAAjQUAAAAA&#10;" strokeweight="3.25pt">
                <v:stroke linestyle="thickThin"/>
              </v:line>
            </w:pict>
          </mc:Fallback>
        </mc:AlternateContent>
      </w:r>
    </w:p>
    <w:p w:rsidR="00414031" w:rsidRPr="005F1616" w:rsidRDefault="00414031" w:rsidP="00414031">
      <w:pPr>
        <w:shd w:val="clear" w:color="auto" w:fill="FFFFFF"/>
        <w:ind w:left="5760" w:right="0" w:firstLine="720"/>
        <w:rPr>
          <w:rFonts w:eastAsia="Times New Roman" w:cs="Times New Roman"/>
          <w:sz w:val="20"/>
          <w:szCs w:val="20"/>
        </w:rPr>
      </w:pPr>
    </w:p>
    <w:p w:rsidR="00BB4454" w:rsidRDefault="00BB4454" w:rsidP="00414031">
      <w:pPr>
        <w:shd w:val="clear" w:color="auto" w:fill="FFFFFF"/>
        <w:ind w:left="5760" w:right="0" w:firstLine="720"/>
        <w:rPr>
          <w:rFonts w:eastAsia="Times New Roman" w:cs="Times New Roman"/>
          <w:sz w:val="20"/>
          <w:szCs w:val="20"/>
        </w:rPr>
      </w:pPr>
      <w:bookmarkStart w:id="0" w:name="_GoBack"/>
      <w:bookmarkEnd w:id="0"/>
    </w:p>
    <w:p w:rsidR="00BB4454" w:rsidRPr="005F1616" w:rsidRDefault="00BB4454" w:rsidP="00414031">
      <w:pPr>
        <w:shd w:val="clear" w:color="auto" w:fill="FFFFFF"/>
        <w:ind w:left="5760" w:right="0" w:firstLine="720"/>
        <w:rPr>
          <w:rFonts w:eastAsia="Times New Roman" w:cs="Times New Roman"/>
          <w:sz w:val="20"/>
          <w:szCs w:val="20"/>
        </w:rPr>
      </w:pP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APSTIPRINĀTI</w:t>
      </w: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 xml:space="preserve">ar Tukuma novada Dome 24.10.2019  </w:t>
      </w:r>
    </w:p>
    <w:p w:rsidR="00414031" w:rsidRPr="005F1616" w:rsidRDefault="00BB4454" w:rsidP="00414031">
      <w:pPr>
        <w:shd w:val="clear" w:color="auto" w:fill="FFFFFF"/>
        <w:ind w:left="5760" w:right="0" w:firstLine="720"/>
        <w:rPr>
          <w:rFonts w:eastAsia="Times New Roman" w:cs="Times New Roman"/>
          <w:sz w:val="20"/>
          <w:szCs w:val="20"/>
        </w:rPr>
      </w:pPr>
      <w:r>
        <w:rPr>
          <w:rFonts w:eastAsia="Times New Roman" w:cs="Times New Roman"/>
          <w:sz w:val="20"/>
          <w:szCs w:val="20"/>
        </w:rPr>
        <w:t>lēmumu (prot.Nr.16</w:t>
      </w:r>
      <w:r w:rsidR="00414031" w:rsidRPr="005F1616">
        <w:rPr>
          <w:rFonts w:eastAsia="Times New Roman" w:cs="Times New Roman"/>
          <w:sz w:val="20"/>
          <w:szCs w:val="20"/>
        </w:rPr>
        <w:t xml:space="preserve">, </w:t>
      </w:r>
      <w:r>
        <w:rPr>
          <w:rFonts w:eastAsia="Times New Roman" w:cs="Times New Roman"/>
          <w:sz w:val="20"/>
          <w:szCs w:val="20"/>
        </w:rPr>
        <w:t>32</w:t>
      </w:r>
      <w:r w:rsidR="00414031" w:rsidRPr="005F1616">
        <w:rPr>
          <w:rFonts w:eastAsia="Times New Roman" w:cs="Times New Roman"/>
          <w:sz w:val="20"/>
          <w:szCs w:val="20"/>
        </w:rPr>
        <w:t xml:space="preserve">.§.) </w:t>
      </w:r>
    </w:p>
    <w:p w:rsidR="00414031" w:rsidRPr="005F1616" w:rsidRDefault="00414031" w:rsidP="00414031">
      <w:pPr>
        <w:ind w:right="0"/>
        <w:jc w:val="center"/>
        <w:rPr>
          <w:rFonts w:eastAsia="Times New Roman" w:cs="Times New Roman"/>
          <w:b/>
          <w:caps/>
          <w:noProof/>
          <w:szCs w:val="24"/>
        </w:rPr>
      </w:pPr>
    </w:p>
    <w:p w:rsidR="00414031" w:rsidRPr="005F1616" w:rsidRDefault="00414031" w:rsidP="00414031">
      <w:pPr>
        <w:ind w:right="0"/>
        <w:jc w:val="center"/>
        <w:rPr>
          <w:rFonts w:eastAsia="Times New Roman" w:cs="Times New Roman"/>
          <w:b/>
          <w:caps/>
          <w:noProof/>
          <w:szCs w:val="24"/>
        </w:rPr>
      </w:pPr>
      <w:r w:rsidRPr="005F1616">
        <w:rPr>
          <w:rFonts w:eastAsia="Times New Roman" w:cs="Times New Roman"/>
          <w:b/>
          <w:caps/>
          <w:noProof/>
          <w:szCs w:val="24"/>
        </w:rPr>
        <w:t xml:space="preserve">izsoles </w:t>
      </w:r>
      <w:r w:rsidRPr="005F1616">
        <w:rPr>
          <w:rFonts w:eastAsia="Times New Roman" w:cs="Times New Roman"/>
          <w:b/>
          <w:noProof/>
          <w:szCs w:val="24"/>
        </w:rPr>
        <w:t>NOTEIKUMI</w:t>
      </w:r>
    </w:p>
    <w:p w:rsidR="00414031" w:rsidRPr="005F1616" w:rsidRDefault="00414031" w:rsidP="00414031">
      <w:pPr>
        <w:ind w:left="3600" w:right="0" w:firstLine="720"/>
        <w:jc w:val="left"/>
        <w:rPr>
          <w:rFonts w:eastAsia="Times New Roman" w:cs="Times New Roman"/>
          <w:noProof/>
          <w:szCs w:val="24"/>
        </w:rPr>
      </w:pPr>
      <w:r w:rsidRPr="005F1616">
        <w:rPr>
          <w:rFonts w:eastAsia="Times New Roman" w:cs="Times New Roman"/>
          <w:noProof/>
          <w:szCs w:val="24"/>
        </w:rPr>
        <w:t xml:space="preserve">     Tukumā </w:t>
      </w:r>
    </w:p>
    <w:p w:rsidR="00414031" w:rsidRPr="005F1616" w:rsidRDefault="00414031" w:rsidP="00414031">
      <w:pPr>
        <w:ind w:right="0"/>
        <w:jc w:val="left"/>
        <w:rPr>
          <w:rFonts w:eastAsia="Times New Roman" w:cs="Times New Roman"/>
          <w:szCs w:val="24"/>
        </w:rPr>
      </w:pPr>
    </w:p>
    <w:p w:rsidR="00414031" w:rsidRPr="005F1616" w:rsidRDefault="00414031" w:rsidP="00414031">
      <w:pPr>
        <w:ind w:right="0"/>
        <w:jc w:val="left"/>
        <w:rPr>
          <w:rFonts w:eastAsia="Times New Roman" w:cs="Times New Roman"/>
          <w:b/>
          <w:szCs w:val="24"/>
        </w:rPr>
      </w:pPr>
      <w:r w:rsidRPr="005F1616">
        <w:rPr>
          <w:rFonts w:eastAsia="Times New Roman" w:cs="Times New Roman"/>
          <w:szCs w:val="24"/>
        </w:rPr>
        <w:t xml:space="preserve">2019.gada 24.oktobrī                                                                                              </w:t>
      </w:r>
      <w:r w:rsidR="00BB4454">
        <w:rPr>
          <w:rFonts w:eastAsia="Times New Roman" w:cs="Times New Roman"/>
          <w:b/>
          <w:szCs w:val="24"/>
        </w:rPr>
        <w:t>Nr.34</w:t>
      </w:r>
    </w:p>
    <w:p w:rsidR="00414031" w:rsidRDefault="00414031" w:rsidP="00414031">
      <w:pPr>
        <w:ind w:right="0"/>
        <w:jc w:val="left"/>
        <w:rPr>
          <w:rFonts w:eastAsia="Times New Roman" w:cs="Times New Roman"/>
          <w:b/>
          <w:szCs w:val="24"/>
        </w:rPr>
      </w:pPr>
      <w:r w:rsidRPr="005F1616">
        <w:rPr>
          <w:rFonts w:eastAsia="Times New Roman" w:cs="Times New Roman"/>
          <w:szCs w:val="24"/>
        </w:rPr>
        <w:t xml:space="preserve">                                                                                                                             (prot. Nr.</w:t>
      </w:r>
      <w:r w:rsidR="00BB4454">
        <w:rPr>
          <w:rFonts w:eastAsia="Times New Roman" w:cs="Times New Roman"/>
          <w:szCs w:val="24"/>
        </w:rPr>
        <w:t>16</w:t>
      </w:r>
      <w:r w:rsidRPr="005F1616">
        <w:rPr>
          <w:rFonts w:eastAsia="Times New Roman" w:cs="Times New Roman"/>
          <w:szCs w:val="24"/>
        </w:rPr>
        <w:t xml:space="preserve">, </w:t>
      </w:r>
      <w:r w:rsidR="00BB4454">
        <w:rPr>
          <w:rFonts w:eastAsia="Times New Roman" w:cs="Times New Roman"/>
          <w:szCs w:val="24"/>
        </w:rPr>
        <w:t>32</w:t>
      </w:r>
      <w:r w:rsidRPr="005F1616">
        <w:rPr>
          <w:rFonts w:eastAsia="Times New Roman" w:cs="Times New Roman"/>
          <w:szCs w:val="24"/>
        </w:rPr>
        <w:t xml:space="preserve">.§.) </w:t>
      </w:r>
      <w:r w:rsidRPr="005F1616">
        <w:rPr>
          <w:rFonts w:eastAsia="Times New Roman" w:cs="Times New Roman"/>
          <w:szCs w:val="24"/>
        </w:rPr>
        <w:br/>
      </w:r>
      <w:r w:rsidRPr="005F1616">
        <w:rPr>
          <w:rFonts w:eastAsia="Times New Roman" w:cs="Times New Roman"/>
          <w:b/>
          <w:szCs w:val="24"/>
        </w:rPr>
        <w:t xml:space="preserve">Par pašvaldības kustamās mantas – cieto lapu </w:t>
      </w:r>
    </w:p>
    <w:p w:rsidR="00414031" w:rsidRPr="005F1616" w:rsidRDefault="00414031" w:rsidP="00414031">
      <w:pPr>
        <w:ind w:right="0"/>
        <w:jc w:val="left"/>
        <w:rPr>
          <w:rFonts w:eastAsia="Times New Roman" w:cs="Times New Roman"/>
          <w:b/>
          <w:szCs w:val="24"/>
        </w:rPr>
      </w:pPr>
      <w:r w:rsidRPr="005F1616">
        <w:rPr>
          <w:rFonts w:eastAsia="Times New Roman" w:cs="Times New Roman"/>
          <w:b/>
          <w:szCs w:val="24"/>
        </w:rPr>
        <w:t xml:space="preserve">koku </w:t>
      </w:r>
      <w:r w:rsidRPr="005F1616">
        <w:rPr>
          <w:rFonts w:eastAsia="Times New Roman" w:cs="Times New Roman"/>
          <w:b/>
          <w:kern w:val="2"/>
          <w:szCs w:val="24"/>
          <w:lang w:eastAsia="ar-SA"/>
        </w:rPr>
        <w:t>zāģbaļķu</w:t>
      </w:r>
      <w:r w:rsidRPr="005F1616">
        <w:rPr>
          <w:rFonts w:eastAsia="Times New Roman" w:cs="Times New Roman"/>
          <w:b/>
          <w:szCs w:val="24"/>
        </w:rPr>
        <w:t>, izsoli</w:t>
      </w:r>
    </w:p>
    <w:p w:rsidR="00414031" w:rsidRPr="005F1616" w:rsidRDefault="00414031" w:rsidP="00414031">
      <w:pPr>
        <w:ind w:right="0"/>
        <w:jc w:val="left"/>
        <w:rPr>
          <w:rFonts w:eastAsia="Times New Roman" w:cs="Times New Roman"/>
          <w:b/>
          <w:szCs w:val="24"/>
        </w:rPr>
      </w:pPr>
    </w:p>
    <w:p w:rsidR="00414031" w:rsidRPr="005F1616" w:rsidRDefault="00414031" w:rsidP="00414031">
      <w:pPr>
        <w:ind w:right="0"/>
        <w:jc w:val="left"/>
        <w:rPr>
          <w:rFonts w:eastAsia="Times New Roman" w:cs="Times New Roman"/>
          <w:b/>
          <w:noProof/>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 Vispārīgie jautājumi</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1. Izsoles pamatojums – Tukuma novada Domes (turpmāk – Dome) 2019.gada 24.oktobra lēmums „</w:t>
      </w:r>
      <w:r w:rsidRPr="005F1616">
        <w:rPr>
          <w:rFonts w:eastAsia="Times New Roman" w:cs="Times New Roman"/>
          <w:b/>
          <w:szCs w:val="24"/>
        </w:rPr>
        <w:t xml:space="preserve"> </w:t>
      </w:r>
      <w:r w:rsidRPr="005F1616">
        <w:rPr>
          <w:rFonts w:eastAsia="Times New Roman" w:cs="Times New Roman"/>
          <w:szCs w:val="24"/>
        </w:rPr>
        <w:t xml:space="preserve">Par pašvaldības kustamās mantas – cieto lapu koku </w:t>
      </w:r>
      <w:r w:rsidRPr="005F1616">
        <w:rPr>
          <w:rFonts w:eastAsia="Times New Roman" w:cs="Times New Roman"/>
          <w:kern w:val="2"/>
          <w:szCs w:val="24"/>
          <w:lang w:eastAsia="ar-SA"/>
        </w:rPr>
        <w:t>zāģbaļķu</w:t>
      </w:r>
      <w:r w:rsidRPr="005F1616">
        <w:rPr>
          <w:rFonts w:eastAsia="Times New Roman" w:cs="Times New Roman"/>
          <w:szCs w:val="24"/>
        </w:rPr>
        <w:t xml:space="preserve"> atsavināšanu un izsoles noteikumu apstiprināšanu” </w:t>
      </w:r>
      <w:r w:rsidRPr="005F1616">
        <w:rPr>
          <w:rFonts w:eastAsia="Times New Roman" w:cs="Times New Roman"/>
          <w:noProof/>
          <w:szCs w:val="24"/>
        </w:rPr>
        <w:t>(prot.Nr.</w:t>
      </w:r>
      <w:r w:rsidR="00BB4454">
        <w:rPr>
          <w:rFonts w:eastAsia="Times New Roman" w:cs="Times New Roman"/>
          <w:noProof/>
          <w:szCs w:val="24"/>
        </w:rPr>
        <w:t>16</w:t>
      </w:r>
      <w:r w:rsidRPr="005F1616">
        <w:rPr>
          <w:rFonts w:eastAsia="Times New Roman" w:cs="Times New Roman"/>
          <w:noProof/>
          <w:szCs w:val="24"/>
        </w:rPr>
        <w:t>,</w:t>
      </w:r>
      <w:r w:rsidR="00BB4454">
        <w:rPr>
          <w:rFonts w:eastAsia="Times New Roman" w:cs="Times New Roman"/>
          <w:noProof/>
          <w:szCs w:val="24"/>
        </w:rPr>
        <w:t xml:space="preserve"> 32</w:t>
      </w:r>
      <w:r w:rsidRPr="005F1616">
        <w:rPr>
          <w:rFonts w:eastAsia="Times New Roman" w:cs="Times New Roman"/>
          <w:noProof/>
          <w:szCs w:val="24"/>
        </w:rPr>
        <w:t xml:space="preserve">.§.). </w:t>
      </w:r>
    </w:p>
    <w:p w:rsidR="00414031" w:rsidRPr="005F1616" w:rsidRDefault="00414031" w:rsidP="00414031">
      <w:pPr>
        <w:ind w:right="0" w:firstLine="684"/>
        <w:rPr>
          <w:rFonts w:eastAsia="Times New Roman" w:cs="Times New Roman"/>
          <w:noProof/>
          <w:szCs w:val="24"/>
        </w:rPr>
      </w:pPr>
      <w:r w:rsidRPr="005F1616">
        <w:rPr>
          <w:rFonts w:eastAsia="Times New Roman" w:cs="Times New Roman"/>
          <w:noProof/>
          <w:szCs w:val="24"/>
        </w:rPr>
        <w:t>2. Izsoles rīkotājs – Tukuma novada Domes Īpašumu apsaimniekošanas un privatizācijas komisija Talsu ielā 4, Tukumā, Tukuma novadā, LV-3101.</w:t>
      </w:r>
    </w:p>
    <w:p w:rsidR="00414031" w:rsidRPr="005F1616" w:rsidRDefault="00414031" w:rsidP="00414031">
      <w:pPr>
        <w:ind w:right="0" w:firstLine="684"/>
        <w:rPr>
          <w:rFonts w:eastAsia="Times New Roman" w:cs="Times New Roman"/>
          <w:noProof/>
          <w:color w:val="FF0000"/>
          <w:szCs w:val="24"/>
        </w:rPr>
      </w:pPr>
      <w:r w:rsidRPr="005F1616">
        <w:rPr>
          <w:rFonts w:eastAsia="Times New Roman" w:cs="Times New Roman"/>
          <w:noProof/>
          <w:szCs w:val="24"/>
        </w:rPr>
        <w:t>3. Izsoles mērķis – atsavināt pašvaldības kustamo mantu par visaugstāko cenu un nodot to pircēja īpašumā</w:t>
      </w:r>
      <w:r w:rsidRPr="005F1616">
        <w:rPr>
          <w:rFonts w:eastAsia="Times New Roman" w:cs="Times New Roman"/>
          <w:noProof/>
          <w:color w:val="FF0000"/>
          <w:szCs w:val="24"/>
        </w:rPr>
        <w:t xml:space="preserve">. </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4. Dalības maksa – 10,00 EUR (desmit eiro).</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5. Nodrošinājums – 10% apmērā no izsolāmo cieto lapu koku  zāgbaļķu  novērtējuma cenas, t.i., 291,2</w:t>
      </w:r>
      <w:r>
        <w:rPr>
          <w:rFonts w:eastAsia="Times New Roman" w:cs="Times New Roman"/>
          <w:noProof/>
          <w:szCs w:val="24"/>
          <w:lang w:val="en-US"/>
        </w:rPr>
        <w:t>4</w:t>
      </w:r>
      <w:r w:rsidRPr="005F1616">
        <w:rPr>
          <w:rFonts w:eastAsia="Times New Roman" w:cs="Times New Roman"/>
          <w:noProof/>
          <w:szCs w:val="24"/>
          <w:lang w:val="en-US"/>
        </w:rPr>
        <w:t xml:space="preserve"> EUR (divi simti deviņdesmit viens euro un 2</w:t>
      </w:r>
      <w:r>
        <w:rPr>
          <w:rFonts w:eastAsia="Times New Roman" w:cs="Times New Roman"/>
          <w:noProof/>
          <w:szCs w:val="24"/>
          <w:lang w:val="en-US"/>
        </w:rPr>
        <w:t>4</w:t>
      </w:r>
      <w:r w:rsidRPr="005F1616">
        <w:rPr>
          <w:rFonts w:eastAsia="Times New Roman" w:cs="Times New Roman"/>
          <w:noProof/>
          <w:szCs w:val="24"/>
          <w:lang w:val="en-US"/>
        </w:rPr>
        <w:t xml:space="preserve"> centi).</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 xml:space="preserve">6. Visi maksājumi veicami EUR. </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7. Maksājumi veicami Domes, reģistrācijas Nr.90000050975, AS „Swedbank” kontā: LV17HABA0001402040731, kods: HABALV22.</w:t>
      </w:r>
    </w:p>
    <w:p w:rsidR="00414031" w:rsidRPr="005F1616" w:rsidRDefault="00414031" w:rsidP="00414031">
      <w:pPr>
        <w:ind w:right="0" w:firstLine="684"/>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II. Informācija par pašvaldības kustamo mantu</w:t>
      </w:r>
    </w:p>
    <w:p w:rsidR="00414031" w:rsidRPr="005F1616" w:rsidRDefault="00414031" w:rsidP="00414031">
      <w:pPr>
        <w:ind w:right="0"/>
        <w:rPr>
          <w:rFonts w:eastAsia="Times New Roman" w:cs="Times New Roman"/>
          <w:szCs w:val="24"/>
        </w:rPr>
      </w:pPr>
      <w:r w:rsidRPr="005F1616">
        <w:rPr>
          <w:rFonts w:eastAsia="Times New Roman" w:cs="Times New Roman"/>
          <w:szCs w:val="24"/>
        </w:rPr>
        <w:t xml:space="preserve">           8. Tukuma novada pašvaldības kustamā manta – cietie lapu koku zāģbaļķi:</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szCs w:val="24"/>
        </w:rPr>
        <w:t xml:space="preserve">8.1. adrese: </w:t>
      </w:r>
      <w:proofErr w:type="spellStart"/>
      <w:r w:rsidRPr="005F1616">
        <w:rPr>
          <w:rFonts w:eastAsia="Times New Roman" w:cs="Times New Roman"/>
          <w:szCs w:val="24"/>
        </w:rPr>
        <w:t>M.Parka</w:t>
      </w:r>
      <w:proofErr w:type="spellEnd"/>
      <w:r w:rsidRPr="005F1616">
        <w:rPr>
          <w:rFonts w:eastAsia="Times New Roman" w:cs="Times New Roman"/>
          <w:szCs w:val="24"/>
        </w:rPr>
        <w:t xml:space="preserve"> iela 7A, Tukums, Tukuma novads</w:t>
      </w:r>
      <w:r w:rsidRPr="005F1616">
        <w:rPr>
          <w:rFonts w:eastAsia="Times New Roman" w:cs="Times New Roman"/>
          <w:noProof/>
          <w:szCs w:val="24"/>
        </w:rPr>
        <w:t xml:space="preserve">; </w:t>
      </w:r>
    </w:p>
    <w:p w:rsidR="00414031" w:rsidRPr="005F1616" w:rsidRDefault="00414031" w:rsidP="00414031">
      <w:pPr>
        <w:ind w:right="0" w:firstLine="720"/>
        <w:rPr>
          <w:rFonts w:eastAsia="Times New Roman" w:cs="Times New Roman"/>
          <w:szCs w:val="24"/>
        </w:rPr>
      </w:pPr>
      <w:r w:rsidRPr="005F1616">
        <w:rPr>
          <w:rFonts w:eastAsia="Times New Roman" w:cs="Times New Roman"/>
          <w:noProof/>
          <w:szCs w:val="24"/>
        </w:rPr>
        <w:t xml:space="preserve">8.2. </w:t>
      </w:r>
      <w:r w:rsidRPr="005F1616">
        <w:rPr>
          <w:rFonts w:eastAsia="Times New Roman" w:cs="Times New Roman"/>
          <w:szCs w:val="24"/>
        </w:rPr>
        <w:t>kadastra apzīmējums: 9001 008 0316;</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8.3. koku suga: osis, ozols, goba;</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 xml:space="preserve">8.4. apjoms un cena: garums 3,0 (+0,1) m, bruto (ar </w:t>
      </w:r>
      <w:proofErr w:type="spellStart"/>
      <w:r w:rsidRPr="005F1616">
        <w:rPr>
          <w:rFonts w:eastAsia="Times New Roman" w:cs="Times New Roman"/>
          <w:szCs w:val="24"/>
        </w:rPr>
        <w:t>virsmēru</w:t>
      </w:r>
      <w:proofErr w:type="spellEnd"/>
      <w:r w:rsidRPr="005F1616">
        <w:rPr>
          <w:rFonts w:eastAsia="Times New Roman" w:cs="Times New Roman"/>
          <w:szCs w:val="24"/>
        </w:rPr>
        <w:t xml:space="preserve"> un brāķi) – 36,26 m</w:t>
      </w:r>
      <w:r w:rsidRPr="005F1616">
        <w:rPr>
          <w:rFonts w:eastAsia="Times New Roman" w:cs="Times New Roman"/>
          <w:szCs w:val="24"/>
          <w:vertAlign w:val="superscript"/>
        </w:rPr>
        <w:t xml:space="preserve">3 </w:t>
      </w:r>
      <w:r w:rsidRPr="005F1616">
        <w:rPr>
          <w:rFonts w:eastAsia="Times New Roman" w:cs="Times New Roman"/>
          <w:szCs w:val="24"/>
        </w:rPr>
        <w:t>; neto – 33,33 m</w:t>
      </w:r>
      <w:r w:rsidRPr="005F1616">
        <w:rPr>
          <w:rFonts w:eastAsia="Times New Roman" w:cs="Times New Roman"/>
          <w:szCs w:val="24"/>
          <w:vertAlign w:val="superscript"/>
        </w:rPr>
        <w:t>3</w:t>
      </w:r>
      <w:r w:rsidRPr="005F1616">
        <w:rPr>
          <w:rFonts w:eastAsia="Times New Roman" w:cs="Times New Roman"/>
          <w:szCs w:val="24"/>
        </w:rPr>
        <w:t>, cena par 1 m</w:t>
      </w:r>
      <w:r w:rsidRPr="005F1616">
        <w:rPr>
          <w:rFonts w:eastAsia="Times New Roman" w:cs="Times New Roman"/>
          <w:szCs w:val="24"/>
          <w:vertAlign w:val="superscript"/>
        </w:rPr>
        <w:t xml:space="preserve">3 </w:t>
      </w:r>
      <w:r w:rsidRPr="005F1616">
        <w:rPr>
          <w:rFonts w:eastAsia="Times New Roman" w:cs="Times New Roman"/>
          <w:szCs w:val="24"/>
        </w:rPr>
        <w:t>– 87,38 EUR.</w:t>
      </w:r>
    </w:p>
    <w:p w:rsidR="00414031" w:rsidRPr="005F1616" w:rsidRDefault="00414031" w:rsidP="00414031">
      <w:pPr>
        <w:ind w:right="0"/>
        <w:rPr>
          <w:rFonts w:eastAsia="Times New Roman" w:cs="Times New Roman"/>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III. Izsoles sākuma cena</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9. Izsoles sākuma cena </w:t>
      </w:r>
      <w:r w:rsidRPr="005F1616">
        <w:rPr>
          <w:rFonts w:eastAsia="Times New Roman" w:cs="Times New Roman"/>
          <w:szCs w:val="24"/>
        </w:rPr>
        <w:t>2912,37</w:t>
      </w:r>
      <w:r w:rsidRPr="005F1616">
        <w:rPr>
          <w:rFonts w:eastAsia="Times New Roman" w:cs="Times New Roman"/>
          <w:noProof/>
          <w:szCs w:val="24"/>
        </w:rPr>
        <w:t xml:space="preserve"> EUR (divi tūkstoši deviņi simti  divpadsmit eiro un 30 centi)</w:t>
      </w:r>
      <w:r w:rsidRPr="005F1616">
        <w:rPr>
          <w:rFonts w:eastAsia="Times New Roman" w:cs="Times New Roman"/>
          <w:szCs w:val="24"/>
          <w:lang w:eastAsia="ar-SA"/>
        </w:rPr>
        <w:t xml:space="preserve">, </w:t>
      </w:r>
      <w:r w:rsidRPr="005F1616">
        <w:rPr>
          <w:rFonts w:eastAsia="Times New Roman" w:cs="Times New Roman"/>
          <w:noProof/>
          <w:szCs w:val="24"/>
        </w:rPr>
        <w:t>bez PVN.</w:t>
      </w:r>
    </w:p>
    <w:p w:rsidR="00414031" w:rsidRPr="005F1616" w:rsidRDefault="00414031" w:rsidP="00414031">
      <w:pPr>
        <w:ind w:right="0" w:firstLine="720"/>
        <w:rPr>
          <w:rFonts w:eastAsia="Times New Roman" w:cs="Times New Roman"/>
          <w:b/>
          <w:noProof/>
          <w:szCs w:val="24"/>
        </w:rPr>
      </w:pPr>
      <w:r w:rsidRPr="005F1616">
        <w:rPr>
          <w:rFonts w:eastAsia="Times New Roman" w:cs="Times New Roman"/>
          <w:noProof/>
          <w:szCs w:val="24"/>
        </w:rPr>
        <w:t xml:space="preserve"> </w:t>
      </w: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IV. Izsoles veids, maksājumi</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10. Izsole notiks 2019.gada 20.novembrī plkst.15:30 Domē Talsu ielā 4, Tukumā, Tukuma novadā, otrā stāvā - Konferenču zālē.</w:t>
      </w:r>
    </w:p>
    <w:p w:rsidR="00414031" w:rsidRPr="00B752B0" w:rsidRDefault="00414031" w:rsidP="00414031">
      <w:pPr>
        <w:ind w:right="0" w:firstLine="570"/>
        <w:rPr>
          <w:rFonts w:eastAsia="Times New Roman" w:cs="Times New Roman"/>
          <w:noProof/>
          <w:szCs w:val="24"/>
        </w:rPr>
      </w:pPr>
      <w:r w:rsidRPr="005F1616">
        <w:rPr>
          <w:rFonts w:eastAsia="Times New Roman" w:cs="Times New Roman"/>
          <w:noProof/>
          <w:szCs w:val="24"/>
        </w:rPr>
        <w:lastRenderedPageBreak/>
        <w:t xml:space="preserve">      </w:t>
      </w:r>
      <w:r w:rsidRPr="00B752B0">
        <w:rPr>
          <w:rFonts w:eastAsia="Times New Roman" w:cs="Times New Roman"/>
          <w:noProof/>
          <w:szCs w:val="24"/>
        </w:rPr>
        <w:t xml:space="preserve">Skujkoku zāģbaļķu  apskate un papildus informācija pa mobilo tālruni 29104617 (V.Bērzājs). </w:t>
      </w:r>
    </w:p>
    <w:p w:rsidR="00414031" w:rsidRPr="005F1616" w:rsidRDefault="00414031" w:rsidP="00E45DFA">
      <w:pPr>
        <w:ind w:right="0" w:firstLine="720"/>
        <w:rPr>
          <w:rFonts w:eastAsia="Times New Roman" w:cs="Times New Roman"/>
          <w:noProof/>
          <w:szCs w:val="24"/>
          <w:lang w:val="en-US"/>
        </w:rPr>
      </w:pPr>
      <w:r w:rsidRPr="005F1616">
        <w:rPr>
          <w:rFonts w:eastAsia="Times New Roman" w:cs="Times New Roman"/>
          <w:noProof/>
          <w:szCs w:val="24"/>
          <w:lang w:val="en-US"/>
        </w:rPr>
        <w:t>11. Izsole ir atklāta, mutiska, ar augšupejošu soli.</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12. Izsolē piedalās tikai tie dalībnieki, kuri ir izpildījuši šo noteikumu V nodaļas prasības.</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13. Pirmais un turpmākie solīšanas soļi – 50,00 EUR (piecdesmit eiro). </w:t>
      </w:r>
    </w:p>
    <w:p w:rsidR="00414031" w:rsidRPr="005F1616" w:rsidRDefault="00414031" w:rsidP="00414031">
      <w:pPr>
        <w:ind w:right="0" w:firstLine="684"/>
        <w:rPr>
          <w:rFonts w:eastAsia="Times New Roman" w:cs="Times New Roman"/>
          <w:noProof/>
          <w:szCs w:val="24"/>
          <w:lang w:val="en-US"/>
        </w:rPr>
      </w:pPr>
    </w:p>
    <w:p w:rsidR="00414031" w:rsidRDefault="00414031" w:rsidP="00414031">
      <w:pPr>
        <w:ind w:right="0"/>
        <w:jc w:val="center"/>
        <w:rPr>
          <w:rFonts w:eastAsia="Times New Roman" w:cs="Times New Roman"/>
          <w:b/>
          <w:noProof/>
          <w:szCs w:val="24"/>
          <w:lang w:val="en-US"/>
        </w:rPr>
      </w:pPr>
    </w:p>
    <w:p w:rsidR="00414031" w:rsidRDefault="00414031" w:rsidP="00414031">
      <w:pPr>
        <w:ind w:right="0"/>
        <w:jc w:val="center"/>
        <w:rPr>
          <w:rFonts w:eastAsia="Times New Roman" w:cs="Times New Roman"/>
          <w:b/>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 Izsoles dalībnieki</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14. Lai kļūtu par izsoles dalībnieku, pretendentam līdz 2019.gada 19.novembrim plkst. 12:00</w:t>
      </w:r>
      <w:r w:rsidRPr="005F1616">
        <w:rPr>
          <w:rFonts w:eastAsia="Times New Roman" w:cs="Times New Roman"/>
          <w:b/>
          <w:noProof/>
          <w:szCs w:val="24"/>
          <w:lang w:val="en-US"/>
        </w:rPr>
        <w:t xml:space="preserve"> </w:t>
      </w:r>
      <w:r w:rsidRPr="005F1616">
        <w:rPr>
          <w:rFonts w:eastAsia="Times New Roman" w:cs="Times New Roman"/>
          <w:noProof/>
          <w:szCs w:val="24"/>
          <w:lang w:val="en-US"/>
        </w:rPr>
        <w:t>jāiesniedz Domes telpās Talsu ielā 4, Tukumā, Tukuma novadā, LV–3101, 315.kabinetā šādi dokumenti:</w:t>
      </w:r>
    </w:p>
    <w:p w:rsidR="00414031" w:rsidRPr="005F1616" w:rsidRDefault="00414031" w:rsidP="00414031">
      <w:pPr>
        <w:ind w:right="0" w:firstLine="684"/>
        <w:rPr>
          <w:rFonts w:eastAsia="Times New Roman" w:cs="Times New Roman"/>
          <w:noProof/>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17"/>
        <w:gridCol w:w="5163"/>
      </w:tblGrid>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b/>
                <w:noProof/>
                <w:szCs w:val="24"/>
                <w:lang w:val="en-US"/>
              </w:rPr>
            </w:pPr>
            <w:r w:rsidRPr="005F1616">
              <w:rPr>
                <w:rFonts w:eastAsia="Times New Roman" w:cs="Times New Roman"/>
                <w:b/>
                <w:noProof/>
                <w:szCs w:val="24"/>
                <w:lang w:val="en-US"/>
              </w:rPr>
              <w:t>Nr.p.k.</w:t>
            </w:r>
          </w:p>
        </w:tc>
        <w:tc>
          <w:tcPr>
            <w:tcW w:w="3517"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b/>
                <w:noProof/>
                <w:szCs w:val="24"/>
                <w:lang w:val="en-US"/>
              </w:rPr>
            </w:pPr>
            <w:r w:rsidRPr="005F1616">
              <w:rPr>
                <w:rFonts w:eastAsia="Times New Roman" w:cs="Times New Roman"/>
                <w:b/>
                <w:noProof/>
                <w:szCs w:val="24"/>
                <w:lang w:val="en-US"/>
              </w:rPr>
              <w:t>Fiziskai personai</w:t>
            </w:r>
          </w:p>
        </w:tc>
        <w:tc>
          <w:tcPr>
            <w:tcW w:w="5163"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b/>
                <w:noProof/>
                <w:szCs w:val="24"/>
                <w:lang w:val="en-US"/>
              </w:rPr>
            </w:pPr>
            <w:r w:rsidRPr="005F1616">
              <w:rPr>
                <w:rFonts w:eastAsia="Times New Roman" w:cs="Times New Roman"/>
                <w:b/>
                <w:noProof/>
                <w:szCs w:val="24"/>
                <w:lang w:val="en-US"/>
              </w:rPr>
              <w:t>Juridiskai personai</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 xml:space="preserve">  </w:t>
            </w:r>
          </w:p>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 xml:space="preserve">  14.1. </w:t>
            </w:r>
          </w:p>
        </w:tc>
        <w:tc>
          <w:tcPr>
            <w:tcW w:w="3517"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jc w:val="center"/>
              <w:rPr>
                <w:rFonts w:eastAsia="Times New Roman" w:cs="Times New Roman"/>
                <w:noProof/>
                <w:szCs w:val="24"/>
                <w:lang w:val="en-US"/>
              </w:rPr>
            </w:pPr>
          </w:p>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Pieteikums par piedalīšanos izsolē</w:t>
            </w:r>
          </w:p>
        </w:tc>
        <w:tc>
          <w:tcPr>
            <w:tcW w:w="5163"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jc w:val="left"/>
              <w:rPr>
                <w:rFonts w:eastAsia="Times New Roman" w:cs="Times New Roman"/>
                <w:noProof/>
                <w:szCs w:val="24"/>
                <w:lang w:val="en-US"/>
              </w:rPr>
            </w:pPr>
          </w:p>
          <w:p w:rsidR="00414031" w:rsidRPr="005F1616" w:rsidRDefault="00414031" w:rsidP="001906C7">
            <w:pPr>
              <w:ind w:right="0"/>
              <w:jc w:val="left"/>
              <w:rPr>
                <w:rFonts w:eastAsia="Times New Roman" w:cs="Times New Roman"/>
                <w:noProof/>
                <w:szCs w:val="24"/>
                <w:lang w:val="en-US"/>
              </w:rPr>
            </w:pPr>
            <w:r w:rsidRPr="005F1616">
              <w:rPr>
                <w:rFonts w:eastAsia="Times New Roman" w:cs="Times New Roman"/>
                <w:noProof/>
                <w:szCs w:val="24"/>
                <w:lang w:val="en-US"/>
              </w:rPr>
              <w:t>Pieteikums par piedalīšanos izsolē</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14.2.</w:t>
            </w:r>
          </w:p>
        </w:tc>
        <w:tc>
          <w:tcPr>
            <w:tcW w:w="3517"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Maksājuma dokumentu kopija, uzrādot oriģinālu, kas apliecina Noteikumu 4. un 5.punktā noteikto maksājumu veikšanu</w:t>
            </w:r>
          </w:p>
        </w:tc>
        <w:tc>
          <w:tcPr>
            <w:tcW w:w="5163"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Maksājuma dokumentu kopija, uzrādot oriģinālu, kas apliecina Noteikumu 4. un 5.punktā noteikto maksājumu veikšanu</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14.3.</w:t>
            </w:r>
          </w:p>
        </w:tc>
        <w:tc>
          <w:tcPr>
            <w:tcW w:w="3517"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suppressAutoHyphens/>
              <w:ind w:right="0"/>
              <w:rPr>
                <w:rFonts w:eastAsia="Times New Roman" w:cs="Times New Roman"/>
                <w:szCs w:val="24"/>
                <w:lang w:eastAsia="ar-SA"/>
              </w:rPr>
            </w:pPr>
            <w:r w:rsidRPr="005F1616">
              <w:rPr>
                <w:rFonts w:eastAsia="Times New Roman" w:cs="Times New Roman"/>
                <w:szCs w:val="24"/>
                <w:lang w:eastAsia="ar-SA"/>
              </w:rPr>
              <w:t>Ja fizisko personu pārstāv pilnvarnieks</w:t>
            </w:r>
          </w:p>
          <w:p w:rsidR="00414031" w:rsidRPr="005F1616" w:rsidRDefault="00414031" w:rsidP="001906C7">
            <w:pPr>
              <w:suppressAutoHyphens/>
              <w:ind w:right="0"/>
              <w:rPr>
                <w:rFonts w:eastAsia="Times New Roman" w:cs="Times New Roman"/>
                <w:szCs w:val="24"/>
                <w:lang w:eastAsia="ar-SA"/>
              </w:rPr>
            </w:pPr>
            <w:r w:rsidRPr="005F1616">
              <w:rPr>
                <w:rFonts w:eastAsia="Times New Roman" w:cs="Times New Roman"/>
                <w:szCs w:val="24"/>
                <w:lang w:eastAsia="ar-SA"/>
              </w:rPr>
              <w:t>– notariāli apliecināta pilnvara un pilnvarnieka pases kopija, uzrādot oriģinālu</w:t>
            </w:r>
          </w:p>
        </w:tc>
        <w:tc>
          <w:tcPr>
            <w:tcW w:w="5163"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rPr>
                <w:rFonts w:eastAsia="Times New Roman" w:cs="Times New Roman"/>
                <w:noProof/>
                <w:szCs w:val="24"/>
              </w:rPr>
            </w:pPr>
            <w:r w:rsidRPr="005F1616">
              <w:rPr>
                <w:rFonts w:eastAsia="Times New Roman" w:cs="Times New Roman"/>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414031" w:rsidRPr="005F1616" w:rsidRDefault="00414031" w:rsidP="00414031">
      <w:pPr>
        <w:ind w:right="0"/>
        <w:rPr>
          <w:rFonts w:eastAsia="Times New Roman" w:cs="Times New Roman"/>
          <w:noProof/>
          <w:szCs w:val="24"/>
        </w:rPr>
      </w:pPr>
    </w:p>
    <w:p w:rsidR="00414031" w:rsidRPr="005F1616" w:rsidRDefault="00414031" w:rsidP="00414031">
      <w:pPr>
        <w:suppressAutoHyphens/>
        <w:ind w:right="0" w:firstLine="720"/>
        <w:rPr>
          <w:rFonts w:eastAsia="Times New Roman" w:cs="Times New Roman"/>
          <w:szCs w:val="24"/>
          <w:lang w:eastAsia="ar-SA"/>
        </w:rPr>
      </w:pPr>
      <w:r w:rsidRPr="005F1616">
        <w:rPr>
          <w:rFonts w:eastAsia="Times New Roman" w:cs="Times New Roman"/>
          <w:szCs w:val="24"/>
          <w:lang w:eastAsia="ar-SA"/>
        </w:rPr>
        <w:t>15. Pretendentam Latvijā, vai valstī, kurā tas reģistrēts vai kurā atrodas tā pastāvīgā dzīvesvieta, nedrīkst būt nodokļu parādu, tajā skaitā valsts sociālās apdrošināšanas iemaksu parādi, kas kopsummā kādā no valstīm pārsniedz 150,00 EUR (viens simts piecdesmit eiro).</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16. Pretendentus, kuri nav izpildījuši Noteikumu 14.punkta prasības vai neatbilst 15.punkta prasībām, neiekļauj izsoles dalībnieku sarakstā un pēc informācijas saņemšanas par viņu bankas norēķinu kontu, atmaksā viņiem Nodrošinājumu. </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 xml:space="preserve">17. Komisija ir tiesīga pārbaudīt dalībnieku dokumentos sniegtās ziņas un, ja tiek atklāts, ka izsoles dalībnieks ir sniedzis nepatiesas ziņas, to svītro no dalībnieku saraksta, nepieļauj viņa dalību izsolē un neatmaksā Nodrošinājumu. Atkārtotas izsoles gadījumā šīm personām nav atļauts piedalīties. </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 xml:space="preserve">18. Ziņas par izsoles dalībniekiem nav izpaužamas līdz izsoles sākumam. </w:t>
      </w:r>
    </w:p>
    <w:p w:rsidR="00414031" w:rsidRPr="005F1616" w:rsidRDefault="00414031" w:rsidP="00414031">
      <w:pPr>
        <w:ind w:right="0"/>
        <w:jc w:val="center"/>
        <w:rPr>
          <w:rFonts w:eastAsia="Times New Roman" w:cs="Times New Roman"/>
          <w:b/>
          <w:noProof/>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VI. Izsoles norise</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19. Izsoles dalībnieks vai viņa pilnvarotā persona izsoles telpās uzrāda </w:t>
      </w:r>
      <w:r w:rsidRPr="005F1616">
        <w:rPr>
          <w:rFonts w:eastAsia="Times New Roman" w:cs="Times New Roman"/>
          <w:vanish/>
          <w:szCs w:val="24"/>
        </w:rPr>
        <w:br/>
      </w:r>
      <w:r w:rsidRPr="005F1616">
        <w:rPr>
          <w:rFonts w:eastAsia="Times New Roman" w:cs="Times New Roman"/>
          <w:noProof/>
          <w:szCs w:val="24"/>
        </w:rPr>
        <w:t>pasi vai personas</w:t>
      </w:r>
      <w:r w:rsidRPr="005F1616">
        <w:rPr>
          <w:rFonts w:eastAsia="Times New Roman" w:cs="Times New Roman"/>
          <w:szCs w:val="24"/>
        </w:rPr>
        <w:t xml:space="preserve"> apliecību (</w:t>
      </w:r>
      <w:r w:rsidRPr="005F1616">
        <w:rPr>
          <w:rFonts w:eastAsia="Times New Roman" w:cs="Times New Roman"/>
          <w:bCs/>
          <w:szCs w:val="24"/>
        </w:rPr>
        <w:t>identifikācijas karti</w:t>
      </w:r>
      <w:r w:rsidRPr="005F1616">
        <w:rPr>
          <w:rFonts w:ascii="Arial" w:eastAsia="Times New Roman" w:hAnsi="Arial" w:cs="Arial"/>
          <w:color w:val="444444"/>
          <w:sz w:val="20"/>
          <w:szCs w:val="20"/>
        </w:rPr>
        <w:t>)</w:t>
      </w:r>
      <w:r w:rsidRPr="005F1616">
        <w:rPr>
          <w:rFonts w:eastAsia="Times New Roman" w:cs="Times New Roman"/>
          <w:noProof/>
          <w:szCs w:val="24"/>
        </w:rPr>
        <w:t xml:space="preserve">, un ar parakstu uz izsoles noteikumiem, apliecina, ka ar tiem ir iepazinies un apņemas tos ievērot. </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20. Ja izsoles dalībnieks vai viņa pilnvarotā persona izsoles telpā nevar uzrādīt </w:t>
      </w:r>
      <w:r w:rsidRPr="005F1616">
        <w:rPr>
          <w:rFonts w:eastAsia="Times New Roman" w:cs="Times New Roman"/>
          <w:vanish/>
          <w:szCs w:val="24"/>
        </w:rPr>
        <w:br/>
      </w:r>
      <w:r w:rsidRPr="005F1616">
        <w:rPr>
          <w:rFonts w:eastAsia="Times New Roman" w:cs="Times New Roman"/>
          <w:noProof/>
          <w:szCs w:val="24"/>
        </w:rPr>
        <w:t>pasi vai personas</w:t>
      </w:r>
      <w:r w:rsidRPr="005F1616">
        <w:rPr>
          <w:rFonts w:eastAsia="Times New Roman" w:cs="Times New Roman"/>
          <w:szCs w:val="24"/>
        </w:rPr>
        <w:t xml:space="preserve"> apliecību (</w:t>
      </w:r>
      <w:r w:rsidRPr="005F1616">
        <w:rPr>
          <w:rFonts w:eastAsia="Times New Roman" w:cs="Times New Roman"/>
          <w:bCs/>
          <w:szCs w:val="24"/>
        </w:rPr>
        <w:t>identifikācijas karti</w:t>
      </w:r>
      <w:r w:rsidRPr="005F1616">
        <w:rPr>
          <w:rFonts w:ascii="Arial" w:eastAsia="Times New Roman" w:hAnsi="Arial" w:cs="Arial"/>
          <w:color w:val="444444"/>
          <w:sz w:val="20"/>
          <w:szCs w:val="20"/>
        </w:rPr>
        <w:t>)</w:t>
      </w:r>
      <w:r w:rsidRPr="005F1616">
        <w:rPr>
          <w:rFonts w:eastAsia="Times New Roman" w:cs="Times New Roman"/>
          <w:noProof/>
          <w:szCs w:val="24"/>
        </w:rPr>
        <w:t xml:space="preserve">, izsoles dalībnieks skaitās neieradies uz izsoli.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21. Solīšana notiek pa vienam izsoles solim.</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22. Katrs solītājs ar parakstu apstiprina izsoles dalībnieku sarakstā savu pēdējo nosolīto cenu. Ja solītājs atsakās parakstīties, viņu svītro no izsoles dalībnieku saraksta un viņam neatmaksā Nodrošinājumu.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23. Ja izsoles laikā neviens no solītājiem nepiedalās solīšanā, tad visiem izsoles dalībniekiem neatmaksā Nodrošinājumu.  </w:t>
      </w:r>
    </w:p>
    <w:p w:rsidR="00414031" w:rsidRPr="005F1616" w:rsidRDefault="00414031" w:rsidP="00414031">
      <w:pPr>
        <w:ind w:right="0" w:firstLine="720"/>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VII. Izsoles rezultāti</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lastRenderedPageBreak/>
        <w:t>24. Par izsoles uzvarētāju kļūst tas dalībnieks, kurš ir nosolījis visaugstāko cenu.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25. Ja neviens no izsoles dalībniekiem nav pārsolījis sākumcenu, izsole atzīstama par nenotikušu.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26. Komisija apstiprina izsoles protokolu, par ko tiek paziņots izsoles uzvarētājam.</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27. Izsoles uzvarētājam, atrēķinot samaksāto Nodrošinājumu, nedēļas laikā no izsoles dienas jāsamaksā piedāvātā summa par nosolītajiem </w:t>
      </w:r>
      <w:r w:rsidRPr="005F1616">
        <w:rPr>
          <w:rFonts w:eastAsia="Times New Roman" w:cs="Times New Roman"/>
          <w:kern w:val="2"/>
          <w:szCs w:val="24"/>
          <w:lang w:eastAsia="ar-SA"/>
        </w:rPr>
        <w:t xml:space="preserve">Zāģbaļķiem </w:t>
      </w:r>
      <w:r w:rsidRPr="005F1616">
        <w:rPr>
          <w:rFonts w:eastAsia="Times New Roman" w:cs="Times New Roman"/>
          <w:noProof/>
          <w:szCs w:val="24"/>
          <w:lang w:val="en-US"/>
        </w:rPr>
        <w:t>pilnā apmērā.</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28. Izsoles uzvarētāja samaksātais Nodrošinājums tiek ieskaitīts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līguma līgumcenā, bet, ja izsoles uzvarētājs nedēļas laikā neveic 27.punktā noteikto maksājumu, Nodrošinājums tiek zaudēts par labu Domei.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29. Pēc 27.punktā noteiktā maksājuma samaksas izsoles rezultāti </w:t>
      </w:r>
      <w:r w:rsidRPr="005F1616">
        <w:rPr>
          <w:rFonts w:eastAsia="Times New Roman" w:cs="Times New Roman"/>
          <w:color w:val="000000"/>
          <w:szCs w:val="24"/>
          <w:lang w:eastAsia="lv-LV" w:bidi="lo-LA"/>
        </w:rPr>
        <w:t xml:space="preserve">30 (trīsdesmit) dienu laikā pēc izsoles </w:t>
      </w:r>
      <w:r w:rsidRPr="005F1616">
        <w:rPr>
          <w:rFonts w:eastAsia="Times New Roman" w:cs="Times New Roman"/>
          <w:noProof/>
          <w:szCs w:val="24"/>
          <w:lang w:val="en-US"/>
        </w:rPr>
        <w:t xml:space="preserve">tiek apstiprināti Domes sēdē.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30.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līgums ar izsoles uzvarētāju tiek noslēgts </w:t>
      </w:r>
      <w:r w:rsidRPr="005F1616">
        <w:rPr>
          <w:rFonts w:eastAsia="Times New Roman" w:cs="Times New Roman"/>
          <w:color w:val="000000"/>
          <w:szCs w:val="24"/>
          <w:lang w:eastAsia="lv-LV" w:bidi="lo-LA"/>
        </w:rPr>
        <w:t xml:space="preserve">30 (trīsdesmit) dienu </w:t>
      </w:r>
      <w:r w:rsidRPr="005F1616">
        <w:rPr>
          <w:rFonts w:eastAsia="Times New Roman" w:cs="Times New Roman"/>
          <w:noProof/>
          <w:szCs w:val="24"/>
          <w:lang w:val="en-US"/>
        </w:rPr>
        <w:t xml:space="preserve">laikā pēc izsoles rezultātu apstiprināšanas Domes sēdē.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31. Pēc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līguma noslēgšanas, parakstot pieņemšanas - nodošanas aktu, kustamais īpašums tiek nodots izsoles uzvarētājam īpašumā.</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32. Īpašuma tiesības uz kustamo mantu izsoles uzvarētājam pāriet pēc visas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līgumā noteiktās pirkuma maksas samaksas un izsoles rezultātu apstiprināšanas.</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33. Ja izsoles uzvarētājs neveic nosolītās cenas samaksu šo noteikumu 27.punktā noteiktajā termiņā, tiesības nopirkt kustamo mantu par paša nosolīto augstāko cenu pāriet nākamajam augstākās cenas nosolītājam.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34. Pircējam, kurš nosolījis nākamo augstāko cenu, ir tiesības divu nedēļu laikā no paziņojuma saņemšanas dienas paziņot izsoles rīkotājam par kustamās mantas pirkšanu. </w:t>
      </w:r>
    </w:p>
    <w:p w:rsidR="00414031" w:rsidRPr="005F1616" w:rsidRDefault="00414031" w:rsidP="00414031">
      <w:pPr>
        <w:ind w:right="0" w:firstLine="720"/>
        <w:rPr>
          <w:rFonts w:eastAsia="Times New Roman" w:cs="Times New Roman"/>
          <w:color w:val="000000"/>
          <w:szCs w:val="24"/>
          <w:lang w:eastAsia="lv-LV" w:bidi="lo-LA"/>
        </w:rPr>
      </w:pPr>
      <w:r w:rsidRPr="005F1616">
        <w:rPr>
          <w:rFonts w:eastAsia="Times New Roman" w:cs="Times New Roman"/>
          <w:noProof/>
          <w:szCs w:val="24"/>
          <w:lang w:val="en-US"/>
        </w:rPr>
        <w:t xml:space="preserve">35. Gadījumā, ja arī </w:t>
      </w:r>
      <w:r w:rsidRPr="005F1616">
        <w:rPr>
          <w:rFonts w:eastAsia="Times New Roman" w:cs="Times New Roman"/>
          <w:color w:val="000000"/>
          <w:szCs w:val="24"/>
          <w:lang w:eastAsia="lv-LV" w:bidi="lo-LA"/>
        </w:rPr>
        <w:t xml:space="preserve">pārsolītais izsoles dalībnieks neizmanto viņam </w:t>
      </w:r>
      <w:proofErr w:type="gramStart"/>
      <w:r w:rsidRPr="005F1616">
        <w:rPr>
          <w:rFonts w:eastAsia="Times New Roman" w:cs="Times New Roman"/>
          <w:color w:val="000000"/>
          <w:szCs w:val="24"/>
          <w:lang w:eastAsia="lv-LV" w:bidi="lo-LA"/>
        </w:rPr>
        <w:t>33.punktā</w:t>
      </w:r>
      <w:proofErr w:type="gramEnd"/>
      <w:r w:rsidRPr="005F1616">
        <w:rPr>
          <w:rFonts w:eastAsia="Times New Roman" w:cs="Times New Roman"/>
          <w:color w:val="000000"/>
          <w:szCs w:val="24"/>
          <w:lang w:eastAsia="lv-LV" w:bidi="lo-LA"/>
        </w:rPr>
        <w:t xml:space="preserve"> piešķirtās tiesības 34.punktā noteiktajā termiņā un kārtībā, izsole atzīstama par nenotikušu. </w:t>
      </w:r>
    </w:p>
    <w:p w:rsidR="00414031" w:rsidRDefault="00414031" w:rsidP="00414031">
      <w:pPr>
        <w:ind w:right="-1" w:firstLine="426"/>
        <w:rPr>
          <w:rFonts w:eastAsia="Times New Roman" w:cs="Arial"/>
          <w:szCs w:val="24"/>
          <w:lang w:eastAsia="lv-LV" w:bidi="lo-LA"/>
        </w:rPr>
      </w:pPr>
      <w:r w:rsidRPr="005F1616">
        <w:rPr>
          <w:rFonts w:eastAsia="Times New Roman" w:cs="Times New Roman"/>
          <w:noProof/>
          <w:szCs w:val="24"/>
        </w:rPr>
        <w:t xml:space="preserve">36. </w:t>
      </w:r>
      <w:r w:rsidRPr="005F1616">
        <w:rPr>
          <w:rFonts w:eastAsia="Times New Roman" w:cs="Times New Roman"/>
          <w:color w:val="000000"/>
          <w:szCs w:val="24"/>
          <w:lang w:eastAsia="lv-LV" w:bidi="lo-LA"/>
        </w:rPr>
        <w:t>Izsoles dalībnieki, kuri nav uzvarējuši izsolē</w:t>
      </w:r>
      <w:r w:rsidRPr="005F1616">
        <w:rPr>
          <w:rFonts w:eastAsia="Times New Roman" w:cs="Times New Roman"/>
          <w:szCs w:val="24"/>
          <w:lang w:eastAsia="lv-LV" w:bidi="lo-LA"/>
        </w:rPr>
        <w:t xml:space="preserve"> vai skaitās neieradušies uz izsoli, </w:t>
      </w:r>
      <w:r w:rsidRPr="005F1616">
        <w:rPr>
          <w:rFonts w:eastAsia="Times New Roman" w:cs="Times New Roman"/>
          <w:color w:val="000000"/>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r w:rsidRPr="00E94929">
        <w:rPr>
          <w:rFonts w:eastAsia="Times New Roman" w:cs="Arial"/>
          <w:szCs w:val="24"/>
          <w:lang w:eastAsia="lv-LV" w:bidi="lo-LA"/>
        </w:rPr>
        <w:t xml:space="preserve"> </w:t>
      </w:r>
      <w:r w:rsidRPr="004B5CFA">
        <w:rPr>
          <w:rFonts w:eastAsia="Times New Roman" w:cs="Arial"/>
          <w:szCs w:val="24"/>
          <w:lang w:eastAsia="lv-LV" w:bidi="lo-LA"/>
        </w:rPr>
        <w:t>Ja mēneša laikā bankas konts netiek norādīts, iemaksātais nodrošinājums paliek Domei</w:t>
      </w:r>
      <w:r>
        <w:rPr>
          <w:rFonts w:eastAsia="Times New Roman" w:cs="Arial"/>
          <w:szCs w:val="24"/>
          <w:lang w:eastAsia="lv-LV" w:bidi="lo-LA"/>
        </w:rPr>
        <w:t>.</w:t>
      </w:r>
    </w:p>
    <w:p w:rsidR="00414031" w:rsidRPr="005F1616" w:rsidRDefault="00414031" w:rsidP="00414031">
      <w:pPr>
        <w:ind w:right="0" w:firstLine="720"/>
        <w:rPr>
          <w:rFonts w:eastAsia="Times New Roman" w:cs="Times New Roman"/>
          <w:color w:val="000000"/>
          <w:szCs w:val="24"/>
          <w:lang w:eastAsia="lv-LV" w:bidi="lo-LA"/>
        </w:rPr>
      </w:pPr>
      <w:r w:rsidRPr="005F1616">
        <w:rPr>
          <w:rFonts w:eastAsia="Times New Roman" w:cs="Times New Roman"/>
          <w:color w:val="000000"/>
          <w:szCs w:val="24"/>
          <w:lang w:eastAsia="lv-LV" w:bidi="lo-LA"/>
        </w:rPr>
        <w:t>37. Izsoles dalībnieki samaksāto dalības maksu atpakaļ nesaņem.</w:t>
      </w:r>
    </w:p>
    <w:p w:rsidR="00414031" w:rsidRPr="005F1616" w:rsidRDefault="00414031" w:rsidP="00414031">
      <w:pPr>
        <w:ind w:right="0" w:firstLine="720"/>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VIII. Noslēguma jautājums</w:t>
      </w:r>
    </w:p>
    <w:p w:rsidR="00414031" w:rsidRPr="005F1616" w:rsidRDefault="00414031" w:rsidP="00414031">
      <w:pPr>
        <w:ind w:right="0" w:firstLine="720"/>
        <w:rPr>
          <w:rFonts w:eastAsia="Times New Roman" w:cs="Times New Roman"/>
          <w:b/>
          <w:noProof/>
          <w:szCs w:val="24"/>
          <w:lang w:val="en-US"/>
        </w:rPr>
      </w:pPr>
      <w:r w:rsidRPr="005F1616">
        <w:rPr>
          <w:rFonts w:eastAsia="Times New Roman" w:cs="Times New Roman"/>
          <w:noProof/>
          <w:szCs w:val="24"/>
          <w:lang w:val="en-US"/>
        </w:rPr>
        <w:t>38. Sūdzības par Izsoles rīkotāja darbībām iesniedzamas Domē līdz izsoles rezultātu apstiprināšanas dienai.</w:t>
      </w:r>
      <w:r w:rsidRPr="005F1616">
        <w:rPr>
          <w:rFonts w:eastAsia="Times New Roman" w:cs="Times New Roman"/>
          <w:b/>
          <w:noProof/>
          <w:szCs w:val="24"/>
          <w:lang w:val="en-US"/>
        </w:rPr>
        <w:t xml:space="preserve"> </w:t>
      </w:r>
    </w:p>
    <w:p w:rsidR="00414031" w:rsidRPr="005F1616" w:rsidRDefault="00414031" w:rsidP="00414031">
      <w:pPr>
        <w:suppressAutoHyphens/>
        <w:ind w:right="0"/>
        <w:jc w:val="left"/>
        <w:rPr>
          <w:rFonts w:eastAsia="Times New Roman" w:cs="Times New Roman"/>
          <w:noProof/>
          <w:szCs w:val="20"/>
          <w:lang w:val="en-US" w:eastAsia="ar-SA"/>
        </w:rPr>
      </w:pPr>
    </w:p>
    <w:p w:rsidR="00414031" w:rsidRPr="005F1616" w:rsidRDefault="00414031" w:rsidP="00414031">
      <w:pPr>
        <w:ind w:right="5"/>
        <w:rPr>
          <w:rFonts w:eastAsia="Times New Roman" w:cs="Times New Roman"/>
          <w:sz w:val="20"/>
          <w:szCs w:val="20"/>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spacing w:after="160" w:line="259" w:lineRule="auto"/>
        <w:ind w:right="0"/>
        <w:jc w:val="left"/>
        <w:rPr>
          <w:rFonts w:ascii="Calibri" w:eastAsia="Calibri" w:hAnsi="Calibri" w:cs="Times New Roman"/>
          <w:sz w:val="22"/>
        </w:rPr>
      </w:pPr>
    </w:p>
    <w:p w:rsidR="00414031" w:rsidRPr="005F1616" w:rsidRDefault="00414031" w:rsidP="00414031">
      <w:pPr>
        <w:spacing w:after="160" w:line="259" w:lineRule="auto"/>
        <w:ind w:right="0"/>
        <w:jc w:val="left"/>
        <w:rPr>
          <w:rFonts w:ascii="Calibri" w:eastAsia="Calibri" w:hAnsi="Calibri" w:cs="Times New Roman"/>
          <w:sz w:val="22"/>
        </w:rPr>
      </w:pPr>
    </w:p>
    <w:p w:rsidR="00414031" w:rsidRDefault="00414031">
      <w:pPr>
        <w:rPr>
          <w:rFonts w:eastAsia="Times New Roman" w:cs="Times New Roman"/>
          <w:b/>
          <w:szCs w:val="24"/>
        </w:rPr>
      </w:pPr>
      <w:r>
        <w:rPr>
          <w:rFonts w:eastAsia="Times New Roman" w:cs="Times New Roman"/>
          <w:b/>
          <w:szCs w:val="24"/>
        </w:rPr>
        <w:br w:type="page"/>
      </w:r>
    </w:p>
    <w:sectPr w:rsidR="00414031" w:rsidSect="000A46E1">
      <w:footerReference w:type="default" r:id="rId11"/>
      <w:pgSz w:w="11906" w:h="16838"/>
      <w:pgMar w:top="1134" w:right="567" w:bottom="851"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9BD" w:rsidRDefault="00A049BD" w:rsidP="000039AA">
      <w:r>
        <w:separator/>
      </w:r>
    </w:p>
  </w:endnote>
  <w:endnote w:type="continuationSeparator" w:id="0">
    <w:p w:rsidR="00A049BD" w:rsidRDefault="00A049BD" w:rsidP="0000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C8" w:rsidRPr="000039AA" w:rsidRDefault="00122BC8">
    <w:pPr>
      <w:pStyle w:val="Footer"/>
      <w:jc w:val="center"/>
      <w:rPr>
        <w:sz w:val="12"/>
        <w:szCs w:val="12"/>
      </w:rPr>
    </w:pPr>
    <w:r w:rsidRPr="000039AA">
      <w:rPr>
        <w:sz w:val="12"/>
        <w:szCs w:val="12"/>
      </w:rPr>
      <w:t>Nd16-19</w:t>
    </w:r>
  </w:p>
  <w:p w:rsidR="00122BC8" w:rsidRPr="000039AA" w:rsidRDefault="00A049BD">
    <w:pPr>
      <w:pStyle w:val="Footer"/>
      <w:jc w:val="center"/>
      <w:rPr>
        <w:sz w:val="12"/>
        <w:szCs w:val="12"/>
      </w:rPr>
    </w:pPr>
    <w:sdt>
      <w:sdtPr>
        <w:rPr>
          <w:sz w:val="12"/>
          <w:szCs w:val="12"/>
        </w:rPr>
        <w:id w:val="457225889"/>
        <w:docPartObj>
          <w:docPartGallery w:val="Page Numbers (Bottom of Page)"/>
          <w:docPartUnique/>
        </w:docPartObj>
      </w:sdtPr>
      <w:sdtEndPr>
        <w:rPr>
          <w:noProof/>
        </w:rPr>
      </w:sdtEndPr>
      <w:sdtContent>
        <w:r w:rsidR="00122BC8" w:rsidRPr="000039AA">
          <w:rPr>
            <w:sz w:val="12"/>
            <w:szCs w:val="12"/>
          </w:rPr>
          <w:fldChar w:fldCharType="begin"/>
        </w:r>
        <w:r w:rsidR="00122BC8" w:rsidRPr="000039AA">
          <w:rPr>
            <w:sz w:val="12"/>
            <w:szCs w:val="12"/>
          </w:rPr>
          <w:instrText xml:space="preserve"> PAGE   \* MERGEFORMAT </w:instrText>
        </w:r>
        <w:r w:rsidR="00122BC8" w:rsidRPr="000039AA">
          <w:rPr>
            <w:sz w:val="12"/>
            <w:szCs w:val="12"/>
          </w:rPr>
          <w:fldChar w:fldCharType="separate"/>
        </w:r>
        <w:r w:rsidR="002946D0">
          <w:rPr>
            <w:noProof/>
            <w:sz w:val="12"/>
            <w:szCs w:val="12"/>
          </w:rPr>
          <w:t>4</w:t>
        </w:r>
        <w:r w:rsidR="00122BC8" w:rsidRPr="000039AA">
          <w:rPr>
            <w:noProof/>
            <w:sz w:val="12"/>
            <w:szCs w:val="12"/>
          </w:rPr>
          <w:fldChar w:fldCharType="end"/>
        </w:r>
      </w:sdtContent>
    </w:sdt>
  </w:p>
  <w:p w:rsidR="00122BC8" w:rsidRDefault="00122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9BD" w:rsidRDefault="00A049BD" w:rsidP="000039AA">
      <w:r>
        <w:separator/>
      </w:r>
    </w:p>
  </w:footnote>
  <w:footnote w:type="continuationSeparator" w:id="0">
    <w:p w:rsidR="00A049BD" w:rsidRDefault="00A049BD" w:rsidP="000039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3AB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7364129"/>
    <w:multiLevelType w:val="multilevel"/>
    <w:tmpl w:val="9E720540"/>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 w15:restartNumberingAfterBreak="0">
    <w:nsid w:val="089E3A34"/>
    <w:multiLevelType w:val="hybridMultilevel"/>
    <w:tmpl w:val="80C0CA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937CE"/>
    <w:multiLevelType w:val="hybridMultilevel"/>
    <w:tmpl w:val="FB885CA2"/>
    <w:lvl w:ilvl="0" w:tplc="1EEA7C0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8156B4"/>
    <w:multiLevelType w:val="hybridMultilevel"/>
    <w:tmpl w:val="5FEEC81C"/>
    <w:styleLink w:val="Style121"/>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FB1E8A"/>
    <w:multiLevelType w:val="hybridMultilevel"/>
    <w:tmpl w:val="E7646348"/>
    <w:styleLink w:val="Style383"/>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D47708"/>
    <w:multiLevelType w:val="multilevel"/>
    <w:tmpl w:val="8C1C7E16"/>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C1B3EC3"/>
    <w:multiLevelType w:val="hybridMultilevel"/>
    <w:tmpl w:val="27FE88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13403F"/>
    <w:multiLevelType w:val="hybridMultilevel"/>
    <w:tmpl w:val="FA5073DA"/>
    <w:styleLink w:val="Style38"/>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2133369"/>
    <w:multiLevelType w:val="hybridMultilevel"/>
    <w:tmpl w:val="6EBCB47E"/>
    <w:styleLink w:val="Style320"/>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D19C7"/>
    <w:multiLevelType w:val="multilevel"/>
    <w:tmpl w:val="37564F9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381954CD"/>
    <w:multiLevelType w:val="hybridMultilevel"/>
    <w:tmpl w:val="993C37C4"/>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A139B7"/>
    <w:multiLevelType w:val="hybridMultilevel"/>
    <w:tmpl w:val="A06CD9F2"/>
    <w:styleLink w:val="Style38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F452FF"/>
    <w:multiLevelType w:val="hybridMultilevel"/>
    <w:tmpl w:val="60841B94"/>
    <w:styleLink w:val="Style315"/>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15:restartNumberingAfterBreak="0">
    <w:nsid w:val="46317A3E"/>
    <w:multiLevelType w:val="hybridMultilevel"/>
    <w:tmpl w:val="73F62EBE"/>
    <w:styleLink w:val="Style313"/>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2A30951"/>
    <w:multiLevelType w:val="hybridMultilevel"/>
    <w:tmpl w:val="922ABCE0"/>
    <w:styleLink w:val="Style363"/>
    <w:lvl w:ilvl="0" w:tplc="5788606E">
      <w:start w:val="1"/>
      <w:numFmt w:val="decimal"/>
      <w:lvlText w:val="%1."/>
      <w:lvlJc w:val="left"/>
      <w:pPr>
        <w:ind w:left="1211" w:hanging="360"/>
      </w:pPr>
      <w:rPr>
        <w:rFonts w:ascii="Times New Roman" w:eastAsia="Times New Roman" w:hAnsi="Times New Roman" w:cs="Times New Roman"/>
      </w:rPr>
    </w:lvl>
    <w:lvl w:ilvl="1" w:tplc="04260019">
      <w:start w:val="1"/>
      <w:numFmt w:val="lowerLetter"/>
      <w:lvlText w:val="%2."/>
      <w:lvlJc w:val="left"/>
      <w:pPr>
        <w:ind w:left="1931" w:hanging="360"/>
      </w:pPr>
      <w:rPr>
        <w:rFonts w:cs="Times New Roman"/>
      </w:rPr>
    </w:lvl>
    <w:lvl w:ilvl="2" w:tplc="0426001B">
      <w:start w:val="1"/>
      <w:numFmt w:val="lowerRoman"/>
      <w:lvlText w:val="%3."/>
      <w:lvlJc w:val="right"/>
      <w:pPr>
        <w:ind w:left="2651" w:hanging="180"/>
      </w:pPr>
      <w:rPr>
        <w:rFonts w:cs="Times New Roman"/>
      </w:rPr>
    </w:lvl>
    <w:lvl w:ilvl="3" w:tplc="0426000F">
      <w:start w:val="1"/>
      <w:numFmt w:val="decimal"/>
      <w:lvlText w:val="%4."/>
      <w:lvlJc w:val="left"/>
      <w:pPr>
        <w:ind w:left="3371" w:hanging="360"/>
      </w:pPr>
      <w:rPr>
        <w:rFonts w:cs="Times New Roman"/>
      </w:rPr>
    </w:lvl>
    <w:lvl w:ilvl="4" w:tplc="04260019">
      <w:start w:val="1"/>
      <w:numFmt w:val="lowerLetter"/>
      <w:lvlText w:val="%5."/>
      <w:lvlJc w:val="left"/>
      <w:pPr>
        <w:ind w:left="4091" w:hanging="360"/>
      </w:pPr>
      <w:rPr>
        <w:rFonts w:cs="Times New Roman"/>
      </w:rPr>
    </w:lvl>
    <w:lvl w:ilvl="5" w:tplc="0426001B">
      <w:start w:val="1"/>
      <w:numFmt w:val="lowerRoman"/>
      <w:lvlText w:val="%6."/>
      <w:lvlJc w:val="right"/>
      <w:pPr>
        <w:ind w:left="4811" w:hanging="180"/>
      </w:pPr>
      <w:rPr>
        <w:rFonts w:cs="Times New Roman"/>
      </w:rPr>
    </w:lvl>
    <w:lvl w:ilvl="6" w:tplc="0426000F">
      <w:start w:val="1"/>
      <w:numFmt w:val="decimal"/>
      <w:lvlText w:val="%7."/>
      <w:lvlJc w:val="left"/>
      <w:pPr>
        <w:ind w:left="5531" w:hanging="360"/>
      </w:pPr>
      <w:rPr>
        <w:rFonts w:cs="Times New Roman"/>
      </w:rPr>
    </w:lvl>
    <w:lvl w:ilvl="7" w:tplc="04260019">
      <w:start w:val="1"/>
      <w:numFmt w:val="lowerLetter"/>
      <w:lvlText w:val="%8."/>
      <w:lvlJc w:val="left"/>
      <w:pPr>
        <w:ind w:left="6251" w:hanging="360"/>
      </w:pPr>
      <w:rPr>
        <w:rFonts w:cs="Times New Roman"/>
      </w:rPr>
    </w:lvl>
    <w:lvl w:ilvl="8" w:tplc="0426001B">
      <w:start w:val="1"/>
      <w:numFmt w:val="lowerRoman"/>
      <w:lvlText w:val="%9."/>
      <w:lvlJc w:val="right"/>
      <w:pPr>
        <w:ind w:left="6971" w:hanging="180"/>
      </w:pPr>
      <w:rPr>
        <w:rFonts w:cs="Times New Roman"/>
      </w:rPr>
    </w:lvl>
  </w:abstractNum>
  <w:abstractNum w:abstractNumId="19" w15:restartNumberingAfterBreak="0">
    <w:nsid w:val="54EE74C5"/>
    <w:multiLevelType w:val="hybridMultilevel"/>
    <w:tmpl w:val="A14C7730"/>
    <w:styleLink w:val="Style39"/>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BC1795"/>
    <w:multiLevelType w:val="hybridMultilevel"/>
    <w:tmpl w:val="7FF69F9A"/>
    <w:styleLink w:val="Style3115"/>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704BD"/>
    <w:multiLevelType w:val="hybridMultilevel"/>
    <w:tmpl w:val="8BF826A4"/>
    <w:styleLink w:val="Style31111"/>
    <w:lvl w:ilvl="0" w:tplc="CF2C568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286C83"/>
    <w:multiLevelType w:val="hybridMultilevel"/>
    <w:tmpl w:val="B1966B1A"/>
    <w:lvl w:ilvl="0" w:tplc="9B2C521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96B089D"/>
    <w:multiLevelType w:val="hybridMultilevel"/>
    <w:tmpl w:val="AC140360"/>
    <w:lvl w:ilvl="0" w:tplc="B754AB50">
      <w:start w:val="1"/>
      <w:numFmt w:val="decimal"/>
      <w:lvlText w:val="%1."/>
      <w:lvlJc w:val="left"/>
      <w:pPr>
        <w:ind w:left="720" w:hanging="360"/>
      </w:pPr>
      <w:rPr>
        <w:rFonts w:ascii="Times New Roman" w:eastAsia="Calibri"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8E5BA6"/>
    <w:multiLevelType w:val="hybridMultilevel"/>
    <w:tmpl w:val="5EAC7928"/>
    <w:lvl w:ilvl="0" w:tplc="CC58E440">
      <w:start w:val="8"/>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5" w15:restartNumberingAfterBreak="0">
    <w:nsid w:val="6ECB23EA"/>
    <w:multiLevelType w:val="hybridMultilevel"/>
    <w:tmpl w:val="F35499B4"/>
    <w:lvl w:ilvl="0" w:tplc="7ED4F9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35B4AA5"/>
    <w:multiLevelType w:val="multilevel"/>
    <w:tmpl w:val="3FC856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1">
    <w:nsid w:val="76C944F0"/>
    <w:multiLevelType w:val="hybridMultilevel"/>
    <w:tmpl w:val="30BCFF58"/>
    <w:lvl w:ilvl="0" w:tplc="A6080B5A">
      <w:start w:val="1"/>
      <w:numFmt w:val="decimal"/>
      <w:lvlText w:val="%1."/>
      <w:lvlJc w:val="left"/>
      <w:pPr>
        <w:ind w:left="720" w:hanging="360"/>
      </w:pPr>
      <w:rPr>
        <w:rFonts w:hint="default"/>
      </w:rPr>
    </w:lvl>
    <w:lvl w:ilvl="1" w:tplc="D6EA79E4" w:tentative="1">
      <w:start w:val="1"/>
      <w:numFmt w:val="lowerLetter"/>
      <w:lvlText w:val="%2."/>
      <w:lvlJc w:val="left"/>
      <w:pPr>
        <w:ind w:left="1440" w:hanging="360"/>
      </w:pPr>
    </w:lvl>
    <w:lvl w:ilvl="2" w:tplc="7EBEB988" w:tentative="1">
      <w:start w:val="1"/>
      <w:numFmt w:val="lowerRoman"/>
      <w:lvlText w:val="%3."/>
      <w:lvlJc w:val="right"/>
      <w:pPr>
        <w:ind w:left="2160" w:hanging="180"/>
      </w:pPr>
    </w:lvl>
    <w:lvl w:ilvl="3" w:tplc="1744D44C" w:tentative="1">
      <w:start w:val="1"/>
      <w:numFmt w:val="decimal"/>
      <w:lvlText w:val="%4."/>
      <w:lvlJc w:val="left"/>
      <w:pPr>
        <w:ind w:left="2880" w:hanging="360"/>
      </w:pPr>
    </w:lvl>
    <w:lvl w:ilvl="4" w:tplc="08EEFA08" w:tentative="1">
      <w:start w:val="1"/>
      <w:numFmt w:val="lowerLetter"/>
      <w:lvlText w:val="%5."/>
      <w:lvlJc w:val="left"/>
      <w:pPr>
        <w:ind w:left="3600" w:hanging="360"/>
      </w:pPr>
    </w:lvl>
    <w:lvl w:ilvl="5" w:tplc="CFDA585A" w:tentative="1">
      <w:start w:val="1"/>
      <w:numFmt w:val="lowerRoman"/>
      <w:lvlText w:val="%6."/>
      <w:lvlJc w:val="right"/>
      <w:pPr>
        <w:ind w:left="4320" w:hanging="180"/>
      </w:pPr>
    </w:lvl>
    <w:lvl w:ilvl="6" w:tplc="04825AFE" w:tentative="1">
      <w:start w:val="1"/>
      <w:numFmt w:val="decimal"/>
      <w:lvlText w:val="%7."/>
      <w:lvlJc w:val="left"/>
      <w:pPr>
        <w:ind w:left="5040" w:hanging="360"/>
      </w:pPr>
    </w:lvl>
    <w:lvl w:ilvl="7" w:tplc="2C448F94" w:tentative="1">
      <w:start w:val="1"/>
      <w:numFmt w:val="lowerLetter"/>
      <w:lvlText w:val="%8."/>
      <w:lvlJc w:val="left"/>
      <w:pPr>
        <w:ind w:left="5760" w:hanging="360"/>
      </w:pPr>
    </w:lvl>
    <w:lvl w:ilvl="8" w:tplc="B77EE9F2" w:tentative="1">
      <w:start w:val="1"/>
      <w:numFmt w:val="lowerRoman"/>
      <w:lvlText w:val="%9."/>
      <w:lvlJc w:val="right"/>
      <w:pPr>
        <w:ind w:left="6480" w:hanging="180"/>
      </w:pPr>
    </w:lvl>
  </w:abstractNum>
  <w:abstractNum w:abstractNumId="28" w15:restartNumberingAfterBreak="0">
    <w:nsid w:val="7CAA57B1"/>
    <w:multiLevelType w:val="singleLevel"/>
    <w:tmpl w:val="12EC54AC"/>
    <w:lvl w:ilvl="0">
      <w:start w:val="1"/>
      <w:numFmt w:val="upperRoman"/>
      <w:pStyle w:val="Stils1"/>
      <w:lvlText w:val="%1."/>
      <w:lvlJc w:val="right"/>
      <w:pPr>
        <w:ind w:left="360" w:hanging="360"/>
      </w:pPr>
    </w:lvl>
  </w:abstractNum>
  <w:num w:numId="1">
    <w:abstractNumId w:val="26"/>
  </w:num>
  <w:num w:numId="2">
    <w:abstractNumId w:val="13"/>
  </w:num>
  <w:num w:numId="3">
    <w:abstractNumId w:val="11"/>
  </w:num>
  <w:num w:numId="4">
    <w:abstractNumId w:val="8"/>
  </w:num>
  <w:num w:numId="5">
    <w:abstractNumId w:val="24"/>
  </w:num>
  <w:num w:numId="6">
    <w:abstractNumId w:val="0"/>
  </w:num>
  <w:num w:numId="7">
    <w:abstractNumId w:val="4"/>
  </w:num>
  <w:num w:numId="8">
    <w:abstractNumId w:val="15"/>
  </w:num>
  <w:num w:numId="9">
    <w:abstractNumId w:val="12"/>
  </w:num>
  <w:num w:numId="10">
    <w:abstractNumId w:val="20"/>
  </w:num>
  <w:num w:numId="11">
    <w:abstractNumId w:val="19"/>
  </w:num>
  <w:num w:numId="12">
    <w:abstractNumId w:val="1"/>
  </w:num>
  <w:num w:numId="13">
    <w:abstractNumId w:val="21"/>
  </w:num>
  <w:num w:numId="14">
    <w:abstractNumId w:val="7"/>
  </w:num>
  <w:num w:numId="15">
    <w:abstractNumId w:val="17"/>
  </w:num>
  <w:num w:numId="16">
    <w:abstractNumId w:val="5"/>
  </w:num>
  <w:num w:numId="17">
    <w:abstractNumId w:val="9"/>
  </w:num>
  <w:num w:numId="18">
    <w:abstractNumId w:val="28"/>
  </w:num>
  <w:num w:numId="19">
    <w:abstractNumId w:val="16"/>
  </w:num>
  <w:num w:numId="20">
    <w:abstractNumId w:val="18"/>
  </w:num>
  <w:num w:numId="21">
    <w:abstractNumId w:val="10"/>
  </w:num>
  <w:num w:numId="22">
    <w:abstractNumId w:val="23"/>
  </w:num>
  <w:num w:numId="23">
    <w:abstractNumId w:val="27"/>
  </w:num>
  <w:num w:numId="24">
    <w:abstractNumId w:val="3"/>
  </w:num>
  <w:num w:numId="25">
    <w:abstractNumId w:val="25"/>
  </w:num>
  <w:num w:numId="26">
    <w:abstractNumId w:val="6"/>
  </w:num>
  <w:num w:numId="27">
    <w:abstractNumId w:val="22"/>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4E"/>
    <w:rsid w:val="000039AA"/>
    <w:rsid w:val="0000684D"/>
    <w:rsid w:val="00010D20"/>
    <w:rsid w:val="000146BF"/>
    <w:rsid w:val="00037B1B"/>
    <w:rsid w:val="000439D5"/>
    <w:rsid w:val="00090F64"/>
    <w:rsid w:val="000A46E1"/>
    <w:rsid w:val="000A7BDB"/>
    <w:rsid w:val="000D1112"/>
    <w:rsid w:val="000D5453"/>
    <w:rsid w:val="000D61AD"/>
    <w:rsid w:val="000D6D1B"/>
    <w:rsid w:val="00102AE2"/>
    <w:rsid w:val="00110F40"/>
    <w:rsid w:val="00117508"/>
    <w:rsid w:val="00122BC8"/>
    <w:rsid w:val="00125107"/>
    <w:rsid w:val="00171CEC"/>
    <w:rsid w:val="001906C7"/>
    <w:rsid w:val="00197D48"/>
    <w:rsid w:val="001A2E46"/>
    <w:rsid w:val="001A361E"/>
    <w:rsid w:val="001B7797"/>
    <w:rsid w:val="001C1AA4"/>
    <w:rsid w:val="001D0D9C"/>
    <w:rsid w:val="001E02EC"/>
    <w:rsid w:val="001E0721"/>
    <w:rsid w:val="001E30CB"/>
    <w:rsid w:val="001F5C03"/>
    <w:rsid w:val="00200E93"/>
    <w:rsid w:val="00203B42"/>
    <w:rsid w:val="0022150E"/>
    <w:rsid w:val="00222CA0"/>
    <w:rsid w:val="0022424E"/>
    <w:rsid w:val="00234D75"/>
    <w:rsid w:val="002465C0"/>
    <w:rsid w:val="00247E33"/>
    <w:rsid w:val="002507B1"/>
    <w:rsid w:val="00253BD5"/>
    <w:rsid w:val="00263AED"/>
    <w:rsid w:val="0027397F"/>
    <w:rsid w:val="00274B56"/>
    <w:rsid w:val="00280394"/>
    <w:rsid w:val="0028622C"/>
    <w:rsid w:val="002946D0"/>
    <w:rsid w:val="002A3CB9"/>
    <w:rsid w:val="002A47DC"/>
    <w:rsid w:val="002B0374"/>
    <w:rsid w:val="002B2209"/>
    <w:rsid w:val="002B760B"/>
    <w:rsid w:val="002C426C"/>
    <w:rsid w:val="002C7979"/>
    <w:rsid w:val="003047DE"/>
    <w:rsid w:val="00305AC2"/>
    <w:rsid w:val="003778E1"/>
    <w:rsid w:val="00381DAB"/>
    <w:rsid w:val="003B3F0A"/>
    <w:rsid w:val="003C7BC9"/>
    <w:rsid w:val="003D04C5"/>
    <w:rsid w:val="003D240D"/>
    <w:rsid w:val="003D5018"/>
    <w:rsid w:val="003F16E5"/>
    <w:rsid w:val="00401ECA"/>
    <w:rsid w:val="004031DE"/>
    <w:rsid w:val="00403D72"/>
    <w:rsid w:val="004043BE"/>
    <w:rsid w:val="00414031"/>
    <w:rsid w:val="0041643F"/>
    <w:rsid w:val="00417CEB"/>
    <w:rsid w:val="00424966"/>
    <w:rsid w:val="00425C50"/>
    <w:rsid w:val="00430C4B"/>
    <w:rsid w:val="004544AC"/>
    <w:rsid w:val="004656E9"/>
    <w:rsid w:val="00470A66"/>
    <w:rsid w:val="004714A3"/>
    <w:rsid w:val="004739F8"/>
    <w:rsid w:val="00494171"/>
    <w:rsid w:val="004A5787"/>
    <w:rsid w:val="004B350A"/>
    <w:rsid w:val="004C5B90"/>
    <w:rsid w:val="004C6D3A"/>
    <w:rsid w:val="004D3C8D"/>
    <w:rsid w:val="004D7ACE"/>
    <w:rsid w:val="004E5BBF"/>
    <w:rsid w:val="00507B41"/>
    <w:rsid w:val="005206AD"/>
    <w:rsid w:val="00530694"/>
    <w:rsid w:val="00532B77"/>
    <w:rsid w:val="005461FB"/>
    <w:rsid w:val="00566A75"/>
    <w:rsid w:val="00584B7E"/>
    <w:rsid w:val="00591BB3"/>
    <w:rsid w:val="005A1ABD"/>
    <w:rsid w:val="005A416A"/>
    <w:rsid w:val="005B5000"/>
    <w:rsid w:val="005C2661"/>
    <w:rsid w:val="005D3009"/>
    <w:rsid w:val="00601ADF"/>
    <w:rsid w:val="0060304E"/>
    <w:rsid w:val="00604367"/>
    <w:rsid w:val="00606D85"/>
    <w:rsid w:val="006237D6"/>
    <w:rsid w:val="00657E6F"/>
    <w:rsid w:val="0066742B"/>
    <w:rsid w:val="00677045"/>
    <w:rsid w:val="00682DA0"/>
    <w:rsid w:val="006B1E2A"/>
    <w:rsid w:val="006B250A"/>
    <w:rsid w:val="006B454C"/>
    <w:rsid w:val="006D143B"/>
    <w:rsid w:val="006D2BE5"/>
    <w:rsid w:val="006D2CE8"/>
    <w:rsid w:val="006D3C67"/>
    <w:rsid w:val="006E7745"/>
    <w:rsid w:val="006E776E"/>
    <w:rsid w:val="006F683F"/>
    <w:rsid w:val="007005EA"/>
    <w:rsid w:val="00710A6C"/>
    <w:rsid w:val="0071227F"/>
    <w:rsid w:val="00722F75"/>
    <w:rsid w:val="00734FCF"/>
    <w:rsid w:val="007421F7"/>
    <w:rsid w:val="00770720"/>
    <w:rsid w:val="0078631C"/>
    <w:rsid w:val="007917A9"/>
    <w:rsid w:val="007A20E7"/>
    <w:rsid w:val="007A5B63"/>
    <w:rsid w:val="007C0A38"/>
    <w:rsid w:val="007D1396"/>
    <w:rsid w:val="007D5C05"/>
    <w:rsid w:val="007F5B04"/>
    <w:rsid w:val="0080310F"/>
    <w:rsid w:val="00814A77"/>
    <w:rsid w:val="00821A7C"/>
    <w:rsid w:val="00825AC4"/>
    <w:rsid w:val="008335B1"/>
    <w:rsid w:val="00837BA0"/>
    <w:rsid w:val="00851E38"/>
    <w:rsid w:val="00853A6B"/>
    <w:rsid w:val="008655C3"/>
    <w:rsid w:val="008738A6"/>
    <w:rsid w:val="00874975"/>
    <w:rsid w:val="00880B29"/>
    <w:rsid w:val="00893FF8"/>
    <w:rsid w:val="00896ED5"/>
    <w:rsid w:val="008B7583"/>
    <w:rsid w:val="008D277E"/>
    <w:rsid w:val="008D7A74"/>
    <w:rsid w:val="008E1480"/>
    <w:rsid w:val="008E3117"/>
    <w:rsid w:val="009027FC"/>
    <w:rsid w:val="00906616"/>
    <w:rsid w:val="0091451F"/>
    <w:rsid w:val="009227CE"/>
    <w:rsid w:val="00945994"/>
    <w:rsid w:val="0095607A"/>
    <w:rsid w:val="009566C8"/>
    <w:rsid w:val="00973D1A"/>
    <w:rsid w:val="00974CAB"/>
    <w:rsid w:val="009A265E"/>
    <w:rsid w:val="009B3CE6"/>
    <w:rsid w:val="009C1DF6"/>
    <w:rsid w:val="009E02D8"/>
    <w:rsid w:val="009E4625"/>
    <w:rsid w:val="009E4CC9"/>
    <w:rsid w:val="00A03E53"/>
    <w:rsid w:val="00A049BD"/>
    <w:rsid w:val="00A1136F"/>
    <w:rsid w:val="00A20CBE"/>
    <w:rsid w:val="00A24DCB"/>
    <w:rsid w:val="00A268C6"/>
    <w:rsid w:val="00A327A6"/>
    <w:rsid w:val="00A335A5"/>
    <w:rsid w:val="00A40985"/>
    <w:rsid w:val="00A40D13"/>
    <w:rsid w:val="00A44215"/>
    <w:rsid w:val="00A51E0F"/>
    <w:rsid w:val="00A525C9"/>
    <w:rsid w:val="00A54F83"/>
    <w:rsid w:val="00A8173E"/>
    <w:rsid w:val="00A87C79"/>
    <w:rsid w:val="00AA6DFC"/>
    <w:rsid w:val="00AC1735"/>
    <w:rsid w:val="00AC2343"/>
    <w:rsid w:val="00AC7B1B"/>
    <w:rsid w:val="00AD2BDC"/>
    <w:rsid w:val="00AE117E"/>
    <w:rsid w:val="00AE4CE8"/>
    <w:rsid w:val="00AF066F"/>
    <w:rsid w:val="00B0755B"/>
    <w:rsid w:val="00B21C7F"/>
    <w:rsid w:val="00B23B86"/>
    <w:rsid w:val="00B25DEF"/>
    <w:rsid w:val="00B37FCF"/>
    <w:rsid w:val="00B4143B"/>
    <w:rsid w:val="00B46D0D"/>
    <w:rsid w:val="00B47F0D"/>
    <w:rsid w:val="00B53FA8"/>
    <w:rsid w:val="00B65CDD"/>
    <w:rsid w:val="00B729F6"/>
    <w:rsid w:val="00B731F5"/>
    <w:rsid w:val="00B752B0"/>
    <w:rsid w:val="00B9449C"/>
    <w:rsid w:val="00B96783"/>
    <w:rsid w:val="00BA39F6"/>
    <w:rsid w:val="00BA56A1"/>
    <w:rsid w:val="00BB2FA5"/>
    <w:rsid w:val="00BB4454"/>
    <w:rsid w:val="00BC09EB"/>
    <w:rsid w:val="00C1043F"/>
    <w:rsid w:val="00C128EE"/>
    <w:rsid w:val="00C26E01"/>
    <w:rsid w:val="00C53A29"/>
    <w:rsid w:val="00C53D04"/>
    <w:rsid w:val="00C55648"/>
    <w:rsid w:val="00C621C6"/>
    <w:rsid w:val="00C63B36"/>
    <w:rsid w:val="00C85DDF"/>
    <w:rsid w:val="00C954FE"/>
    <w:rsid w:val="00CB2B58"/>
    <w:rsid w:val="00CD0641"/>
    <w:rsid w:val="00CD1640"/>
    <w:rsid w:val="00CD2AC4"/>
    <w:rsid w:val="00CF2DE0"/>
    <w:rsid w:val="00D106DA"/>
    <w:rsid w:val="00D36DC7"/>
    <w:rsid w:val="00D63095"/>
    <w:rsid w:val="00DA37DD"/>
    <w:rsid w:val="00DB2191"/>
    <w:rsid w:val="00DE1514"/>
    <w:rsid w:val="00DE5864"/>
    <w:rsid w:val="00E06CF1"/>
    <w:rsid w:val="00E45D32"/>
    <w:rsid w:val="00E45DFA"/>
    <w:rsid w:val="00E4795C"/>
    <w:rsid w:val="00E50FBB"/>
    <w:rsid w:val="00E55B30"/>
    <w:rsid w:val="00E55B97"/>
    <w:rsid w:val="00E6075C"/>
    <w:rsid w:val="00E63E43"/>
    <w:rsid w:val="00E64C1B"/>
    <w:rsid w:val="00E66683"/>
    <w:rsid w:val="00E70177"/>
    <w:rsid w:val="00E7156A"/>
    <w:rsid w:val="00EA1A75"/>
    <w:rsid w:val="00EB0678"/>
    <w:rsid w:val="00EB1415"/>
    <w:rsid w:val="00EE4F38"/>
    <w:rsid w:val="00EF0D74"/>
    <w:rsid w:val="00EF2AAA"/>
    <w:rsid w:val="00EF2D1E"/>
    <w:rsid w:val="00F106E5"/>
    <w:rsid w:val="00F143A2"/>
    <w:rsid w:val="00F154EB"/>
    <w:rsid w:val="00F1714E"/>
    <w:rsid w:val="00F3019A"/>
    <w:rsid w:val="00F32B13"/>
    <w:rsid w:val="00F3547A"/>
    <w:rsid w:val="00F609D0"/>
    <w:rsid w:val="00F6340B"/>
    <w:rsid w:val="00F63E4C"/>
    <w:rsid w:val="00F7067E"/>
    <w:rsid w:val="00F74A53"/>
    <w:rsid w:val="00F74CF1"/>
    <w:rsid w:val="00F9024D"/>
    <w:rsid w:val="00FA69CC"/>
    <w:rsid w:val="00FB6B33"/>
    <w:rsid w:val="00FC7432"/>
    <w:rsid w:val="00FD1277"/>
    <w:rsid w:val="00FE2315"/>
    <w:rsid w:val="00FF338B"/>
    <w:rsid w:val="00FF65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339CC-65DC-4832-8CEB-3B715FDE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14E"/>
  </w:style>
  <w:style w:type="paragraph" w:styleId="Heading1">
    <w:name w:val="heading 1"/>
    <w:basedOn w:val="Normal"/>
    <w:next w:val="Normal"/>
    <w:link w:val="Heading1Char"/>
    <w:qFormat/>
    <w:rsid w:val="00853A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97D48"/>
    <w:pPr>
      <w:keepNext/>
      <w:spacing w:before="240" w:after="60"/>
      <w:ind w:right="0"/>
      <w:jc w:val="left"/>
      <w:outlineLvl w:val="1"/>
    </w:pPr>
    <w:rPr>
      <w:rFonts w:ascii="Cambria" w:eastAsia="Times New Roman" w:hAnsi="Cambria" w:cs="Times New Roman"/>
      <w:b/>
      <w:bCs/>
      <w:i/>
      <w:iCs/>
      <w:sz w:val="28"/>
      <w:szCs w:val="28"/>
      <w:lang w:eastAsia="lv-LV"/>
    </w:rPr>
  </w:style>
  <w:style w:type="paragraph" w:styleId="Heading3">
    <w:name w:val="heading 3"/>
    <w:basedOn w:val="Normal"/>
    <w:next w:val="Normal"/>
    <w:link w:val="Heading3Char"/>
    <w:qFormat/>
    <w:rsid w:val="00197D48"/>
    <w:pPr>
      <w:keepNext/>
      <w:keepLines/>
      <w:spacing w:before="200"/>
      <w:ind w:right="0"/>
      <w:jc w:val="left"/>
      <w:outlineLvl w:val="2"/>
    </w:pPr>
    <w:rPr>
      <w:rFonts w:ascii="Cambria" w:eastAsia="Times New Roman" w:hAnsi="Cambria" w:cs="Times New Roman"/>
      <w:b/>
      <w:bCs/>
      <w:color w:val="4F81BD"/>
      <w:szCs w:val="24"/>
      <w:lang w:eastAsia="lv-LV"/>
    </w:rPr>
  </w:style>
  <w:style w:type="paragraph" w:styleId="Heading4">
    <w:name w:val="heading 4"/>
    <w:basedOn w:val="Normal"/>
    <w:next w:val="Normal"/>
    <w:link w:val="Heading4Char"/>
    <w:qFormat/>
    <w:rsid w:val="00197D48"/>
    <w:pPr>
      <w:keepNext/>
      <w:spacing w:before="240" w:after="60"/>
      <w:ind w:right="0"/>
      <w:jc w:val="left"/>
      <w:outlineLvl w:val="3"/>
    </w:pPr>
    <w:rPr>
      <w:rFonts w:eastAsia="Times New Roman" w:cs="Times New Roman"/>
      <w:b/>
      <w:bCs/>
      <w:sz w:val="28"/>
      <w:szCs w:val="28"/>
      <w:lang w:eastAsia="lv-LV"/>
    </w:rPr>
  </w:style>
  <w:style w:type="paragraph" w:styleId="Heading5">
    <w:name w:val="heading 5"/>
    <w:basedOn w:val="Normal"/>
    <w:next w:val="Normal"/>
    <w:link w:val="Heading5Char"/>
    <w:qFormat/>
    <w:rsid w:val="00197D48"/>
    <w:pPr>
      <w:spacing w:before="240" w:after="60"/>
      <w:ind w:right="0"/>
      <w:jc w:val="left"/>
      <w:outlineLvl w:val="4"/>
    </w:pPr>
    <w:rPr>
      <w:rFonts w:eastAsia="Calibri" w:cs="Times New Roman"/>
      <w:b/>
      <w:bCs/>
      <w:i/>
      <w:iCs/>
      <w:sz w:val="26"/>
      <w:szCs w:val="26"/>
      <w:lang w:val="en-US" w:eastAsia="lv-LV"/>
    </w:rPr>
  </w:style>
  <w:style w:type="paragraph" w:styleId="Heading6">
    <w:name w:val="heading 6"/>
    <w:basedOn w:val="Normal"/>
    <w:next w:val="Normal"/>
    <w:link w:val="Heading6Char"/>
    <w:qFormat/>
    <w:rsid w:val="00197D48"/>
    <w:pPr>
      <w:tabs>
        <w:tab w:val="left" w:pos="1152"/>
      </w:tabs>
      <w:suppressAutoHyphens/>
      <w:autoSpaceDN w:val="0"/>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1"/>
    <w:qFormat/>
    <w:rsid w:val="00197D48"/>
    <w:pPr>
      <w:keepNext/>
      <w:ind w:right="0"/>
      <w:jc w:val="center"/>
      <w:outlineLvl w:val="6"/>
    </w:pPr>
    <w:rPr>
      <w:rFonts w:ascii="Calibri" w:eastAsia="Times New Roman" w:hAnsi="Calibri" w:cs="Times New Roman"/>
      <w:b/>
      <w:bCs/>
      <w:sz w:val="22"/>
      <w:lang w:val="en-US" w:eastAsia="ru-RU"/>
    </w:rPr>
  </w:style>
  <w:style w:type="paragraph" w:styleId="Heading8">
    <w:name w:val="heading 8"/>
    <w:basedOn w:val="Normal"/>
    <w:next w:val="Normal"/>
    <w:link w:val="Heading8Char"/>
    <w:qFormat/>
    <w:rsid w:val="00197D48"/>
    <w:pPr>
      <w:tabs>
        <w:tab w:val="left" w:pos="1440"/>
      </w:tabs>
      <w:suppressAutoHyphens/>
      <w:autoSpaceDN w:val="0"/>
      <w:spacing w:before="240" w:after="60"/>
      <w:ind w:left="1440" w:right="0" w:hanging="1440"/>
      <w:jc w:val="left"/>
      <w:outlineLvl w:val="7"/>
    </w:pPr>
    <w:rPr>
      <w:rFonts w:eastAsia="Calibri" w:cs="Times New Roman"/>
      <w:i/>
      <w:iCs/>
      <w:szCs w:val="24"/>
      <w:lang w:val="en-AU" w:eastAsia="lv-LV"/>
    </w:rPr>
  </w:style>
  <w:style w:type="paragraph" w:styleId="Heading9">
    <w:name w:val="heading 9"/>
    <w:basedOn w:val="Normal"/>
    <w:next w:val="Normal"/>
    <w:link w:val="Heading9Char"/>
    <w:qFormat/>
    <w:rsid w:val="00197D48"/>
    <w:pPr>
      <w:keepNext/>
      <w:ind w:right="0"/>
      <w:jc w:val="left"/>
      <w:outlineLvl w:val="8"/>
    </w:pPr>
    <w:rPr>
      <w:rFonts w:ascii="Calibri" w:eastAsia="Times New Roman" w:hAnsi="Calibri" w:cs="Times New Roman"/>
      <w:b/>
      <w:bCs/>
      <w:sz w:val="22"/>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0039AA"/>
    <w:pPr>
      <w:tabs>
        <w:tab w:val="center" w:pos="4153"/>
        <w:tab w:val="right" w:pos="8306"/>
      </w:tabs>
    </w:pPr>
  </w:style>
  <w:style w:type="character" w:customStyle="1" w:styleId="HeaderChar">
    <w:name w:val="Header Char"/>
    <w:aliases w:val="Rakstz. Rakstz. Char"/>
    <w:basedOn w:val="DefaultParagraphFont"/>
    <w:link w:val="Header"/>
    <w:rsid w:val="000039AA"/>
  </w:style>
  <w:style w:type="paragraph" w:styleId="Footer">
    <w:name w:val="footer"/>
    <w:aliases w:val=" Char5 Char, Char5 Char Char,Char5 Char"/>
    <w:basedOn w:val="Normal"/>
    <w:link w:val="FooterChar"/>
    <w:uiPriority w:val="99"/>
    <w:unhideWhenUsed/>
    <w:rsid w:val="000039AA"/>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0039AA"/>
  </w:style>
  <w:style w:type="character" w:customStyle="1" w:styleId="Heading1Char">
    <w:name w:val="Heading 1 Char"/>
    <w:basedOn w:val="DefaultParagraphFont"/>
    <w:link w:val="Heading1"/>
    <w:rsid w:val="00853A6B"/>
    <w:rPr>
      <w:rFonts w:asciiTheme="majorHAnsi" w:eastAsiaTheme="majorEastAsia" w:hAnsiTheme="majorHAnsi" w:cstheme="majorBidi"/>
      <w:color w:val="2E74B5" w:themeColor="accent1" w:themeShade="BF"/>
      <w:sz w:val="32"/>
      <w:szCs w:val="32"/>
    </w:rPr>
  </w:style>
  <w:style w:type="character" w:customStyle="1" w:styleId="BalloonTextChar">
    <w:name w:val="Balloon Text Char"/>
    <w:basedOn w:val="DefaultParagraphFont"/>
    <w:link w:val="BalloonText"/>
    <w:rsid w:val="00853A6B"/>
    <w:rPr>
      <w:rFonts w:ascii="Segoe UI" w:hAnsi="Segoe UI" w:cs="Segoe UI"/>
      <w:sz w:val="18"/>
      <w:szCs w:val="18"/>
    </w:rPr>
  </w:style>
  <w:style w:type="paragraph" w:styleId="BalloonText">
    <w:name w:val="Balloon Text"/>
    <w:basedOn w:val="Normal"/>
    <w:link w:val="BalloonTextChar"/>
    <w:unhideWhenUsed/>
    <w:rsid w:val="00853A6B"/>
    <w:rPr>
      <w:rFonts w:ascii="Segoe UI" w:hAnsi="Segoe UI" w:cs="Segoe UI"/>
      <w:sz w:val="18"/>
      <w:szCs w:val="18"/>
    </w:rPr>
  </w:style>
  <w:style w:type="paragraph" w:customStyle="1" w:styleId="tv213">
    <w:name w:val="tv213"/>
    <w:basedOn w:val="Normal"/>
    <w:rsid w:val="00AE117E"/>
    <w:pPr>
      <w:spacing w:before="100" w:beforeAutospacing="1" w:after="100" w:afterAutospacing="1"/>
      <w:ind w:right="0"/>
      <w:jc w:val="left"/>
    </w:pPr>
    <w:rPr>
      <w:rFonts w:eastAsia="Times New Roman" w:cs="Times New Roman"/>
      <w:szCs w:val="24"/>
      <w:lang w:eastAsia="lv-LV"/>
    </w:rPr>
  </w:style>
  <w:style w:type="character" w:customStyle="1" w:styleId="apple-converted-space">
    <w:name w:val="apple-converted-space"/>
    <w:basedOn w:val="DefaultParagraphFont"/>
    <w:rsid w:val="00AE117E"/>
  </w:style>
  <w:style w:type="table" w:styleId="TableGrid">
    <w:name w:val="Table Grid"/>
    <w:basedOn w:val="TableNormal"/>
    <w:rsid w:val="009E02D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414031"/>
    <w:pPr>
      <w:numPr>
        <w:numId w:val="3"/>
      </w:numPr>
    </w:pPr>
  </w:style>
  <w:style w:type="numbering" w:customStyle="1" w:styleId="Style383">
    <w:name w:val="Style383"/>
    <w:rsid w:val="00414031"/>
    <w:pPr>
      <w:numPr>
        <w:numId w:val="4"/>
      </w:numPr>
    </w:pPr>
  </w:style>
  <w:style w:type="character" w:customStyle="1" w:styleId="Heading2Char">
    <w:name w:val="Heading 2 Char"/>
    <w:basedOn w:val="DefaultParagraphFont"/>
    <w:link w:val="Heading2"/>
    <w:rsid w:val="00197D48"/>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197D48"/>
    <w:rPr>
      <w:rFonts w:ascii="Cambria" w:eastAsia="Times New Roman" w:hAnsi="Cambria" w:cs="Times New Roman"/>
      <w:b/>
      <w:bCs/>
      <w:color w:val="4F81BD"/>
      <w:szCs w:val="24"/>
      <w:lang w:eastAsia="lv-LV"/>
    </w:rPr>
  </w:style>
  <w:style w:type="character" w:customStyle="1" w:styleId="Heading4Char">
    <w:name w:val="Heading 4 Char"/>
    <w:basedOn w:val="DefaultParagraphFont"/>
    <w:link w:val="Heading4"/>
    <w:rsid w:val="00197D48"/>
    <w:rPr>
      <w:rFonts w:eastAsia="Times New Roman" w:cs="Times New Roman"/>
      <w:b/>
      <w:bCs/>
      <w:sz w:val="28"/>
      <w:szCs w:val="28"/>
      <w:lang w:eastAsia="lv-LV"/>
    </w:rPr>
  </w:style>
  <w:style w:type="character" w:customStyle="1" w:styleId="Heading5Char">
    <w:name w:val="Heading 5 Char"/>
    <w:basedOn w:val="DefaultParagraphFont"/>
    <w:link w:val="Heading5"/>
    <w:rsid w:val="00197D48"/>
    <w:rPr>
      <w:rFonts w:eastAsia="Calibri" w:cs="Times New Roman"/>
      <w:b/>
      <w:bCs/>
      <w:i/>
      <w:iCs/>
      <w:sz w:val="26"/>
      <w:szCs w:val="26"/>
      <w:lang w:val="en-US" w:eastAsia="lv-LV"/>
    </w:rPr>
  </w:style>
  <w:style w:type="character" w:customStyle="1" w:styleId="Heading6Char">
    <w:name w:val="Heading 6 Char"/>
    <w:basedOn w:val="DefaultParagraphFont"/>
    <w:link w:val="Heading6"/>
    <w:rsid w:val="00197D48"/>
    <w:rPr>
      <w:rFonts w:eastAsia="Times New Roman" w:cs="Times New Roman"/>
      <w:bCs/>
      <w:i/>
      <w:lang w:val="de-DE"/>
    </w:rPr>
  </w:style>
  <w:style w:type="character" w:customStyle="1" w:styleId="Heading7Char">
    <w:name w:val="Heading 7 Char"/>
    <w:aliases w:val="Virsraksts 7 Rakstz. Rakstz. Char"/>
    <w:basedOn w:val="DefaultParagraphFont"/>
    <w:rsid w:val="00197D4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197D48"/>
    <w:rPr>
      <w:rFonts w:eastAsia="Calibri" w:cs="Times New Roman"/>
      <w:i/>
      <w:iCs/>
      <w:szCs w:val="24"/>
      <w:lang w:val="en-AU" w:eastAsia="lv-LV"/>
    </w:rPr>
  </w:style>
  <w:style w:type="character" w:customStyle="1" w:styleId="Heading9Char">
    <w:name w:val="Heading 9 Char"/>
    <w:basedOn w:val="DefaultParagraphFont"/>
    <w:link w:val="Heading9"/>
    <w:rsid w:val="00197D48"/>
    <w:rPr>
      <w:rFonts w:ascii="Calibri" w:eastAsia="Times New Roman" w:hAnsi="Calibri" w:cs="Times New Roman"/>
      <w:b/>
      <w:bCs/>
      <w:sz w:val="22"/>
      <w:u w:val="single"/>
      <w:lang w:val="en-US" w:eastAsia="ru-RU"/>
    </w:rPr>
  </w:style>
  <w:style w:type="numbering" w:customStyle="1" w:styleId="NoList1">
    <w:name w:val="No List1"/>
    <w:next w:val="NoList"/>
    <w:uiPriority w:val="99"/>
    <w:semiHidden/>
    <w:unhideWhenUsed/>
    <w:rsid w:val="00197D48"/>
  </w:style>
  <w:style w:type="character" w:styleId="Emphasis">
    <w:name w:val="Emphasis"/>
    <w:qFormat/>
    <w:rsid w:val="00197D48"/>
    <w:rPr>
      <w:rFonts w:ascii="Times New Roman" w:hAnsi="Times New Roman" w:cs="Times New Roman"/>
      <w:i/>
    </w:rPr>
  </w:style>
  <w:style w:type="paragraph" w:styleId="ListParagraph">
    <w:name w:val="List Paragraph"/>
    <w:basedOn w:val="Normal"/>
    <w:link w:val="ListParagraphChar"/>
    <w:uiPriority w:val="34"/>
    <w:qFormat/>
    <w:rsid w:val="00197D48"/>
    <w:pPr>
      <w:spacing w:after="160" w:line="259" w:lineRule="auto"/>
      <w:ind w:left="720" w:right="0"/>
      <w:contextualSpacing/>
      <w:jc w:val="left"/>
    </w:pPr>
    <w:rPr>
      <w:rFonts w:ascii="Calibri" w:eastAsia="Calibri" w:hAnsi="Calibri" w:cs="Times New Roman"/>
      <w:sz w:val="22"/>
    </w:rPr>
  </w:style>
  <w:style w:type="character" w:styleId="Hyperlink">
    <w:name w:val="Hyperlink"/>
    <w:uiPriority w:val="99"/>
    <w:unhideWhenUsed/>
    <w:rsid w:val="00197D48"/>
    <w:rPr>
      <w:color w:val="0000FF"/>
      <w:u w:val="single"/>
    </w:rPr>
  </w:style>
  <w:style w:type="character" w:customStyle="1" w:styleId="Heading7Char1">
    <w:name w:val="Heading 7 Char1"/>
    <w:aliases w:val="Virsraksts 7 Rakstz. Rakstz. Char1"/>
    <w:link w:val="Heading7"/>
    <w:rsid w:val="00197D48"/>
    <w:rPr>
      <w:rFonts w:ascii="Calibri" w:eastAsia="Times New Roman" w:hAnsi="Calibri" w:cs="Times New Roman"/>
      <w:b/>
      <w:bCs/>
      <w:sz w:val="22"/>
      <w:lang w:val="en-US" w:eastAsia="ru-RU"/>
    </w:rPr>
  </w:style>
  <w:style w:type="character" w:customStyle="1" w:styleId="Virsraksts9Rakstz">
    <w:name w:val="Virsraksts 9 Rakstz."/>
    <w:semiHidden/>
    <w:rsid w:val="00197D48"/>
    <w:rPr>
      <w:rFonts w:ascii="Calibri Light" w:eastAsia="Times New Roman" w:hAnsi="Calibri Light" w:cs="Times New Roman"/>
      <w:i/>
      <w:iCs/>
      <w:color w:val="272727"/>
      <w:sz w:val="21"/>
      <w:szCs w:val="21"/>
    </w:rPr>
  </w:style>
  <w:style w:type="numbering" w:customStyle="1" w:styleId="NoList11">
    <w:name w:val="No List11"/>
    <w:next w:val="NoList"/>
    <w:uiPriority w:val="99"/>
    <w:semiHidden/>
    <w:unhideWhenUsed/>
    <w:rsid w:val="00197D48"/>
  </w:style>
  <w:style w:type="numbering" w:customStyle="1" w:styleId="NoList111">
    <w:name w:val="No List111"/>
    <w:next w:val="NoList"/>
    <w:uiPriority w:val="99"/>
    <w:semiHidden/>
    <w:unhideWhenUsed/>
    <w:rsid w:val="00197D48"/>
  </w:style>
  <w:style w:type="numbering" w:customStyle="1" w:styleId="Bezsaraksta1">
    <w:name w:val="Bez saraksta1"/>
    <w:next w:val="NoList"/>
    <w:uiPriority w:val="99"/>
    <w:semiHidden/>
    <w:unhideWhenUsed/>
    <w:rsid w:val="00197D48"/>
  </w:style>
  <w:style w:type="character" w:styleId="FollowedHyperlink">
    <w:name w:val="FollowedHyperlink"/>
    <w:uiPriority w:val="99"/>
    <w:unhideWhenUsed/>
    <w:rsid w:val="00197D48"/>
    <w:rPr>
      <w:color w:val="800080"/>
      <w:u w:val="single"/>
    </w:rPr>
  </w:style>
  <w:style w:type="paragraph" w:styleId="NormalWeb">
    <w:name w:val="Normal (Web)"/>
    <w:basedOn w:val="Normal"/>
    <w:uiPriority w:val="99"/>
    <w:unhideWhenUsed/>
    <w:rsid w:val="00197D48"/>
    <w:pPr>
      <w:ind w:right="0"/>
      <w:jc w:val="left"/>
    </w:pPr>
    <w:rPr>
      <w:rFonts w:ascii="Tahoma" w:eastAsia="Times New Roman" w:hAnsi="Tahoma" w:cs="Tahoma"/>
      <w:color w:val="000000"/>
      <w:sz w:val="17"/>
      <w:szCs w:val="17"/>
      <w:lang w:eastAsia="lv-LV"/>
    </w:rPr>
  </w:style>
  <w:style w:type="character" w:customStyle="1" w:styleId="Heading9Char1">
    <w:name w:val="Heading 9 Char1"/>
    <w:aliases w:val="Virsraksts 9 Rakstz. Char1"/>
    <w:rsid w:val="00197D48"/>
    <w:rPr>
      <w:rFonts w:ascii="Cambria" w:eastAsia="Times New Roman" w:hAnsi="Cambria" w:cs="Times New Roman"/>
      <w:i/>
      <w:iCs/>
      <w:color w:val="404040"/>
    </w:rPr>
  </w:style>
  <w:style w:type="character" w:customStyle="1" w:styleId="FootnoteTextChar">
    <w:name w:val="Footnote Text Char"/>
    <w:aliases w:val="Footnote Char,Fußnote Char"/>
    <w:link w:val="FootnoteText"/>
    <w:locked/>
    <w:rsid w:val="00197D48"/>
  </w:style>
  <w:style w:type="paragraph" w:styleId="FootnoteText">
    <w:name w:val="footnote text"/>
    <w:aliases w:val="Footnote,Fußnote"/>
    <w:basedOn w:val="Normal"/>
    <w:link w:val="FootnoteTextChar"/>
    <w:unhideWhenUsed/>
    <w:rsid w:val="00197D48"/>
    <w:pPr>
      <w:widowControl w:val="0"/>
      <w:autoSpaceDE w:val="0"/>
      <w:autoSpaceDN w:val="0"/>
      <w:adjustRightInd w:val="0"/>
      <w:ind w:right="0"/>
      <w:jc w:val="left"/>
    </w:pPr>
  </w:style>
  <w:style w:type="character" w:customStyle="1" w:styleId="FootnoteTextChar1">
    <w:name w:val="Footnote Text Char1"/>
    <w:aliases w:val="Footnote Char1,Fußnote Char1"/>
    <w:basedOn w:val="DefaultParagraphFont"/>
    <w:rsid w:val="00197D48"/>
    <w:rPr>
      <w:sz w:val="20"/>
      <w:szCs w:val="20"/>
    </w:rPr>
  </w:style>
  <w:style w:type="character" w:customStyle="1" w:styleId="VrestekstsRakstz1">
    <w:name w:val="Vēres teksts Rakstz.1"/>
    <w:semiHidden/>
    <w:rsid w:val="00197D48"/>
    <w:rPr>
      <w:rFonts w:ascii="Times New Roman" w:hAnsi="Times New Roman"/>
      <w:sz w:val="20"/>
      <w:szCs w:val="20"/>
    </w:rPr>
  </w:style>
  <w:style w:type="paragraph" w:styleId="CommentText">
    <w:name w:val="annotation text"/>
    <w:basedOn w:val="Normal"/>
    <w:link w:val="CommentTextChar"/>
    <w:unhideWhenUsed/>
    <w:rsid w:val="00197D48"/>
    <w:pPr>
      <w:suppressAutoHyphens/>
      <w:autoSpaceDN w:val="0"/>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rsid w:val="00197D48"/>
    <w:rPr>
      <w:rFonts w:eastAsia="Times New Roman" w:cs="Times New Roman"/>
      <w:sz w:val="20"/>
      <w:szCs w:val="20"/>
      <w:lang w:eastAsia="lv-LV"/>
    </w:rPr>
  </w:style>
  <w:style w:type="character" w:customStyle="1" w:styleId="HeaderChar1">
    <w:name w:val="Header Char1"/>
    <w:aliases w:val="Rakstz. Rakstz. Char1"/>
    <w:rsid w:val="00197D48"/>
    <w:rPr>
      <w:rFonts w:eastAsia="Times New Roman" w:cs="Times New Roman"/>
      <w:szCs w:val="20"/>
      <w:lang w:val="de-DE" w:eastAsia="lv-LV"/>
    </w:rPr>
  </w:style>
  <w:style w:type="character" w:customStyle="1" w:styleId="GalveneRakstz1">
    <w:name w:val="Galvene Rakstz.1"/>
    <w:semiHidden/>
    <w:rsid w:val="00197D48"/>
    <w:rPr>
      <w:lang w:eastAsia="lv-LV"/>
    </w:rPr>
  </w:style>
  <w:style w:type="paragraph" w:styleId="List">
    <w:name w:val="List"/>
    <w:basedOn w:val="Normal"/>
    <w:unhideWhenUsed/>
    <w:rsid w:val="00197D48"/>
    <w:pPr>
      <w:suppressAutoHyphens/>
      <w:autoSpaceDN w:val="0"/>
      <w:ind w:left="283" w:right="0" w:hanging="283"/>
      <w:jc w:val="left"/>
    </w:pPr>
    <w:rPr>
      <w:rFonts w:eastAsia="Times New Roman" w:cs="Times New Roman"/>
      <w:szCs w:val="24"/>
      <w:lang w:eastAsia="lv-LV"/>
    </w:rPr>
  </w:style>
  <w:style w:type="paragraph" w:styleId="ListBullet">
    <w:name w:val="List Bullet"/>
    <w:basedOn w:val="Normal"/>
    <w:unhideWhenUsed/>
    <w:rsid w:val="00197D48"/>
    <w:pPr>
      <w:numPr>
        <w:numId w:val="6"/>
      </w:numPr>
      <w:tabs>
        <w:tab w:val="left" w:pos="360"/>
      </w:tabs>
      <w:suppressAutoHyphens/>
      <w:autoSpaceDN w:val="0"/>
      <w:ind w:left="0" w:right="0" w:firstLine="0"/>
      <w:jc w:val="left"/>
    </w:pPr>
    <w:rPr>
      <w:rFonts w:eastAsia="Times New Roman" w:cs="Times New Roman"/>
      <w:szCs w:val="24"/>
      <w:lang w:eastAsia="lv-LV"/>
    </w:rPr>
  </w:style>
  <w:style w:type="paragraph" w:styleId="List2">
    <w:name w:val="List 2"/>
    <w:basedOn w:val="Normal"/>
    <w:unhideWhenUsed/>
    <w:rsid w:val="00197D48"/>
    <w:pPr>
      <w:suppressAutoHyphens/>
      <w:autoSpaceDN w:val="0"/>
      <w:ind w:left="566" w:right="0" w:hanging="283"/>
      <w:jc w:val="left"/>
    </w:pPr>
    <w:rPr>
      <w:rFonts w:eastAsia="Times New Roman" w:cs="Times New Roman"/>
      <w:szCs w:val="24"/>
      <w:lang w:eastAsia="lv-LV"/>
    </w:rPr>
  </w:style>
  <w:style w:type="paragraph" w:styleId="Title">
    <w:name w:val="Title"/>
    <w:basedOn w:val="Normal"/>
    <w:link w:val="TitleChar1"/>
    <w:qFormat/>
    <w:rsid w:val="00197D48"/>
    <w:pPr>
      <w:ind w:right="0"/>
      <w:jc w:val="center"/>
    </w:pPr>
    <w:rPr>
      <w:rFonts w:eastAsia="Times New Roman" w:cs="Times New Roman"/>
      <w:b/>
      <w:szCs w:val="24"/>
      <w:lang w:val="en-US"/>
    </w:rPr>
  </w:style>
  <w:style w:type="character" w:customStyle="1" w:styleId="TitleChar">
    <w:name w:val="Title Char"/>
    <w:basedOn w:val="DefaultParagraphFont"/>
    <w:rsid w:val="00197D48"/>
    <w:rPr>
      <w:rFonts w:asciiTheme="majorHAnsi" w:eastAsiaTheme="majorEastAsia" w:hAnsiTheme="majorHAnsi" w:cstheme="majorBidi"/>
      <w:spacing w:val="-10"/>
      <w:kern w:val="28"/>
      <w:sz w:val="56"/>
      <w:szCs w:val="56"/>
    </w:rPr>
  </w:style>
  <w:style w:type="character" w:customStyle="1" w:styleId="TitleChar1">
    <w:name w:val="Title Char1"/>
    <w:link w:val="Title"/>
    <w:rsid w:val="00197D48"/>
    <w:rPr>
      <w:rFonts w:eastAsia="Times New Roman" w:cs="Times New Roman"/>
      <w:b/>
      <w:szCs w:val="24"/>
      <w:lang w:val="en-US"/>
    </w:rPr>
  </w:style>
  <w:style w:type="character" w:customStyle="1" w:styleId="BodyTextChar1">
    <w:name w:val="Body Text Char1"/>
    <w:aliases w:val="Body Text Char2 Char,Body Text Char1 Char2 Char,Body Text Char3 Char Char Char,Body Text Char1 Char Char1 Char1 Char Char,Body Text Char1 Char2 Char1 Char Char,Pamatteksts Rakstz. Rakstz. Rakstz. Rakstz. Rakstz. Char2 Char1 Char Char"/>
    <w:link w:val="BodyText"/>
    <w:locked/>
    <w:rsid w:val="00197D48"/>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nhideWhenUsed/>
    <w:rsid w:val="00197D48"/>
    <w:pPr>
      <w:spacing w:after="120"/>
      <w:ind w:right="0"/>
      <w:jc w:val="left"/>
    </w:pPr>
  </w:style>
  <w:style w:type="character" w:customStyle="1" w:styleId="BodyTextChar">
    <w:name w:val="Body Text Char"/>
    <w:aliases w:val="Body Text Char2 Char1,Body Text Char1 Char2 Char1,Body Text Char3 Char Char Char1,Body Text Char1 Char Char1 Char1 Char Char1,Body Text Char1 Char2 Char1 Char Char1,Body Text Char2 Char Char Char1 Char Char"/>
    <w:basedOn w:val="DefaultParagraphFont"/>
    <w:rsid w:val="00197D48"/>
  </w:style>
  <w:style w:type="character" w:customStyle="1" w:styleId="PamattekstsRakstz1">
    <w:name w:val="Pamatteksts Rakstz.1"/>
    <w:semiHidden/>
    <w:rsid w:val="00197D48"/>
    <w:rPr>
      <w:rFonts w:ascii="Times New Roman" w:hAnsi="Times New Roman"/>
      <w:sz w:val="24"/>
    </w:rPr>
  </w:style>
  <w:style w:type="paragraph" w:styleId="BodyTextIndent">
    <w:name w:val="Body Text Indent"/>
    <w:basedOn w:val="Normal"/>
    <w:link w:val="BodyTextIndentChar"/>
    <w:unhideWhenUsed/>
    <w:rsid w:val="00197D48"/>
    <w:pPr>
      <w:spacing w:after="120"/>
      <w:ind w:left="283" w:right="0"/>
      <w:jc w:val="left"/>
    </w:pPr>
    <w:rPr>
      <w:rFonts w:eastAsia="Times New Roman" w:cs="Times New Roman"/>
      <w:sz w:val="20"/>
      <w:szCs w:val="20"/>
      <w:lang w:val="en-GB" w:eastAsia="lv-LV"/>
    </w:rPr>
  </w:style>
  <w:style w:type="character" w:customStyle="1" w:styleId="BodyTextIndentChar">
    <w:name w:val="Body Text Indent Char"/>
    <w:basedOn w:val="DefaultParagraphFont"/>
    <w:link w:val="BodyTextIndent"/>
    <w:rsid w:val="00197D48"/>
    <w:rPr>
      <w:rFonts w:eastAsia="Times New Roman" w:cs="Times New Roman"/>
      <w:sz w:val="20"/>
      <w:szCs w:val="20"/>
      <w:lang w:val="en-GB" w:eastAsia="lv-LV"/>
    </w:rPr>
  </w:style>
  <w:style w:type="paragraph" w:styleId="Subtitle">
    <w:name w:val="Subtitle"/>
    <w:basedOn w:val="Normal"/>
    <w:link w:val="SubtitleChar"/>
    <w:qFormat/>
    <w:rsid w:val="00197D48"/>
    <w:pPr>
      <w:ind w:right="-58"/>
      <w:jc w:val="center"/>
    </w:pPr>
    <w:rPr>
      <w:rFonts w:ascii="Arial" w:eastAsia="Times New Roman" w:hAnsi="Arial" w:cs="Times New Roman"/>
      <w:b/>
      <w:bCs/>
      <w:kern w:val="32"/>
      <w:sz w:val="32"/>
      <w:szCs w:val="32"/>
      <w:lang w:val="en-US" w:eastAsia="lv-LV"/>
    </w:rPr>
  </w:style>
  <w:style w:type="character" w:customStyle="1" w:styleId="SubtitleChar">
    <w:name w:val="Subtitle Char"/>
    <w:basedOn w:val="DefaultParagraphFont"/>
    <w:link w:val="Subtitle"/>
    <w:rsid w:val="00197D48"/>
    <w:rPr>
      <w:rFonts w:ascii="Arial" w:eastAsia="Times New Roman" w:hAnsi="Arial" w:cs="Times New Roman"/>
      <w:b/>
      <w:bCs/>
      <w:kern w:val="32"/>
      <w:sz w:val="32"/>
      <w:szCs w:val="32"/>
      <w:lang w:val="en-US" w:eastAsia="lv-LV"/>
    </w:rPr>
  </w:style>
  <w:style w:type="paragraph" w:styleId="BodyTextFirstIndent2">
    <w:name w:val="Body Text First Indent 2"/>
    <w:basedOn w:val="BodyTextIndent"/>
    <w:link w:val="BodyTextFirstIndent2Char"/>
    <w:unhideWhenUsed/>
    <w:rsid w:val="00197D48"/>
    <w:pPr>
      <w:suppressAutoHyphens/>
      <w:autoSpaceDN w:val="0"/>
      <w:ind w:firstLine="210"/>
    </w:pPr>
    <w:rPr>
      <w:sz w:val="24"/>
      <w:szCs w:val="24"/>
      <w:lang w:val="lv-LV"/>
    </w:rPr>
  </w:style>
  <w:style w:type="character" w:customStyle="1" w:styleId="BodyTextFirstIndent2Char">
    <w:name w:val="Body Text First Indent 2 Char"/>
    <w:basedOn w:val="BodyTextIndentChar"/>
    <w:link w:val="BodyTextFirstIndent2"/>
    <w:rsid w:val="00197D48"/>
    <w:rPr>
      <w:rFonts w:eastAsia="Times New Roman" w:cs="Times New Roman"/>
      <w:sz w:val="20"/>
      <w:szCs w:val="24"/>
      <w:lang w:val="en-GB" w:eastAsia="lv-LV"/>
    </w:rPr>
  </w:style>
  <w:style w:type="paragraph" w:styleId="BodyText2">
    <w:name w:val="Body Text 2"/>
    <w:basedOn w:val="Normal"/>
    <w:link w:val="BodyText2Char"/>
    <w:unhideWhenUsed/>
    <w:rsid w:val="00197D48"/>
    <w:pPr>
      <w:spacing w:after="120" w:line="480" w:lineRule="auto"/>
      <w:ind w:right="0"/>
      <w:jc w:val="left"/>
    </w:pPr>
    <w:rPr>
      <w:rFonts w:eastAsia="Times New Roman" w:cs="Times New Roman"/>
      <w:szCs w:val="24"/>
      <w:lang w:eastAsia="lv-LV"/>
    </w:rPr>
  </w:style>
  <w:style w:type="character" w:customStyle="1" w:styleId="BodyText2Char">
    <w:name w:val="Body Text 2 Char"/>
    <w:basedOn w:val="DefaultParagraphFont"/>
    <w:link w:val="BodyText2"/>
    <w:rsid w:val="00197D48"/>
    <w:rPr>
      <w:rFonts w:eastAsia="Times New Roman" w:cs="Times New Roman"/>
      <w:szCs w:val="24"/>
      <w:lang w:eastAsia="lv-LV"/>
    </w:rPr>
  </w:style>
  <w:style w:type="paragraph" w:styleId="BodyText3">
    <w:name w:val="Body Text 3"/>
    <w:basedOn w:val="Normal"/>
    <w:link w:val="BodyText3Char"/>
    <w:unhideWhenUsed/>
    <w:rsid w:val="00197D48"/>
    <w:pPr>
      <w:spacing w:after="120"/>
      <w:ind w:right="0"/>
      <w:jc w:val="left"/>
    </w:pPr>
    <w:rPr>
      <w:rFonts w:eastAsia="Times New Roman" w:cs="Times New Roman"/>
      <w:sz w:val="16"/>
      <w:szCs w:val="16"/>
      <w:lang w:val="de-DE"/>
    </w:rPr>
  </w:style>
  <w:style w:type="character" w:customStyle="1" w:styleId="BodyText3Char">
    <w:name w:val="Body Text 3 Char"/>
    <w:basedOn w:val="DefaultParagraphFont"/>
    <w:link w:val="BodyText3"/>
    <w:rsid w:val="00197D48"/>
    <w:rPr>
      <w:rFonts w:eastAsia="Times New Roman" w:cs="Times New Roman"/>
      <w:sz w:val="16"/>
      <w:szCs w:val="16"/>
      <w:lang w:val="de-DE"/>
    </w:rPr>
  </w:style>
  <w:style w:type="paragraph" w:styleId="BodyTextIndent2">
    <w:name w:val="Body Text Indent 2"/>
    <w:basedOn w:val="Normal"/>
    <w:link w:val="BodyTextIndent2Char"/>
    <w:unhideWhenUsed/>
    <w:rsid w:val="00197D48"/>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197D48"/>
    <w:rPr>
      <w:rFonts w:eastAsia="Times New Roman" w:cs="Times New Roman"/>
      <w:szCs w:val="24"/>
      <w:lang w:eastAsia="lv-LV"/>
    </w:rPr>
  </w:style>
  <w:style w:type="paragraph" w:styleId="BodyTextIndent3">
    <w:name w:val="Body Text Indent 3"/>
    <w:basedOn w:val="Normal"/>
    <w:link w:val="BodyTextIndent3Char"/>
    <w:unhideWhenUsed/>
    <w:rsid w:val="00197D48"/>
    <w:pPr>
      <w:spacing w:after="120"/>
      <w:ind w:left="283" w:right="0"/>
      <w:jc w:val="left"/>
    </w:pPr>
    <w:rPr>
      <w:rFonts w:eastAsia="Times New Roman" w:cs="Times New Roman"/>
      <w:sz w:val="16"/>
      <w:szCs w:val="16"/>
      <w:lang w:val="en-GB" w:eastAsia="lv-LV"/>
    </w:rPr>
  </w:style>
  <w:style w:type="character" w:customStyle="1" w:styleId="BodyTextIndent3Char">
    <w:name w:val="Body Text Indent 3 Char"/>
    <w:basedOn w:val="DefaultParagraphFont"/>
    <w:link w:val="BodyTextIndent3"/>
    <w:rsid w:val="00197D48"/>
    <w:rPr>
      <w:rFonts w:eastAsia="Times New Roman" w:cs="Times New Roman"/>
      <w:sz w:val="16"/>
      <w:szCs w:val="16"/>
      <w:lang w:val="en-GB" w:eastAsia="lv-LV"/>
    </w:rPr>
  </w:style>
  <w:style w:type="paragraph" w:styleId="BlockText">
    <w:name w:val="Block Text"/>
    <w:basedOn w:val="Normal"/>
    <w:unhideWhenUsed/>
    <w:rsid w:val="00197D48"/>
    <w:pPr>
      <w:suppressAutoHyphens/>
      <w:autoSpaceDN w:val="0"/>
      <w:spacing w:after="120"/>
      <w:ind w:left="1440" w:right="1440"/>
      <w:jc w:val="left"/>
    </w:pPr>
    <w:rPr>
      <w:rFonts w:eastAsia="Times New Roman" w:cs="Times New Roman"/>
      <w:szCs w:val="24"/>
      <w:lang w:eastAsia="lv-LV"/>
    </w:rPr>
  </w:style>
  <w:style w:type="paragraph" w:styleId="PlainText">
    <w:name w:val="Plain Text"/>
    <w:basedOn w:val="Normal"/>
    <w:link w:val="PlainTextChar"/>
    <w:unhideWhenUsed/>
    <w:rsid w:val="00197D48"/>
    <w:pPr>
      <w:suppressAutoHyphens/>
      <w:autoSpaceDN w:val="0"/>
      <w:ind w:right="0"/>
      <w:jc w:val="left"/>
    </w:pPr>
    <w:rPr>
      <w:rFonts w:ascii="Consolas" w:eastAsia="Calibri" w:hAnsi="Consolas" w:cs="Times New Roman"/>
      <w:sz w:val="21"/>
      <w:szCs w:val="21"/>
    </w:rPr>
  </w:style>
  <w:style w:type="character" w:customStyle="1" w:styleId="PlainTextChar">
    <w:name w:val="Plain Text Char"/>
    <w:basedOn w:val="DefaultParagraphFont"/>
    <w:link w:val="PlainText"/>
    <w:rsid w:val="00197D48"/>
    <w:rPr>
      <w:rFonts w:ascii="Consolas" w:eastAsia="Calibri" w:hAnsi="Consolas" w:cs="Times New Roman"/>
      <w:sz w:val="21"/>
      <w:szCs w:val="21"/>
    </w:rPr>
  </w:style>
  <w:style w:type="paragraph" w:styleId="CommentSubject">
    <w:name w:val="annotation subject"/>
    <w:basedOn w:val="CommentText"/>
    <w:next w:val="CommentText"/>
    <w:link w:val="CommentSubjectChar"/>
    <w:unhideWhenUsed/>
    <w:rsid w:val="00197D48"/>
    <w:rPr>
      <w:b/>
      <w:bCs/>
    </w:rPr>
  </w:style>
  <w:style w:type="character" w:customStyle="1" w:styleId="CommentSubjectChar">
    <w:name w:val="Comment Subject Char"/>
    <w:basedOn w:val="CommentTextChar"/>
    <w:link w:val="CommentSubject"/>
    <w:rsid w:val="00197D48"/>
    <w:rPr>
      <w:rFonts w:eastAsia="Times New Roman" w:cs="Times New Roman"/>
      <w:b/>
      <w:bCs/>
      <w:sz w:val="20"/>
      <w:szCs w:val="20"/>
      <w:lang w:eastAsia="lv-LV"/>
    </w:rPr>
  </w:style>
  <w:style w:type="character" w:customStyle="1" w:styleId="NoSpacingChar">
    <w:name w:val="No Spacing Char"/>
    <w:link w:val="NoSpacing"/>
    <w:locked/>
    <w:rsid w:val="00197D48"/>
    <w:rPr>
      <w:rFonts w:ascii="Calibri" w:hAnsi="Calibri" w:cs="Calibri"/>
    </w:rPr>
  </w:style>
  <w:style w:type="paragraph" w:styleId="NoSpacing">
    <w:name w:val="No Spacing"/>
    <w:link w:val="NoSpacingChar"/>
    <w:qFormat/>
    <w:rsid w:val="00197D48"/>
    <w:pPr>
      <w:ind w:right="0"/>
      <w:jc w:val="left"/>
    </w:pPr>
    <w:rPr>
      <w:rFonts w:ascii="Calibri" w:hAnsi="Calibri" w:cs="Calibri"/>
    </w:rPr>
  </w:style>
  <w:style w:type="character" w:customStyle="1" w:styleId="ListParagraphChar">
    <w:name w:val="List Paragraph Char"/>
    <w:link w:val="ListParagraph"/>
    <w:uiPriority w:val="34"/>
    <w:locked/>
    <w:rsid w:val="00197D48"/>
    <w:rPr>
      <w:rFonts w:ascii="Calibri" w:eastAsia="Calibri" w:hAnsi="Calibri" w:cs="Times New Roman"/>
      <w:sz w:val="2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lang w:val="en-US"/>
    </w:rPr>
  </w:style>
  <w:style w:type="paragraph" w:customStyle="1" w:styleId="Style1">
    <w:name w:val="Style1"/>
    <w:basedOn w:val="Heading1"/>
    <w:autoRedefine/>
    <w:qFormat/>
    <w:rsid w:val="00197D48"/>
    <w:pPr>
      <w:keepLines w:val="0"/>
      <w:spacing w:before="0"/>
      <w:ind w:right="0"/>
      <w:jc w:val="center"/>
    </w:pPr>
    <w:rPr>
      <w:rFonts w:ascii="Times New Roman" w:eastAsia="Times New Roman" w:hAnsi="Times New Roman" w:cs="Times New Roman"/>
      <w:b/>
      <w:bCs/>
      <w:color w:val="auto"/>
      <w:kern w:val="32"/>
      <w:lang w:eastAsia="lv-LV"/>
    </w:rPr>
  </w:style>
  <w:style w:type="paragraph" w:customStyle="1" w:styleId="Style8">
    <w:name w:val="Style8"/>
    <w:basedOn w:val="Heading3"/>
    <w:qFormat/>
    <w:rsid w:val="00197D48"/>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197D48"/>
    <w:pPr>
      <w:keepLines w:val="0"/>
      <w:spacing w:before="240" w:after="60"/>
    </w:pPr>
    <w:rPr>
      <w:rFonts w:ascii="Times New Roman" w:hAnsi="Times New Roman"/>
      <w:color w:val="auto"/>
      <w:szCs w:val="26"/>
      <w:u w:val="single"/>
    </w:rPr>
  </w:style>
  <w:style w:type="paragraph" w:customStyle="1" w:styleId="NoSpacing1">
    <w:name w:val="No Spacing1"/>
    <w:qFormat/>
    <w:rsid w:val="00197D48"/>
    <w:pPr>
      <w:ind w:right="0"/>
      <w:jc w:val="left"/>
    </w:pPr>
    <w:rPr>
      <w:rFonts w:ascii="Calibri" w:eastAsia="Calibri" w:hAnsi="Calibri" w:cs="Times New Roman"/>
      <w:sz w:val="22"/>
    </w:rPr>
  </w:style>
  <w:style w:type="paragraph" w:customStyle="1" w:styleId="Style2">
    <w:name w:val="Style2"/>
    <w:basedOn w:val="Normal"/>
    <w:rsid w:val="00197D48"/>
    <w:pPr>
      <w:widowControl w:val="0"/>
      <w:suppressAutoHyphens/>
      <w:autoSpaceDE w:val="0"/>
      <w:autoSpaceDN w:val="0"/>
      <w:spacing w:line="264" w:lineRule="exact"/>
      <w:ind w:right="0"/>
      <w:jc w:val="center"/>
    </w:pPr>
    <w:rPr>
      <w:rFonts w:eastAsia="Times New Roman" w:cs="Times New Roman"/>
      <w:sz w:val="20"/>
      <w:szCs w:val="20"/>
      <w:lang w:val="en-US" w:eastAsia="lv-LV"/>
    </w:rPr>
  </w:style>
  <w:style w:type="paragraph" w:customStyle="1" w:styleId="naisf">
    <w:name w:val="naisf"/>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naisnod">
    <w:name w:val="naisnod"/>
    <w:basedOn w:val="Normal"/>
    <w:rsid w:val="00197D48"/>
    <w:pPr>
      <w:suppressAutoHyphens/>
      <w:autoSpaceDN w:val="0"/>
      <w:spacing w:before="450" w:after="225"/>
      <w:ind w:right="0"/>
      <w:jc w:val="center"/>
    </w:pPr>
    <w:rPr>
      <w:rFonts w:eastAsia="Times New Roman" w:cs="Times New Roman"/>
      <w:b/>
      <w:bCs/>
      <w:sz w:val="26"/>
      <w:szCs w:val="26"/>
      <w:lang w:eastAsia="lv-LV"/>
    </w:rPr>
  </w:style>
  <w:style w:type="paragraph" w:customStyle="1" w:styleId="naiskr">
    <w:name w:val="naiskr"/>
    <w:basedOn w:val="Normal"/>
    <w:rsid w:val="00197D48"/>
    <w:pPr>
      <w:suppressAutoHyphens/>
      <w:autoSpaceDN w:val="0"/>
      <w:spacing w:before="75" w:after="75"/>
      <w:ind w:right="0"/>
      <w:jc w:val="left"/>
    </w:pPr>
    <w:rPr>
      <w:rFonts w:eastAsia="Times New Roman" w:cs="Times New Roman"/>
      <w:szCs w:val="24"/>
      <w:lang w:eastAsia="lv-LV"/>
    </w:rPr>
  </w:style>
  <w:style w:type="paragraph" w:customStyle="1" w:styleId="Style6">
    <w:name w:val="Style6"/>
    <w:basedOn w:val="Normal"/>
    <w:rsid w:val="00197D48"/>
    <w:pPr>
      <w:widowControl w:val="0"/>
      <w:suppressAutoHyphens/>
      <w:autoSpaceDE w:val="0"/>
      <w:autoSpaceDN w:val="0"/>
      <w:ind w:right="0"/>
      <w:jc w:val="left"/>
    </w:pPr>
    <w:rPr>
      <w:rFonts w:eastAsia="Times New Roman" w:cs="Times New Roman"/>
      <w:szCs w:val="24"/>
      <w:lang w:eastAsia="lv-LV"/>
    </w:rPr>
  </w:style>
  <w:style w:type="paragraph" w:customStyle="1" w:styleId="Style11">
    <w:name w:val="Style11"/>
    <w:basedOn w:val="Normal"/>
    <w:rsid w:val="00197D48"/>
    <w:pPr>
      <w:widowControl w:val="0"/>
      <w:suppressAutoHyphens/>
      <w:autoSpaceDE w:val="0"/>
      <w:autoSpaceDN w:val="0"/>
      <w:spacing w:line="276" w:lineRule="exact"/>
      <w:ind w:right="0" w:firstLine="744"/>
    </w:pPr>
    <w:rPr>
      <w:rFonts w:eastAsia="Times New Roman" w:cs="Times New Roman"/>
      <w:szCs w:val="24"/>
      <w:lang w:eastAsia="lv-LV"/>
    </w:rPr>
  </w:style>
  <w:style w:type="paragraph" w:customStyle="1" w:styleId="Style10">
    <w:name w:val="Style10"/>
    <w:basedOn w:val="Normal"/>
    <w:rsid w:val="00197D48"/>
    <w:pPr>
      <w:widowControl w:val="0"/>
      <w:suppressAutoHyphens/>
      <w:autoSpaceDE w:val="0"/>
      <w:autoSpaceDN w:val="0"/>
      <w:ind w:right="0"/>
      <w:jc w:val="right"/>
    </w:pPr>
    <w:rPr>
      <w:rFonts w:eastAsia="Times New Roman" w:cs="Times New Roman"/>
      <w:szCs w:val="24"/>
      <w:lang w:eastAsia="lv-LV"/>
    </w:rPr>
  </w:style>
  <w:style w:type="paragraph" w:customStyle="1" w:styleId="msolistparagraph0">
    <w:name w:val="msolistparagraph"/>
    <w:basedOn w:val="Normal"/>
    <w:rsid w:val="00197D48"/>
    <w:pPr>
      <w:suppressAutoHyphens/>
      <w:autoSpaceDN w:val="0"/>
      <w:spacing w:after="200" w:line="276" w:lineRule="auto"/>
      <w:ind w:left="720" w:right="0"/>
      <w:jc w:val="left"/>
    </w:pPr>
    <w:rPr>
      <w:rFonts w:ascii="Calibri" w:eastAsia="Calibri" w:hAnsi="Calibri" w:cs="Times New Roman"/>
      <w:sz w:val="22"/>
    </w:rPr>
  </w:style>
  <w:style w:type="paragraph" w:customStyle="1" w:styleId="CharChar1CharChar">
    <w:name w:val="Char Char1 Char Char"/>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lang w:eastAsia="lv-LV"/>
    </w:rPr>
  </w:style>
  <w:style w:type="paragraph" w:customStyle="1" w:styleId="Default">
    <w:name w:val="Default"/>
    <w:rsid w:val="00197D48"/>
    <w:pPr>
      <w:suppressAutoHyphens/>
      <w:autoSpaceDE w:val="0"/>
      <w:autoSpaceDN w:val="0"/>
      <w:ind w:right="0"/>
      <w:jc w:val="left"/>
    </w:pPr>
    <w:rPr>
      <w:rFonts w:eastAsia="Times New Roman" w:cs="Times New Roman"/>
      <w:color w:val="000000"/>
      <w:szCs w:val="24"/>
      <w:lang w:eastAsia="lv-LV"/>
    </w:rPr>
  </w:style>
  <w:style w:type="paragraph" w:customStyle="1" w:styleId="Ap-vir">
    <w:name w:val="Ap-vir"/>
    <w:basedOn w:val="Normal"/>
    <w:rsid w:val="00197D48"/>
    <w:pPr>
      <w:suppressAutoHyphens/>
      <w:autoSpaceDN w:val="0"/>
      <w:spacing w:before="120" w:after="120"/>
      <w:ind w:right="0"/>
      <w:jc w:val="left"/>
    </w:pPr>
    <w:rPr>
      <w:rFonts w:ascii="Arial" w:eastAsia="Times New Roman" w:hAnsi="Arial" w:cs="Times New Roman"/>
      <w:b/>
      <w:szCs w:val="20"/>
      <w:lang w:eastAsia="lv-LV"/>
    </w:rPr>
  </w:style>
  <w:style w:type="paragraph" w:customStyle="1" w:styleId="normal0">
    <w:name w:val="normal+"/>
    <w:basedOn w:val="Normal"/>
    <w:rsid w:val="00197D48"/>
    <w:pPr>
      <w:suppressAutoHyphens/>
      <w:autoSpaceDN w:val="0"/>
      <w:spacing w:after="120"/>
      <w:ind w:right="0"/>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197D48"/>
    <w:pPr>
      <w:suppressAutoHyphens/>
      <w:autoSpaceDN w:val="0"/>
      <w:spacing w:before="120" w:after="160" w:line="240" w:lineRule="exact"/>
      <w:ind w:right="0" w:firstLine="720"/>
    </w:pPr>
    <w:rPr>
      <w:rFonts w:ascii="Verdana" w:eastAsia="Times New Roman" w:hAnsi="Verdana" w:cs="Times New Roman"/>
      <w:sz w:val="20"/>
      <w:szCs w:val="20"/>
      <w:lang w:val="en-US"/>
    </w:rPr>
  </w:style>
  <w:style w:type="paragraph" w:customStyle="1" w:styleId="CharChar">
    <w:name w:val="Char Char"/>
    <w:basedOn w:val="Normal"/>
    <w:rsid w:val="00197D48"/>
    <w:pPr>
      <w:suppressAutoHyphens/>
      <w:autoSpaceDN w:val="0"/>
      <w:spacing w:before="120" w:after="160" w:line="240" w:lineRule="exact"/>
      <w:ind w:right="0" w:firstLine="720"/>
    </w:pPr>
    <w:rPr>
      <w:rFonts w:ascii="Verdana" w:eastAsia="Calibri" w:hAnsi="Verdana" w:cs="Times New Roman"/>
      <w:sz w:val="22"/>
      <w:lang w:val="en-US"/>
    </w:rPr>
  </w:style>
  <w:style w:type="paragraph" w:customStyle="1" w:styleId="tv2131">
    <w:name w:val="tv2131"/>
    <w:basedOn w:val="Normal"/>
    <w:rsid w:val="00197D48"/>
    <w:pPr>
      <w:suppressAutoHyphens/>
      <w:autoSpaceDN w:val="0"/>
      <w:spacing w:line="360" w:lineRule="auto"/>
      <w:ind w:right="0" w:firstLine="300"/>
      <w:jc w:val="left"/>
    </w:pPr>
    <w:rPr>
      <w:rFonts w:eastAsia="Times New Roman" w:cs="Times New Roman"/>
      <w:color w:val="414142"/>
      <w:sz w:val="20"/>
      <w:szCs w:val="20"/>
      <w:lang w:eastAsia="lv-LV"/>
    </w:rPr>
  </w:style>
  <w:style w:type="paragraph" w:customStyle="1" w:styleId="Char">
    <w:name w:val="Char"/>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TableContents">
    <w:name w:val="Table Contents"/>
    <w:basedOn w:val="Normal"/>
    <w:rsid w:val="00197D48"/>
    <w:pPr>
      <w:suppressLineNumbers/>
      <w:suppressAutoHyphens/>
      <w:autoSpaceDN w:val="0"/>
      <w:ind w:right="0"/>
      <w:jc w:val="left"/>
    </w:pPr>
    <w:rPr>
      <w:rFonts w:ascii="Arial" w:eastAsia="Times New Roman" w:hAnsi="Arial" w:cs="Arial"/>
      <w:color w:val="000000"/>
      <w:szCs w:val="24"/>
      <w:lang w:eastAsia="ar-SA"/>
    </w:rPr>
  </w:style>
  <w:style w:type="paragraph" w:customStyle="1" w:styleId="ListParagraph1">
    <w:name w:val="List Paragraph1"/>
    <w:basedOn w:val="Normal"/>
    <w:qFormat/>
    <w:rsid w:val="00197D48"/>
    <w:pPr>
      <w:suppressAutoHyphens/>
      <w:autoSpaceDN w:val="0"/>
      <w:ind w:left="720" w:right="0"/>
      <w:jc w:val="left"/>
    </w:pPr>
    <w:rPr>
      <w:rFonts w:eastAsia="Times New Roman" w:cs="Times New Roman"/>
      <w:szCs w:val="24"/>
      <w:lang w:eastAsia="lv-LV"/>
    </w:rPr>
  </w:style>
  <w:style w:type="paragraph" w:customStyle="1" w:styleId="naispant">
    <w:name w:val="naispant"/>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Style5">
    <w:name w:val="Style5"/>
    <w:basedOn w:val="Normal"/>
    <w:rsid w:val="00197D48"/>
    <w:pPr>
      <w:widowControl w:val="0"/>
      <w:suppressAutoHyphens/>
      <w:autoSpaceDE w:val="0"/>
      <w:autoSpaceDN w:val="0"/>
      <w:spacing w:line="276" w:lineRule="exact"/>
      <w:ind w:right="0" w:hanging="353"/>
    </w:pPr>
    <w:rPr>
      <w:rFonts w:eastAsia="Times New Roman" w:cs="Times New Roman"/>
      <w:szCs w:val="24"/>
    </w:rPr>
  </w:style>
  <w:style w:type="paragraph" w:customStyle="1" w:styleId="Style4">
    <w:name w:val="Style4"/>
    <w:basedOn w:val="Normal"/>
    <w:rsid w:val="00197D48"/>
    <w:pPr>
      <w:widowControl w:val="0"/>
      <w:suppressAutoHyphens/>
      <w:autoSpaceDE w:val="0"/>
      <w:autoSpaceDN w:val="0"/>
      <w:ind w:right="0"/>
      <w:jc w:val="left"/>
    </w:pPr>
    <w:rPr>
      <w:rFonts w:eastAsia="Times New Roman" w:cs="Times New Roman"/>
      <w:szCs w:val="24"/>
    </w:rPr>
  </w:style>
  <w:style w:type="paragraph" w:customStyle="1" w:styleId="Rakstz1RakstzRakstzRakstz">
    <w:name w:val="Rakstz.1 Rakstz. Rakstz. Rakstz."/>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Rakstz5">
    <w:name w:val="Rakstz.5"/>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1">
    <w:name w:val="1"/>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rPr>
  </w:style>
  <w:style w:type="paragraph" w:customStyle="1" w:styleId="Rakstz">
    <w:name w:val="Rakstz."/>
    <w:basedOn w:val="Normal"/>
    <w:rsid w:val="00197D48"/>
    <w:pPr>
      <w:suppressAutoHyphens/>
      <w:autoSpaceDN w:val="0"/>
      <w:spacing w:after="160" w:line="240" w:lineRule="exact"/>
      <w:ind w:right="0"/>
      <w:jc w:val="left"/>
    </w:pPr>
    <w:rPr>
      <w:rFonts w:ascii="Tahoma" w:eastAsia="Times New Roman" w:hAnsi="Tahoma" w:cs="Times New Roman"/>
      <w:sz w:val="20"/>
      <w:szCs w:val="20"/>
    </w:rPr>
  </w:style>
  <w:style w:type="paragraph" w:customStyle="1" w:styleId="naisvisr">
    <w:name w:val="naisvisr"/>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197D48"/>
    <w:pPr>
      <w:suppressAutoHyphens/>
      <w:autoSpaceDN w:val="0"/>
      <w:spacing w:before="120" w:after="160" w:line="240" w:lineRule="exact"/>
      <w:ind w:right="0" w:firstLine="720"/>
    </w:pPr>
    <w:rPr>
      <w:rFonts w:ascii="Verdana" w:eastAsia="Times New Roman" w:hAnsi="Verdana" w:cs="Verdana"/>
      <w:sz w:val="20"/>
      <w:szCs w:val="20"/>
    </w:rPr>
  </w:style>
  <w:style w:type="paragraph" w:customStyle="1" w:styleId="ol-foreground">
    <w:name w:val="ol-foreground"/>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CharCharCharCharCharChar">
    <w:name w:val="Char Char Char Char Char Char"/>
    <w:basedOn w:val="Normal"/>
    <w:rsid w:val="00197D48"/>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1">
    <w:name w:val="txt1"/>
    <w:rsid w:val="00197D4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ind w:right="0"/>
    </w:pPr>
    <w:rPr>
      <w:rFonts w:ascii="!Neo'w Arial" w:eastAsia="Times New Roman" w:hAnsi="!Neo'w Arial" w:cs="Times New Roman"/>
      <w:color w:val="000000"/>
      <w:sz w:val="20"/>
      <w:szCs w:val="20"/>
      <w:lang w:val="en-US"/>
    </w:rPr>
  </w:style>
  <w:style w:type="paragraph" w:customStyle="1" w:styleId="txt3">
    <w:name w:val="txt3"/>
    <w:next w:val="txt1"/>
    <w:rsid w:val="00197D48"/>
    <w:pPr>
      <w:widowControl w:val="0"/>
      <w:snapToGrid w:val="0"/>
      <w:ind w:right="0"/>
      <w:jc w:val="center"/>
    </w:pPr>
    <w:rPr>
      <w:rFonts w:ascii="!Neo'w Arial" w:eastAsia="Times New Roman" w:hAnsi="!Neo'w Arial" w:cs="Times New Roman"/>
      <w:b/>
      <w:caps/>
      <w:sz w:val="28"/>
      <w:szCs w:val="20"/>
      <w:lang w:val="en-US"/>
    </w:rPr>
  </w:style>
  <w:style w:type="paragraph" w:customStyle="1" w:styleId="txt2">
    <w:name w:val="txt2"/>
    <w:next w:val="txt1"/>
    <w:rsid w:val="00197D48"/>
    <w:pPr>
      <w:widowControl w:val="0"/>
      <w:snapToGrid w:val="0"/>
      <w:ind w:right="0"/>
      <w:jc w:val="center"/>
    </w:pPr>
    <w:rPr>
      <w:rFonts w:ascii="!Neo'w Arial" w:eastAsia="Times New Roman" w:hAnsi="!Neo'w Arial" w:cs="Times New Roman"/>
      <w:b/>
      <w:caps/>
      <w:sz w:val="20"/>
      <w:szCs w:val="20"/>
      <w:lang w:val="en-US"/>
    </w:rPr>
  </w:style>
  <w:style w:type="paragraph" w:customStyle="1" w:styleId="tv20787921">
    <w:name w:val="tv207_87_921"/>
    <w:basedOn w:val="Normal"/>
    <w:rsid w:val="00197D48"/>
    <w:pPr>
      <w:spacing w:after="567" w:line="360" w:lineRule="auto"/>
      <w:ind w:right="0"/>
      <w:jc w:val="center"/>
    </w:pPr>
    <w:rPr>
      <w:rFonts w:ascii="Verdana" w:eastAsia="Times New Roman" w:hAnsi="Verdana" w:cs="Times New Roman"/>
      <w:b/>
      <w:bCs/>
      <w:sz w:val="28"/>
      <w:szCs w:val="28"/>
      <w:lang w:eastAsia="lv-LV"/>
    </w:rPr>
  </w:style>
  <w:style w:type="paragraph" w:customStyle="1" w:styleId="nais1">
    <w:name w:val="nais1"/>
    <w:basedOn w:val="Normal"/>
    <w:rsid w:val="00197D48"/>
    <w:pPr>
      <w:spacing w:before="100" w:beforeAutospacing="1" w:after="100" w:afterAutospacing="1"/>
      <w:ind w:right="0"/>
      <w:jc w:val="left"/>
    </w:pPr>
    <w:rPr>
      <w:rFonts w:eastAsia="Arial Unicode MS" w:cs="Times New Roman"/>
      <w:szCs w:val="20"/>
      <w:lang w:val="en-US"/>
    </w:rPr>
  </w:style>
  <w:style w:type="paragraph" w:customStyle="1" w:styleId="ListParagraph2">
    <w:name w:val="List Paragraph2"/>
    <w:basedOn w:val="Normal"/>
    <w:qFormat/>
    <w:rsid w:val="00197D48"/>
    <w:pPr>
      <w:ind w:left="720" w:right="0"/>
      <w:contextualSpacing/>
      <w:jc w:val="left"/>
    </w:pPr>
    <w:rPr>
      <w:rFonts w:eastAsia="Times New Roman" w:cs="Times New Roman"/>
      <w:szCs w:val="24"/>
      <w:lang w:eastAsia="lv-LV"/>
    </w:rPr>
  </w:style>
  <w:style w:type="paragraph" w:customStyle="1" w:styleId="StyleJustified">
    <w:name w:val="Style Justified"/>
    <w:basedOn w:val="Normal"/>
    <w:rsid w:val="00197D48"/>
    <w:pPr>
      <w:ind w:right="0"/>
    </w:pPr>
    <w:rPr>
      <w:rFonts w:eastAsia="Times New Roman" w:cs="Times New Roman"/>
      <w:szCs w:val="20"/>
      <w:lang w:val="en-GB"/>
    </w:rPr>
  </w:style>
  <w:style w:type="paragraph" w:customStyle="1" w:styleId="Preformatted">
    <w:name w:val="Preformatted"/>
    <w:basedOn w:val="Normal"/>
    <w:rsid w:val="00197D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0"/>
      <w:jc w:val="left"/>
    </w:pPr>
    <w:rPr>
      <w:rFonts w:ascii="Courier New" w:eastAsia="Times New Roman" w:hAnsi="Courier New" w:cs="Courier New"/>
      <w:sz w:val="20"/>
      <w:szCs w:val="20"/>
      <w:lang w:eastAsia="lv-LV" w:bidi="lo-LA"/>
    </w:rPr>
  </w:style>
  <w:style w:type="paragraph" w:customStyle="1" w:styleId="a">
    <w:name w:val="Абзац списка"/>
    <w:basedOn w:val="Normal"/>
    <w:qFormat/>
    <w:rsid w:val="00197D48"/>
    <w:pPr>
      <w:ind w:left="708" w:right="0"/>
      <w:jc w:val="left"/>
    </w:pPr>
    <w:rPr>
      <w:rFonts w:eastAsia="Times New Roman" w:cs="Times New Roman"/>
      <w:szCs w:val="24"/>
      <w:lang w:eastAsia="lv-LV"/>
    </w:rPr>
  </w:style>
  <w:style w:type="paragraph" w:customStyle="1" w:styleId="naisc">
    <w:name w:val="naisc"/>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h1">
    <w:name w:val="h1"/>
    <w:basedOn w:val="Normal"/>
    <w:rsid w:val="00197D48"/>
    <w:pPr>
      <w:spacing w:after="150"/>
      <w:ind w:right="0"/>
      <w:jc w:val="left"/>
    </w:pPr>
    <w:rPr>
      <w:rFonts w:eastAsia="Times New Roman" w:cs="Times New Roman"/>
      <w:color w:val="306060"/>
      <w:sz w:val="31"/>
      <w:szCs w:val="31"/>
      <w:lang w:val="ru-RU" w:eastAsia="ru-RU"/>
    </w:rPr>
  </w:style>
  <w:style w:type="paragraph" w:customStyle="1" w:styleId="h2">
    <w:name w:val="h2"/>
    <w:basedOn w:val="Normal"/>
    <w:rsid w:val="00197D48"/>
    <w:pPr>
      <w:spacing w:before="75" w:after="75"/>
      <w:ind w:right="0"/>
      <w:jc w:val="left"/>
    </w:pPr>
    <w:rPr>
      <w:rFonts w:eastAsia="Times New Roman" w:cs="Times New Roman"/>
      <w:color w:val="306060"/>
      <w:szCs w:val="24"/>
      <w:lang w:val="ru-RU" w:eastAsia="ru-RU"/>
    </w:rPr>
  </w:style>
  <w:style w:type="paragraph" w:customStyle="1" w:styleId="a0">
    <w:name w:val="a"/>
    <w:basedOn w:val="Normal"/>
    <w:rsid w:val="00197D48"/>
    <w:pPr>
      <w:spacing w:before="75" w:after="75"/>
      <w:ind w:right="0"/>
      <w:jc w:val="left"/>
    </w:pPr>
    <w:rPr>
      <w:rFonts w:eastAsia="Times New Roman" w:cs="Times New Roman"/>
      <w:color w:val="306060"/>
      <w:szCs w:val="24"/>
      <w:lang w:val="ru-RU" w:eastAsia="ru-RU"/>
    </w:rPr>
  </w:style>
  <w:style w:type="paragraph" w:customStyle="1" w:styleId="b">
    <w:name w:val="b"/>
    <w:basedOn w:val="Normal"/>
    <w:rsid w:val="00197D48"/>
    <w:pPr>
      <w:spacing w:before="75" w:after="75"/>
      <w:ind w:right="0"/>
      <w:jc w:val="left"/>
    </w:pPr>
    <w:rPr>
      <w:rFonts w:eastAsia="Times New Roman" w:cs="Times New Roman"/>
      <w:color w:val="306060"/>
      <w:szCs w:val="24"/>
      <w:lang w:val="ru-RU" w:eastAsia="ru-RU"/>
    </w:rPr>
  </w:style>
  <w:style w:type="paragraph" w:customStyle="1" w:styleId="body">
    <w:name w:val="body"/>
    <w:basedOn w:val="Normal"/>
    <w:rsid w:val="00197D48"/>
    <w:pPr>
      <w:shd w:val="clear" w:color="auto" w:fill="C9E1DF"/>
      <w:spacing w:before="75" w:after="75"/>
      <w:ind w:right="0"/>
      <w:jc w:val="left"/>
    </w:pPr>
    <w:rPr>
      <w:rFonts w:ascii="Arial" w:eastAsia="Times New Roman" w:hAnsi="Arial" w:cs="Arial"/>
      <w:color w:val="333333"/>
      <w:szCs w:val="24"/>
      <w:lang w:val="ru-RU" w:eastAsia="ru-RU"/>
    </w:rPr>
  </w:style>
  <w:style w:type="paragraph" w:customStyle="1" w:styleId="button">
    <w:name w:val="button"/>
    <w:basedOn w:val="Normal"/>
    <w:rsid w:val="00197D48"/>
    <w:pPr>
      <w:spacing w:before="75" w:after="75"/>
      <w:ind w:right="0"/>
      <w:jc w:val="left"/>
    </w:pPr>
    <w:rPr>
      <w:rFonts w:eastAsia="Times New Roman" w:cs="Times New Roman"/>
      <w:color w:val="F0F8F8"/>
      <w:szCs w:val="24"/>
      <w:lang w:val="ru-RU" w:eastAsia="ru-RU"/>
    </w:rPr>
  </w:style>
  <w:style w:type="paragraph" w:customStyle="1" w:styleId="radio">
    <w:name w:val="radio"/>
    <w:basedOn w:val="Normal"/>
    <w:rsid w:val="00197D48"/>
    <w:pPr>
      <w:spacing w:before="75" w:after="75"/>
      <w:ind w:right="0"/>
      <w:jc w:val="left"/>
    </w:pPr>
    <w:rPr>
      <w:rFonts w:eastAsia="Times New Roman" w:cs="Times New Roman"/>
      <w:szCs w:val="24"/>
      <w:lang w:val="ru-RU" w:eastAsia="ru-RU"/>
    </w:rPr>
  </w:style>
  <w:style w:type="paragraph" w:customStyle="1" w:styleId="headcol">
    <w:name w:val="headcol"/>
    <w:basedOn w:val="Normal"/>
    <w:rsid w:val="00197D48"/>
    <w:pPr>
      <w:spacing w:before="75" w:after="75"/>
      <w:ind w:right="0"/>
      <w:jc w:val="left"/>
    </w:pPr>
    <w:rPr>
      <w:rFonts w:eastAsia="Times New Roman" w:cs="Times New Roman"/>
      <w:color w:val="F0F8F8"/>
      <w:szCs w:val="24"/>
      <w:lang w:val="ru-RU" w:eastAsia="ru-RU"/>
    </w:rPr>
  </w:style>
  <w:style w:type="paragraph" w:customStyle="1" w:styleId="titlecol">
    <w:name w:val="titlecol"/>
    <w:basedOn w:val="Normal"/>
    <w:rsid w:val="00197D48"/>
    <w:pPr>
      <w:spacing w:before="75" w:after="75"/>
      <w:ind w:right="0"/>
      <w:jc w:val="right"/>
    </w:pPr>
    <w:rPr>
      <w:rFonts w:eastAsia="Times New Roman" w:cs="Times New Roman"/>
      <w:b/>
      <w:bCs/>
      <w:szCs w:val="24"/>
      <w:lang w:val="ru-RU" w:eastAsia="ru-RU"/>
    </w:rPr>
  </w:style>
  <w:style w:type="paragraph" w:customStyle="1" w:styleId="th">
    <w:name w:val="th"/>
    <w:basedOn w:val="Normal"/>
    <w:rsid w:val="00197D48"/>
    <w:pPr>
      <w:spacing w:before="75" w:after="75"/>
      <w:ind w:right="0"/>
      <w:jc w:val="left"/>
    </w:pPr>
    <w:rPr>
      <w:rFonts w:eastAsia="Times New Roman" w:cs="Times New Roman"/>
      <w:b/>
      <w:bCs/>
      <w:color w:val="333333"/>
      <w:szCs w:val="24"/>
      <w:lang w:val="ru-RU" w:eastAsia="ru-RU"/>
    </w:rPr>
  </w:style>
  <w:style w:type="paragraph" w:customStyle="1" w:styleId="thr">
    <w:name w:val="thr"/>
    <w:basedOn w:val="Normal"/>
    <w:rsid w:val="00197D48"/>
    <w:pPr>
      <w:spacing w:before="75" w:after="75"/>
      <w:ind w:right="0"/>
      <w:jc w:val="right"/>
    </w:pPr>
    <w:rPr>
      <w:rFonts w:eastAsia="Times New Roman" w:cs="Times New Roman"/>
      <w:szCs w:val="24"/>
      <w:lang w:val="ru-RU" w:eastAsia="ru-RU"/>
    </w:rPr>
  </w:style>
  <w:style w:type="paragraph" w:customStyle="1" w:styleId="bdc">
    <w:name w:val="bdc"/>
    <w:basedOn w:val="Normal"/>
    <w:rsid w:val="00197D48"/>
    <w:pPr>
      <w:spacing w:before="75" w:after="75"/>
      <w:ind w:right="0"/>
      <w:jc w:val="left"/>
    </w:pPr>
    <w:rPr>
      <w:rFonts w:eastAsia="Times New Roman" w:cs="Times New Roman"/>
      <w:b/>
      <w:bCs/>
      <w:szCs w:val="24"/>
      <w:lang w:val="ru-RU" w:eastAsia="ru-RU"/>
    </w:rPr>
  </w:style>
  <w:style w:type="paragraph" w:customStyle="1" w:styleId="input">
    <w:name w:val="input"/>
    <w:basedOn w:val="Normal"/>
    <w:rsid w:val="00197D48"/>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myinput">
    <w:name w:val="myinput"/>
    <w:basedOn w:val="Normal"/>
    <w:rsid w:val="00197D48"/>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select">
    <w:name w:val="select"/>
    <w:basedOn w:val="Normal"/>
    <w:rsid w:val="00197D48"/>
    <w:pPr>
      <w:shd w:val="clear" w:color="auto" w:fill="F0F8F8"/>
      <w:spacing w:before="75" w:after="75"/>
      <w:ind w:right="0"/>
      <w:jc w:val="left"/>
    </w:pPr>
    <w:rPr>
      <w:rFonts w:eastAsia="Times New Roman" w:cs="Times New Roman"/>
      <w:color w:val="333333"/>
      <w:szCs w:val="24"/>
      <w:lang w:val="ru-RU" w:eastAsia="ru-RU"/>
    </w:rPr>
  </w:style>
  <w:style w:type="paragraph" w:customStyle="1" w:styleId="top1">
    <w:name w:val="top1"/>
    <w:basedOn w:val="Normal"/>
    <w:rsid w:val="00197D48"/>
    <w:pPr>
      <w:spacing w:before="75" w:after="75"/>
      <w:ind w:right="0"/>
      <w:jc w:val="left"/>
    </w:pPr>
    <w:rPr>
      <w:rFonts w:eastAsia="Times New Roman" w:cs="Times New Roman"/>
      <w:szCs w:val="24"/>
      <w:lang w:val="ru-RU" w:eastAsia="ru-RU"/>
    </w:rPr>
  </w:style>
  <w:style w:type="paragraph" w:customStyle="1" w:styleId="logo">
    <w:name w:val="logo"/>
    <w:basedOn w:val="Normal"/>
    <w:rsid w:val="00197D48"/>
    <w:pPr>
      <w:spacing w:before="75" w:after="75"/>
      <w:ind w:right="0"/>
      <w:jc w:val="left"/>
    </w:pPr>
    <w:rPr>
      <w:rFonts w:eastAsia="Times New Roman" w:cs="Times New Roman"/>
      <w:szCs w:val="24"/>
      <w:lang w:val="ru-RU" w:eastAsia="ru-RU"/>
    </w:rPr>
  </w:style>
  <w:style w:type="paragraph" w:customStyle="1" w:styleId="top2">
    <w:name w:val="top2"/>
    <w:basedOn w:val="Normal"/>
    <w:rsid w:val="00197D48"/>
    <w:pPr>
      <w:spacing w:before="75" w:after="75"/>
      <w:ind w:right="0"/>
      <w:jc w:val="left"/>
    </w:pPr>
    <w:rPr>
      <w:rFonts w:eastAsia="Times New Roman" w:cs="Times New Roman"/>
      <w:szCs w:val="24"/>
      <w:lang w:val="ru-RU" w:eastAsia="ru-RU"/>
    </w:rPr>
  </w:style>
  <w:style w:type="paragraph" w:customStyle="1" w:styleId="hline">
    <w:name w:val="hline"/>
    <w:basedOn w:val="Normal"/>
    <w:rsid w:val="00197D48"/>
    <w:pPr>
      <w:spacing w:before="75" w:after="75"/>
      <w:ind w:right="0"/>
      <w:jc w:val="left"/>
    </w:pPr>
    <w:rPr>
      <w:rFonts w:eastAsia="Times New Roman" w:cs="Times New Roman"/>
      <w:szCs w:val="24"/>
      <w:lang w:val="ru-RU" w:eastAsia="ru-RU"/>
    </w:rPr>
  </w:style>
  <w:style w:type="paragraph" w:customStyle="1" w:styleId="vline">
    <w:name w:val="vline"/>
    <w:basedOn w:val="Normal"/>
    <w:rsid w:val="00197D48"/>
    <w:pPr>
      <w:spacing w:before="75" w:after="75"/>
      <w:ind w:right="0"/>
      <w:jc w:val="left"/>
    </w:pPr>
    <w:rPr>
      <w:rFonts w:eastAsia="Times New Roman" w:cs="Times New Roman"/>
      <w:szCs w:val="24"/>
      <w:lang w:val="ru-RU" w:eastAsia="ru-RU"/>
    </w:rPr>
  </w:style>
  <w:style w:type="paragraph" w:customStyle="1" w:styleId="zvabri">
    <w:name w:val="zvabri"/>
    <w:basedOn w:val="Normal"/>
    <w:rsid w:val="00197D48"/>
    <w:pPr>
      <w:spacing w:before="75" w:after="75"/>
      <w:ind w:right="0"/>
      <w:jc w:val="left"/>
    </w:pPr>
    <w:rPr>
      <w:rFonts w:eastAsia="Times New Roman" w:cs="Times New Roman"/>
      <w:color w:val="FF0000"/>
      <w:szCs w:val="24"/>
      <w:lang w:val="ru-RU" w:eastAsia="ru-RU"/>
    </w:rPr>
  </w:style>
  <w:style w:type="paragraph" w:customStyle="1" w:styleId="nais2">
    <w:name w:val="nais2"/>
    <w:basedOn w:val="Normal"/>
    <w:rsid w:val="00197D48"/>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197D48"/>
    <w:pPr>
      <w:spacing w:before="75" w:after="75"/>
      <w:ind w:right="0"/>
      <w:jc w:val="right"/>
    </w:pPr>
    <w:rPr>
      <w:rFonts w:eastAsia="Times New Roman" w:cs="Times New Roman"/>
      <w:szCs w:val="24"/>
      <w:lang w:val="ru-RU" w:eastAsia="ru-RU"/>
    </w:rPr>
  </w:style>
  <w:style w:type="paragraph" w:customStyle="1" w:styleId="naispie">
    <w:name w:val="naispie"/>
    <w:basedOn w:val="Normal"/>
    <w:rsid w:val="00197D48"/>
    <w:pPr>
      <w:spacing w:before="75" w:after="75"/>
      <w:ind w:right="0" w:firstLine="375"/>
      <w:jc w:val="left"/>
    </w:pPr>
    <w:rPr>
      <w:rFonts w:eastAsia="Times New Roman" w:cs="Times New Roman"/>
      <w:i/>
      <w:iCs/>
      <w:sz w:val="20"/>
      <w:szCs w:val="20"/>
      <w:lang w:val="ru-RU" w:eastAsia="ru-RU"/>
    </w:rPr>
  </w:style>
  <w:style w:type="paragraph" w:customStyle="1" w:styleId="Rakstz2">
    <w:name w:val="Rakstz.2"/>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197D48"/>
    <w:pPr>
      <w:ind w:right="0"/>
      <w:jc w:val="left"/>
    </w:pPr>
    <w:rPr>
      <w:rFonts w:ascii="Calibri" w:eastAsia="Calibri" w:hAnsi="Calibri" w:cs="Times New Roman"/>
      <w:sz w:val="22"/>
    </w:rPr>
  </w:style>
  <w:style w:type="paragraph" w:customStyle="1" w:styleId="Rakstz3">
    <w:name w:val="Rakstz.3"/>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listparagraphcxsplast">
    <w:name w:val="listparagraphcxsplast"/>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LStyleLeft">
    <w:name w:val="L Style Left"/>
    <w:basedOn w:val="Normal"/>
    <w:rsid w:val="00197D48"/>
    <w:pPr>
      <w:spacing w:before="60" w:after="60"/>
      <w:ind w:right="0"/>
      <w:jc w:val="left"/>
    </w:pPr>
    <w:rPr>
      <w:rFonts w:ascii="Calibri" w:eastAsia="Times New Roman" w:hAnsi="Calibri" w:cs="Times New Roman"/>
      <w:sz w:val="20"/>
      <w:szCs w:val="20"/>
      <w:lang w:val="ru-RU" w:eastAsia="ru-RU"/>
    </w:rPr>
  </w:style>
  <w:style w:type="paragraph" w:customStyle="1" w:styleId="Style7">
    <w:name w:val="Style7"/>
    <w:basedOn w:val="Normal"/>
    <w:rsid w:val="00197D48"/>
    <w:pPr>
      <w:widowControl w:val="0"/>
      <w:autoSpaceDE w:val="0"/>
      <w:autoSpaceDN w:val="0"/>
      <w:adjustRightInd w:val="0"/>
      <w:spacing w:line="269" w:lineRule="exact"/>
      <w:ind w:right="0"/>
    </w:pPr>
    <w:rPr>
      <w:rFonts w:eastAsia="Times New Roman" w:cs="Times New Roman"/>
      <w:szCs w:val="24"/>
      <w:lang w:eastAsia="lv-LV"/>
    </w:rPr>
  </w:style>
  <w:style w:type="paragraph" w:customStyle="1" w:styleId="H4">
    <w:name w:val="H4"/>
    <w:basedOn w:val="Normal"/>
    <w:next w:val="Normal"/>
    <w:rsid w:val="00197D48"/>
    <w:pPr>
      <w:keepNext/>
      <w:snapToGrid w:val="0"/>
      <w:spacing w:before="100" w:after="100"/>
      <w:ind w:right="0"/>
      <w:jc w:val="left"/>
      <w:outlineLvl w:val="4"/>
    </w:pPr>
    <w:rPr>
      <w:rFonts w:eastAsia="Times New Roman" w:cs="Arial Unicode MS"/>
      <w:b/>
      <w:bCs/>
      <w:szCs w:val="24"/>
      <w:lang w:eastAsia="lv-LV" w:bidi="lo-LA"/>
    </w:rPr>
  </w:style>
  <w:style w:type="character" w:styleId="FootnoteReference">
    <w:name w:val="footnote reference"/>
    <w:aliases w:val="Footnote Reference Number,ftref,Footnote symbol,EN Footnote Reference,Times 10 Point,Exposant 3 Point,Footnote reference number,note TESI,Ref,de nota al pie,SUPERS,Footnote Refernece,4_G"/>
    <w:unhideWhenUsed/>
    <w:rsid w:val="00197D48"/>
    <w:rPr>
      <w:rFonts w:ascii="Times New Roman" w:hAnsi="Times New Roman" w:cs="Times New Roman" w:hint="default"/>
      <w:position w:val="0"/>
      <w:vertAlign w:val="superscript"/>
    </w:rPr>
  </w:style>
  <w:style w:type="character" w:styleId="CommentReference">
    <w:name w:val="annotation reference"/>
    <w:unhideWhenUsed/>
    <w:rsid w:val="00197D48"/>
    <w:rPr>
      <w:sz w:val="16"/>
      <w:szCs w:val="16"/>
    </w:rPr>
  </w:style>
  <w:style w:type="character" w:styleId="IntenseReference">
    <w:name w:val="Intense Reference"/>
    <w:qFormat/>
    <w:rsid w:val="00197D48"/>
    <w:rPr>
      <w:b/>
      <w:bCs/>
      <w:smallCaps/>
      <w:color w:val="C0504D"/>
      <w:spacing w:val="5"/>
      <w:u w:val="single"/>
    </w:rPr>
  </w:style>
  <w:style w:type="character" w:styleId="BookTitle">
    <w:name w:val="Book Title"/>
    <w:qFormat/>
    <w:rsid w:val="00197D48"/>
    <w:rPr>
      <w:b/>
      <w:bCs/>
      <w:smallCaps/>
      <w:spacing w:val="5"/>
    </w:rPr>
  </w:style>
  <w:style w:type="character" w:customStyle="1" w:styleId="BodyText2Char1">
    <w:name w:val="Body Text 2 Char1"/>
    <w:rsid w:val="00197D48"/>
    <w:rPr>
      <w:sz w:val="24"/>
      <w:szCs w:val="24"/>
    </w:rPr>
  </w:style>
  <w:style w:type="character" w:customStyle="1" w:styleId="BodyTextIndent2Char1">
    <w:name w:val="Body Text Indent 2 Char1"/>
    <w:rsid w:val="00197D48"/>
    <w:rPr>
      <w:sz w:val="24"/>
      <w:szCs w:val="24"/>
    </w:rPr>
  </w:style>
  <w:style w:type="character" w:customStyle="1" w:styleId="FontStyle11">
    <w:name w:val="Font Style11"/>
    <w:rsid w:val="00197D48"/>
    <w:rPr>
      <w:rFonts w:ascii="Times New Roman" w:hAnsi="Times New Roman" w:cs="Times New Roman" w:hint="default"/>
      <w:sz w:val="20"/>
      <w:szCs w:val="20"/>
    </w:rPr>
  </w:style>
  <w:style w:type="character" w:customStyle="1" w:styleId="SubtitleChar1">
    <w:name w:val="Subtitle Char1"/>
    <w:rsid w:val="00197D48"/>
    <w:rPr>
      <w:rFonts w:ascii="Cambria" w:eastAsia="Times New Roman" w:hAnsi="Cambria" w:cs="Times New Roman" w:hint="default"/>
      <w:i/>
      <w:iCs/>
      <w:color w:val="4F81BD"/>
      <w:spacing w:val="15"/>
      <w:sz w:val="24"/>
      <w:szCs w:val="24"/>
    </w:rPr>
  </w:style>
  <w:style w:type="character" w:customStyle="1" w:styleId="FontStyle20">
    <w:name w:val="Font Style20"/>
    <w:rsid w:val="00197D48"/>
    <w:rPr>
      <w:rFonts w:ascii="Times New Roman" w:hAnsi="Times New Roman" w:cs="Times New Roman" w:hint="default"/>
      <w:sz w:val="22"/>
      <w:szCs w:val="22"/>
    </w:rPr>
  </w:style>
  <w:style w:type="character" w:customStyle="1" w:styleId="BodyTextIndent3Char1">
    <w:name w:val="Body Text Indent 3 Char1"/>
    <w:rsid w:val="00197D48"/>
    <w:rPr>
      <w:sz w:val="16"/>
      <w:szCs w:val="16"/>
    </w:rPr>
  </w:style>
  <w:style w:type="character" w:customStyle="1" w:styleId="FontStyle17">
    <w:name w:val="Font Style17"/>
    <w:rsid w:val="00197D48"/>
    <w:rPr>
      <w:rFonts w:ascii="Times New Roman" w:hAnsi="Times New Roman" w:cs="Times New Roman" w:hint="default"/>
      <w:sz w:val="20"/>
      <w:szCs w:val="20"/>
    </w:rPr>
  </w:style>
  <w:style w:type="character" w:customStyle="1" w:styleId="NormalWebChar">
    <w:name w:val="Normal (Web) Char"/>
    <w:locked/>
    <w:rsid w:val="00197D48"/>
    <w:rPr>
      <w:rFonts w:ascii="Times New Roman" w:hAnsi="Times New Roman" w:cs="Times New Roman" w:hint="default"/>
      <w:sz w:val="24"/>
      <w:lang w:val="x-none" w:eastAsia="lv-LV"/>
    </w:rPr>
  </w:style>
  <w:style w:type="character" w:customStyle="1" w:styleId="Heading1Char1">
    <w:name w:val="Heading 1 Char1"/>
    <w:rsid w:val="00197D48"/>
    <w:rPr>
      <w:rFonts w:ascii="Times New Roman" w:eastAsia="Times New Roman" w:hAnsi="Times New Roman" w:cs="Times New Roman" w:hint="default"/>
      <w:b/>
      <w:bCs w:val="0"/>
      <w:sz w:val="24"/>
      <w:szCs w:val="24"/>
    </w:rPr>
  </w:style>
  <w:style w:type="character" w:customStyle="1" w:styleId="CharCharChar">
    <w:name w:val="Char Char Char"/>
    <w:rsid w:val="00197D48"/>
    <w:rPr>
      <w:rFonts w:ascii="Verdana" w:hAnsi="Verdana" w:hint="default"/>
      <w:lang w:val="en-US"/>
    </w:rPr>
  </w:style>
  <w:style w:type="character" w:customStyle="1" w:styleId="EmailStyle82">
    <w:name w:val="EmailStyle82"/>
    <w:rsid w:val="00197D48"/>
    <w:rPr>
      <w:rFonts w:ascii="Arial" w:hAnsi="Arial" w:cs="Arial" w:hint="default"/>
      <w:color w:val="auto"/>
      <w:sz w:val="20"/>
      <w:szCs w:val="20"/>
    </w:rPr>
  </w:style>
  <w:style w:type="character" w:customStyle="1" w:styleId="CharChar8">
    <w:name w:val="Char Char8"/>
    <w:rsid w:val="00197D48"/>
    <w:rPr>
      <w:b/>
      <w:bCs w:val="0"/>
      <w:sz w:val="24"/>
      <w:szCs w:val="24"/>
      <w:lang w:val="lv-LV" w:eastAsia="lv-LV" w:bidi="ar-SA"/>
    </w:rPr>
  </w:style>
  <w:style w:type="character" w:customStyle="1" w:styleId="CharChar7">
    <w:name w:val="Char Char7"/>
    <w:locked/>
    <w:rsid w:val="00197D48"/>
    <w:rPr>
      <w:rFonts w:ascii="Cambria" w:hAnsi="Cambria" w:hint="default"/>
      <w:b/>
      <w:bCs/>
      <w:kern w:val="32"/>
      <w:sz w:val="32"/>
      <w:szCs w:val="32"/>
      <w:lang w:val="lv-LV" w:eastAsia="lv-LV" w:bidi="ar-SA"/>
    </w:rPr>
  </w:style>
  <w:style w:type="character" w:customStyle="1" w:styleId="CharChar5">
    <w:name w:val="Char Char5"/>
    <w:rsid w:val="00197D48"/>
    <w:rPr>
      <w:rFonts w:ascii="Times New Roman" w:hAnsi="Times New Roman" w:cs="Times New Roman" w:hint="default"/>
      <w:sz w:val="28"/>
      <w:szCs w:val="28"/>
      <w:lang w:eastAsia="lv-LV"/>
    </w:rPr>
  </w:style>
  <w:style w:type="character" w:customStyle="1" w:styleId="apple-style-span">
    <w:name w:val="apple-style-span"/>
    <w:rsid w:val="00197D48"/>
  </w:style>
  <w:style w:type="character" w:customStyle="1" w:styleId="CharChar15">
    <w:name w:val="Char Char15"/>
    <w:rsid w:val="00197D48"/>
    <w:rPr>
      <w:b/>
      <w:bCs/>
      <w:kern w:val="32"/>
      <w:sz w:val="32"/>
      <w:szCs w:val="32"/>
      <w:lang w:val="lv-LV" w:eastAsia="lv-LV" w:bidi="ar-SA"/>
    </w:rPr>
  </w:style>
  <w:style w:type="character" w:customStyle="1" w:styleId="CharChar14">
    <w:name w:val="Char Char14"/>
    <w:rsid w:val="00197D48"/>
    <w:rPr>
      <w:rFonts w:ascii="Cambria" w:hAnsi="Cambria" w:hint="default"/>
      <w:b/>
      <w:bCs/>
      <w:i/>
      <w:iCs/>
      <w:sz w:val="28"/>
      <w:szCs w:val="28"/>
      <w:lang w:val="lv-LV" w:eastAsia="lv-LV" w:bidi="ar-SA"/>
    </w:rPr>
  </w:style>
  <w:style w:type="character" w:customStyle="1" w:styleId="CharChar13">
    <w:name w:val="Char Char13"/>
    <w:rsid w:val="00197D48"/>
    <w:rPr>
      <w:rFonts w:ascii="Cambria" w:hAnsi="Cambria" w:hint="default"/>
      <w:b/>
      <w:bCs/>
      <w:color w:val="4F81BD"/>
      <w:sz w:val="24"/>
      <w:szCs w:val="24"/>
      <w:lang w:val="lv-LV" w:eastAsia="lv-LV" w:bidi="ar-SA"/>
    </w:rPr>
  </w:style>
  <w:style w:type="character" w:customStyle="1" w:styleId="CharChar10">
    <w:name w:val="Char Char10"/>
    <w:rsid w:val="00197D48"/>
    <w:rPr>
      <w:sz w:val="24"/>
      <w:lang w:val="lv-LV" w:eastAsia="lv-LV" w:bidi="ar-SA"/>
    </w:rPr>
  </w:style>
  <w:style w:type="character" w:customStyle="1" w:styleId="postheader">
    <w:name w:val="postheader"/>
    <w:rsid w:val="00197D48"/>
  </w:style>
  <w:style w:type="character" w:customStyle="1" w:styleId="c3">
    <w:name w:val="c3"/>
    <w:rsid w:val="00197D48"/>
  </w:style>
  <w:style w:type="character" w:customStyle="1" w:styleId="c11">
    <w:name w:val="c11"/>
    <w:rsid w:val="00197D48"/>
    <w:rPr>
      <w:rFonts w:ascii="Times New Roman" w:hAnsi="Times New Roman" w:cs="Times New Roman" w:hint="default"/>
    </w:rPr>
  </w:style>
  <w:style w:type="character" w:customStyle="1" w:styleId="st">
    <w:name w:val="st"/>
    <w:rsid w:val="00197D48"/>
  </w:style>
  <w:style w:type="character" w:customStyle="1" w:styleId="Pamatteksts2Rakstz1">
    <w:name w:val="Pamatteksts 2 Rakstz.1"/>
    <w:semiHidden/>
    <w:rsid w:val="00197D48"/>
  </w:style>
  <w:style w:type="character" w:customStyle="1" w:styleId="Pamattekstaatkpe3Rakstz1">
    <w:name w:val="Pamatteksta atkāpe 3 Rakstz.1"/>
    <w:semiHidden/>
    <w:rsid w:val="00197D48"/>
    <w:rPr>
      <w:sz w:val="16"/>
      <w:szCs w:val="16"/>
    </w:rPr>
  </w:style>
  <w:style w:type="character" w:customStyle="1" w:styleId="BodyTextIndentChar1">
    <w:name w:val="Body Text Indent Char1"/>
    <w:rsid w:val="00197D48"/>
  </w:style>
  <w:style w:type="character" w:customStyle="1" w:styleId="PamattekstsaratkpiRakstz1">
    <w:name w:val="Pamatteksts ar atkāpi Rakstz.1"/>
    <w:semiHidden/>
    <w:rsid w:val="00197D48"/>
  </w:style>
  <w:style w:type="character" w:customStyle="1" w:styleId="CharChar1">
    <w:name w:val="Char Char1"/>
    <w:rsid w:val="00197D48"/>
    <w:rPr>
      <w:b/>
      <w:bCs w:val="0"/>
      <w:sz w:val="24"/>
      <w:szCs w:val="24"/>
      <w:lang w:val="en-US" w:eastAsia="en-US" w:bidi="ar-SA"/>
    </w:rPr>
  </w:style>
  <w:style w:type="character" w:customStyle="1" w:styleId="c5">
    <w:name w:val="c5"/>
    <w:rsid w:val="00197D48"/>
  </w:style>
  <w:style w:type="paragraph" w:styleId="z-BottomofForm">
    <w:name w:val="HTML Bottom of Form"/>
    <w:basedOn w:val="Normal"/>
    <w:next w:val="Normal"/>
    <w:link w:val="z-BottomofFormChar"/>
    <w:hidden/>
    <w:unhideWhenUsed/>
    <w:rsid w:val="00197D48"/>
    <w:pPr>
      <w:pBdr>
        <w:top w:val="single" w:sz="6" w:space="1" w:color="auto"/>
      </w:pBdr>
      <w:ind w:right="0"/>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197D48"/>
    <w:rPr>
      <w:rFonts w:ascii="Arial" w:eastAsia="Times New Roman" w:hAnsi="Arial" w:cs="Arial"/>
      <w:vanish/>
      <w:sz w:val="16"/>
      <w:szCs w:val="16"/>
      <w:lang w:eastAsia="lv-LV"/>
    </w:rPr>
  </w:style>
  <w:style w:type="character" w:customStyle="1" w:styleId="LBold">
    <w:name w:val="L Bold"/>
    <w:rsid w:val="00197D48"/>
    <w:rPr>
      <w:b/>
      <w:bCs/>
    </w:rPr>
  </w:style>
  <w:style w:type="character" w:customStyle="1" w:styleId="FontStyle19">
    <w:name w:val="Font Style19"/>
    <w:rsid w:val="00197D48"/>
    <w:rPr>
      <w:rFonts w:ascii="Times New Roman" w:hAnsi="Times New Roman" w:cs="Times New Roman" w:hint="default"/>
      <w:b/>
      <w:bCs/>
      <w:sz w:val="20"/>
      <w:szCs w:val="20"/>
    </w:rPr>
  </w:style>
  <w:style w:type="character" w:customStyle="1" w:styleId="fontstyle170">
    <w:name w:val="fontstyle17"/>
    <w:rsid w:val="00197D48"/>
    <w:rPr>
      <w:rFonts w:ascii="Times New Roman" w:hAnsi="Times New Roman" w:cs="Times New Roman" w:hint="default"/>
    </w:rPr>
  </w:style>
  <w:style w:type="character" w:customStyle="1" w:styleId="FontStyle22">
    <w:name w:val="Font Style22"/>
    <w:rsid w:val="00197D48"/>
    <w:rPr>
      <w:rFonts w:ascii="Arial Unicode MS" w:eastAsia="Times New Roman" w:hAnsi="Arial Unicode MS" w:cs="Arial Unicode MS" w:hint="eastAsia"/>
      <w:sz w:val="18"/>
      <w:szCs w:val="18"/>
    </w:rPr>
  </w:style>
  <w:style w:type="character" w:customStyle="1" w:styleId="HTMLMarkup">
    <w:name w:val="HTML Markup"/>
    <w:rsid w:val="00197D48"/>
    <w:rPr>
      <w:vanish/>
      <w:webHidden w:val="0"/>
      <w:color w:val="FF0000"/>
      <w:specVanish w:val="0"/>
    </w:rPr>
  </w:style>
  <w:style w:type="table" w:customStyle="1" w:styleId="TableGrid1">
    <w:name w:val="Table Grid1"/>
    <w:basedOn w:val="TableNormal"/>
    <w:next w:val="TableGrid"/>
    <w:uiPriority w:val="39"/>
    <w:rsid w:val="00197D48"/>
    <w:pPr>
      <w:ind w:right="0"/>
      <w:jc w:val="left"/>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97D48"/>
    <w:rPr>
      <w:b/>
      <w:bCs/>
    </w:rPr>
  </w:style>
  <w:style w:type="numbering" w:customStyle="1" w:styleId="Style3">
    <w:name w:val="Style3"/>
    <w:rsid w:val="00197D48"/>
    <w:pPr>
      <w:numPr>
        <w:numId w:val="7"/>
      </w:numPr>
    </w:pPr>
  </w:style>
  <w:style w:type="character" w:styleId="PageNumber">
    <w:name w:val="page number"/>
    <w:unhideWhenUsed/>
    <w:rsid w:val="00197D48"/>
  </w:style>
  <w:style w:type="paragraph" w:customStyle="1" w:styleId="Sarakstarindkopa1">
    <w:name w:val="Saraksta rindkopa1"/>
    <w:basedOn w:val="Normal"/>
    <w:qFormat/>
    <w:rsid w:val="00197D48"/>
    <w:pPr>
      <w:spacing w:after="200" w:line="276" w:lineRule="auto"/>
      <w:ind w:left="720" w:right="0"/>
      <w:contextualSpacing/>
      <w:jc w:val="left"/>
    </w:pPr>
    <w:rPr>
      <w:rFonts w:ascii="Calibri" w:eastAsia="Calibri" w:hAnsi="Calibri" w:cs="Times New Roman"/>
      <w:sz w:val="22"/>
    </w:rPr>
  </w:style>
  <w:style w:type="numbering" w:customStyle="1" w:styleId="NoList2">
    <w:name w:val="No List2"/>
    <w:next w:val="NoList"/>
    <w:uiPriority w:val="99"/>
    <w:semiHidden/>
    <w:unhideWhenUsed/>
    <w:rsid w:val="00197D48"/>
  </w:style>
  <w:style w:type="table" w:customStyle="1" w:styleId="TableGrid11">
    <w:name w:val="Table Grid11"/>
    <w:basedOn w:val="TableNormal"/>
    <w:next w:val="TableGrid"/>
    <w:rsid w:val="00197D48"/>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197D48"/>
    <w:pPr>
      <w:ind w:right="0" w:firstLine="720"/>
    </w:pPr>
    <w:rPr>
      <w:rFonts w:eastAsia="Calibri" w:cs="Times New Roman"/>
      <w:sz w:val="20"/>
      <w:szCs w:val="20"/>
    </w:rPr>
  </w:style>
  <w:style w:type="character" w:customStyle="1" w:styleId="EndnoteTextChar">
    <w:name w:val="Endnote Text Char"/>
    <w:basedOn w:val="DefaultParagraphFont"/>
    <w:link w:val="EndnoteText"/>
    <w:rsid w:val="00197D48"/>
    <w:rPr>
      <w:rFonts w:eastAsia="Calibri" w:cs="Times New Roman"/>
      <w:sz w:val="20"/>
      <w:szCs w:val="20"/>
    </w:rPr>
  </w:style>
  <w:style w:type="character" w:styleId="EndnoteReference">
    <w:name w:val="endnote reference"/>
    <w:unhideWhenUsed/>
    <w:rsid w:val="00197D48"/>
    <w:rPr>
      <w:vertAlign w:val="superscript"/>
    </w:rPr>
  </w:style>
  <w:style w:type="paragraph" w:styleId="Revision">
    <w:name w:val="Revision"/>
    <w:hidden/>
    <w:semiHidden/>
    <w:rsid w:val="00197D48"/>
    <w:pPr>
      <w:ind w:right="0"/>
      <w:jc w:val="left"/>
    </w:pPr>
    <w:rPr>
      <w:rFonts w:eastAsia="Calibri" w:cs="Times New Roman"/>
    </w:rPr>
  </w:style>
  <w:style w:type="character" w:customStyle="1" w:styleId="radius3">
    <w:name w:val="radius3"/>
    <w:rsid w:val="00197D48"/>
  </w:style>
  <w:style w:type="numbering" w:customStyle="1" w:styleId="Style31">
    <w:name w:val="Style31"/>
    <w:basedOn w:val="NoList"/>
    <w:rsid w:val="00197D48"/>
  </w:style>
  <w:style w:type="numbering" w:customStyle="1" w:styleId="Bezsaraksta11">
    <w:name w:val="Bez saraksta11"/>
    <w:next w:val="NoList"/>
    <w:semiHidden/>
    <w:unhideWhenUsed/>
    <w:rsid w:val="00197D48"/>
  </w:style>
  <w:style w:type="numbering" w:customStyle="1" w:styleId="NoList1111">
    <w:name w:val="No List1111"/>
    <w:next w:val="NoList"/>
    <w:semiHidden/>
    <w:unhideWhenUsed/>
    <w:rsid w:val="00197D48"/>
  </w:style>
  <w:style w:type="numbering" w:customStyle="1" w:styleId="NoList21">
    <w:name w:val="No List21"/>
    <w:next w:val="NoList"/>
    <w:uiPriority w:val="99"/>
    <w:semiHidden/>
    <w:unhideWhenUsed/>
    <w:rsid w:val="00197D48"/>
  </w:style>
  <w:style w:type="numbering" w:customStyle="1" w:styleId="NoList11111">
    <w:name w:val="No List11111"/>
    <w:next w:val="NoList"/>
    <w:semiHidden/>
    <w:unhideWhenUsed/>
    <w:rsid w:val="00197D48"/>
  </w:style>
  <w:style w:type="table" w:customStyle="1" w:styleId="TableGrid111">
    <w:name w:val="Table Grid11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197D48"/>
  </w:style>
  <w:style w:type="numbering" w:customStyle="1" w:styleId="NoList3">
    <w:name w:val="No List3"/>
    <w:next w:val="NoList"/>
    <w:uiPriority w:val="99"/>
    <w:semiHidden/>
    <w:unhideWhenUsed/>
    <w:rsid w:val="00197D48"/>
  </w:style>
  <w:style w:type="table" w:customStyle="1" w:styleId="TableGrid2">
    <w:name w:val="Table Grid2"/>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7D48"/>
  </w:style>
  <w:style w:type="numbering" w:customStyle="1" w:styleId="Bezsaraksta111">
    <w:name w:val="Bez saraksta111"/>
    <w:next w:val="NoList"/>
    <w:uiPriority w:val="99"/>
    <w:semiHidden/>
    <w:unhideWhenUsed/>
    <w:rsid w:val="00197D48"/>
  </w:style>
  <w:style w:type="table" w:customStyle="1" w:styleId="TableGrid1111">
    <w:name w:val="Table Grid1111"/>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197D48"/>
  </w:style>
  <w:style w:type="numbering" w:customStyle="1" w:styleId="NoList211">
    <w:name w:val="No List211"/>
    <w:next w:val="NoList"/>
    <w:uiPriority w:val="99"/>
    <w:semiHidden/>
    <w:unhideWhenUsed/>
    <w:rsid w:val="00197D48"/>
  </w:style>
  <w:style w:type="table" w:customStyle="1" w:styleId="TableGrid11111">
    <w:name w:val="Table Grid11111"/>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197D48"/>
  </w:style>
  <w:style w:type="numbering" w:customStyle="1" w:styleId="NoList1111111">
    <w:name w:val="No List1111111"/>
    <w:next w:val="NoList"/>
    <w:semiHidden/>
    <w:unhideWhenUsed/>
    <w:rsid w:val="00197D48"/>
  </w:style>
  <w:style w:type="numbering" w:customStyle="1" w:styleId="Style3111">
    <w:name w:val="Style3111"/>
    <w:rsid w:val="00197D48"/>
  </w:style>
  <w:style w:type="numbering" w:customStyle="1" w:styleId="NoList4">
    <w:name w:val="No List4"/>
    <w:next w:val="NoList"/>
    <w:uiPriority w:val="99"/>
    <w:semiHidden/>
    <w:unhideWhenUsed/>
    <w:rsid w:val="00197D48"/>
  </w:style>
  <w:style w:type="numbering" w:customStyle="1" w:styleId="NoList13">
    <w:name w:val="No List13"/>
    <w:next w:val="NoList"/>
    <w:uiPriority w:val="99"/>
    <w:semiHidden/>
    <w:unhideWhenUsed/>
    <w:rsid w:val="00197D48"/>
  </w:style>
  <w:style w:type="numbering" w:customStyle="1" w:styleId="NoList112">
    <w:name w:val="No List112"/>
    <w:next w:val="NoList"/>
    <w:uiPriority w:val="99"/>
    <w:semiHidden/>
    <w:unhideWhenUsed/>
    <w:rsid w:val="00197D48"/>
  </w:style>
  <w:style w:type="table" w:customStyle="1" w:styleId="TableGrid3">
    <w:name w:val="Table Grid3"/>
    <w:basedOn w:val="TableNormal"/>
    <w:next w:val="TableGrid"/>
    <w:uiPriority w:val="39"/>
    <w:rsid w:val="00197D48"/>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97D48"/>
  </w:style>
  <w:style w:type="numbering" w:customStyle="1" w:styleId="NoList121">
    <w:name w:val="No List121"/>
    <w:next w:val="NoList"/>
    <w:uiPriority w:val="99"/>
    <w:semiHidden/>
    <w:unhideWhenUsed/>
    <w:rsid w:val="00197D48"/>
  </w:style>
  <w:style w:type="paragraph" w:customStyle="1" w:styleId="NormalWeb1">
    <w:name w:val="Normal (Web)1"/>
    <w:basedOn w:val="Normal"/>
    <w:rsid w:val="00197D48"/>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197D48"/>
    <w:pPr>
      <w:ind w:right="0"/>
      <w:jc w:val="left"/>
    </w:pPr>
    <w:rPr>
      <w:rFonts w:ascii="BaltItaliaBook" w:eastAsia="Times New Roman" w:hAnsi="BaltItaliaBook" w:cs="Times New Roman"/>
      <w:sz w:val="28"/>
      <w:szCs w:val="20"/>
      <w:lang w:val="en-GB"/>
    </w:rPr>
  </w:style>
  <w:style w:type="numbering" w:customStyle="1" w:styleId="NoList2111">
    <w:name w:val="No List2111"/>
    <w:next w:val="NoList"/>
    <w:semiHidden/>
    <w:rsid w:val="00197D48"/>
  </w:style>
  <w:style w:type="character" w:customStyle="1" w:styleId="st1">
    <w:name w:val="st1"/>
    <w:rsid w:val="00197D48"/>
  </w:style>
  <w:style w:type="numbering" w:customStyle="1" w:styleId="NoList31">
    <w:name w:val="No List31"/>
    <w:next w:val="NoList"/>
    <w:uiPriority w:val="99"/>
    <w:semiHidden/>
    <w:unhideWhenUsed/>
    <w:rsid w:val="00197D48"/>
  </w:style>
  <w:style w:type="numbering" w:customStyle="1" w:styleId="NoList41">
    <w:name w:val="No List41"/>
    <w:next w:val="NoList"/>
    <w:semiHidden/>
    <w:unhideWhenUsed/>
    <w:rsid w:val="00197D48"/>
  </w:style>
  <w:style w:type="table" w:customStyle="1" w:styleId="TableGrid12">
    <w:name w:val="Table Grid1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197D48"/>
  </w:style>
  <w:style w:type="numbering" w:customStyle="1" w:styleId="NoList5">
    <w:name w:val="No List5"/>
    <w:next w:val="NoList"/>
    <w:uiPriority w:val="99"/>
    <w:semiHidden/>
    <w:unhideWhenUsed/>
    <w:rsid w:val="00197D48"/>
  </w:style>
  <w:style w:type="numbering" w:customStyle="1" w:styleId="NoList131">
    <w:name w:val="No List131"/>
    <w:next w:val="NoList"/>
    <w:uiPriority w:val="99"/>
    <w:semiHidden/>
    <w:unhideWhenUsed/>
    <w:rsid w:val="00197D48"/>
  </w:style>
  <w:style w:type="numbering" w:customStyle="1" w:styleId="NoList221">
    <w:name w:val="No List221"/>
    <w:next w:val="NoList"/>
    <w:semiHidden/>
    <w:rsid w:val="00197D48"/>
  </w:style>
  <w:style w:type="numbering" w:customStyle="1" w:styleId="NoList311">
    <w:name w:val="No List311"/>
    <w:next w:val="NoList"/>
    <w:uiPriority w:val="99"/>
    <w:semiHidden/>
    <w:unhideWhenUsed/>
    <w:rsid w:val="00197D48"/>
  </w:style>
  <w:style w:type="numbering" w:customStyle="1" w:styleId="NoList411">
    <w:name w:val="No List411"/>
    <w:next w:val="NoList"/>
    <w:semiHidden/>
    <w:unhideWhenUsed/>
    <w:rsid w:val="00197D48"/>
  </w:style>
  <w:style w:type="table" w:customStyle="1" w:styleId="TableGrid21">
    <w:name w:val="Table Grid2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197D48"/>
  </w:style>
  <w:style w:type="numbering" w:customStyle="1" w:styleId="Style12">
    <w:name w:val="Style12"/>
    <w:rsid w:val="00197D48"/>
  </w:style>
  <w:style w:type="numbering" w:customStyle="1" w:styleId="NoList6">
    <w:name w:val="No List6"/>
    <w:next w:val="NoList"/>
    <w:uiPriority w:val="99"/>
    <w:semiHidden/>
    <w:unhideWhenUsed/>
    <w:rsid w:val="00197D48"/>
  </w:style>
  <w:style w:type="numbering" w:customStyle="1" w:styleId="NoList14">
    <w:name w:val="No List14"/>
    <w:next w:val="NoList"/>
    <w:uiPriority w:val="99"/>
    <w:semiHidden/>
    <w:unhideWhenUsed/>
    <w:rsid w:val="00197D48"/>
  </w:style>
  <w:style w:type="numbering" w:customStyle="1" w:styleId="NoList23">
    <w:name w:val="No List23"/>
    <w:next w:val="NoList"/>
    <w:semiHidden/>
    <w:rsid w:val="00197D48"/>
  </w:style>
  <w:style w:type="numbering" w:customStyle="1" w:styleId="NoList32">
    <w:name w:val="No List32"/>
    <w:next w:val="NoList"/>
    <w:uiPriority w:val="99"/>
    <w:semiHidden/>
    <w:unhideWhenUsed/>
    <w:rsid w:val="00197D48"/>
  </w:style>
  <w:style w:type="numbering" w:customStyle="1" w:styleId="NoList42">
    <w:name w:val="No List42"/>
    <w:next w:val="NoList"/>
    <w:semiHidden/>
    <w:unhideWhenUsed/>
    <w:rsid w:val="00197D48"/>
  </w:style>
  <w:style w:type="table" w:customStyle="1" w:styleId="TableGrid31">
    <w:name w:val="Table Grid3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197D48"/>
  </w:style>
  <w:style w:type="numbering" w:customStyle="1" w:styleId="Style13">
    <w:name w:val="Style13"/>
    <w:rsid w:val="00197D48"/>
  </w:style>
  <w:style w:type="numbering" w:customStyle="1" w:styleId="NoList7">
    <w:name w:val="No List7"/>
    <w:next w:val="NoList"/>
    <w:uiPriority w:val="99"/>
    <w:semiHidden/>
    <w:unhideWhenUsed/>
    <w:rsid w:val="00197D48"/>
  </w:style>
  <w:style w:type="numbering" w:customStyle="1" w:styleId="NoList15">
    <w:name w:val="No List15"/>
    <w:next w:val="NoList"/>
    <w:uiPriority w:val="99"/>
    <w:semiHidden/>
    <w:unhideWhenUsed/>
    <w:rsid w:val="00197D48"/>
  </w:style>
  <w:style w:type="numbering" w:customStyle="1" w:styleId="NoList24">
    <w:name w:val="No List24"/>
    <w:next w:val="NoList"/>
    <w:semiHidden/>
    <w:rsid w:val="00197D48"/>
  </w:style>
  <w:style w:type="numbering" w:customStyle="1" w:styleId="NoList33">
    <w:name w:val="No List33"/>
    <w:next w:val="NoList"/>
    <w:uiPriority w:val="99"/>
    <w:semiHidden/>
    <w:unhideWhenUsed/>
    <w:rsid w:val="00197D48"/>
  </w:style>
  <w:style w:type="numbering" w:customStyle="1" w:styleId="NoList43">
    <w:name w:val="No List43"/>
    <w:next w:val="NoList"/>
    <w:semiHidden/>
    <w:unhideWhenUsed/>
    <w:rsid w:val="00197D48"/>
  </w:style>
  <w:style w:type="table" w:customStyle="1" w:styleId="TableGrid4">
    <w:name w:val="Table Grid4"/>
    <w:basedOn w:val="TableNormal"/>
    <w:next w:val="TableGrid"/>
    <w:uiPriority w:val="5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197D48"/>
  </w:style>
  <w:style w:type="numbering" w:customStyle="1" w:styleId="Style14">
    <w:name w:val="Style14"/>
    <w:rsid w:val="00197D48"/>
  </w:style>
  <w:style w:type="numbering" w:customStyle="1" w:styleId="NoList8">
    <w:name w:val="No List8"/>
    <w:next w:val="NoList"/>
    <w:uiPriority w:val="99"/>
    <w:semiHidden/>
    <w:unhideWhenUsed/>
    <w:rsid w:val="00197D48"/>
  </w:style>
  <w:style w:type="numbering" w:customStyle="1" w:styleId="NoList16">
    <w:name w:val="No List16"/>
    <w:next w:val="NoList"/>
    <w:uiPriority w:val="99"/>
    <w:semiHidden/>
    <w:unhideWhenUsed/>
    <w:rsid w:val="00197D48"/>
  </w:style>
  <w:style w:type="numbering" w:customStyle="1" w:styleId="NoList25">
    <w:name w:val="No List25"/>
    <w:next w:val="NoList"/>
    <w:semiHidden/>
    <w:rsid w:val="00197D48"/>
  </w:style>
  <w:style w:type="numbering" w:customStyle="1" w:styleId="NoList34">
    <w:name w:val="No List34"/>
    <w:next w:val="NoList"/>
    <w:uiPriority w:val="99"/>
    <w:semiHidden/>
    <w:unhideWhenUsed/>
    <w:rsid w:val="00197D48"/>
  </w:style>
  <w:style w:type="numbering" w:customStyle="1" w:styleId="NoList44">
    <w:name w:val="No List44"/>
    <w:next w:val="NoList"/>
    <w:semiHidden/>
    <w:unhideWhenUsed/>
    <w:rsid w:val="00197D48"/>
  </w:style>
  <w:style w:type="table" w:customStyle="1" w:styleId="TableGrid5">
    <w:name w:val="Table Grid5"/>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197D48"/>
  </w:style>
  <w:style w:type="numbering" w:customStyle="1" w:styleId="Style15">
    <w:name w:val="Style15"/>
    <w:rsid w:val="00197D48"/>
  </w:style>
  <w:style w:type="numbering" w:customStyle="1" w:styleId="NoList9">
    <w:name w:val="No List9"/>
    <w:next w:val="NoList"/>
    <w:semiHidden/>
    <w:unhideWhenUsed/>
    <w:rsid w:val="00197D48"/>
  </w:style>
  <w:style w:type="table" w:customStyle="1" w:styleId="TableGrid6">
    <w:name w:val="Table Grid6"/>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197D48"/>
  </w:style>
  <w:style w:type="numbering" w:customStyle="1" w:styleId="Style16">
    <w:name w:val="Style16"/>
    <w:rsid w:val="00197D48"/>
  </w:style>
  <w:style w:type="table" w:customStyle="1" w:styleId="TableGrid7">
    <w:name w:val="Table Grid7"/>
    <w:basedOn w:val="TableNormal"/>
    <w:next w:val="TableGrid"/>
    <w:uiPriority w:val="59"/>
    <w:rsid w:val="00197D48"/>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97D48"/>
  </w:style>
  <w:style w:type="numbering" w:customStyle="1" w:styleId="NoList17">
    <w:name w:val="No List17"/>
    <w:next w:val="NoList"/>
    <w:uiPriority w:val="99"/>
    <w:semiHidden/>
    <w:unhideWhenUsed/>
    <w:rsid w:val="00197D48"/>
  </w:style>
  <w:style w:type="numbering" w:customStyle="1" w:styleId="NoList113">
    <w:name w:val="No List113"/>
    <w:next w:val="NoList"/>
    <w:uiPriority w:val="99"/>
    <w:semiHidden/>
    <w:unhideWhenUsed/>
    <w:rsid w:val="00197D48"/>
  </w:style>
  <w:style w:type="table" w:customStyle="1" w:styleId="TableGrid8">
    <w:name w:val="Table Grid8"/>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97D48"/>
  </w:style>
  <w:style w:type="numbering" w:customStyle="1" w:styleId="NoList19">
    <w:name w:val="No List19"/>
    <w:next w:val="NoList"/>
    <w:uiPriority w:val="99"/>
    <w:semiHidden/>
    <w:unhideWhenUsed/>
    <w:rsid w:val="00197D48"/>
  </w:style>
  <w:style w:type="numbering" w:customStyle="1" w:styleId="NoList114">
    <w:name w:val="No List114"/>
    <w:next w:val="NoList"/>
    <w:uiPriority w:val="99"/>
    <w:semiHidden/>
    <w:unhideWhenUsed/>
    <w:rsid w:val="00197D48"/>
  </w:style>
  <w:style w:type="numbering" w:customStyle="1" w:styleId="NoList1112">
    <w:name w:val="No List1112"/>
    <w:next w:val="NoList"/>
    <w:uiPriority w:val="99"/>
    <w:semiHidden/>
    <w:unhideWhenUsed/>
    <w:rsid w:val="00197D48"/>
  </w:style>
  <w:style w:type="table" w:customStyle="1" w:styleId="TableGrid9">
    <w:name w:val="Table Grid9"/>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197D48"/>
  </w:style>
  <w:style w:type="table" w:customStyle="1" w:styleId="TableGrid14">
    <w:name w:val="Table Grid14"/>
    <w:basedOn w:val="TableNormal"/>
    <w:next w:val="TableGrid"/>
    <w:uiPriority w:val="59"/>
    <w:rsid w:val="00197D48"/>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197D48"/>
  </w:style>
  <w:style w:type="table" w:customStyle="1" w:styleId="Reatabula1">
    <w:name w:val="Režģa tabula1"/>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97D48"/>
  </w:style>
  <w:style w:type="paragraph" w:customStyle="1" w:styleId="tv2132">
    <w:name w:val="tv2132"/>
    <w:basedOn w:val="Normal"/>
    <w:rsid w:val="00197D48"/>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197D48"/>
  </w:style>
  <w:style w:type="numbering" w:customStyle="1" w:styleId="NoList115">
    <w:name w:val="No List115"/>
    <w:next w:val="NoList"/>
    <w:uiPriority w:val="99"/>
    <w:semiHidden/>
    <w:unhideWhenUsed/>
    <w:rsid w:val="00197D48"/>
  </w:style>
  <w:style w:type="table" w:customStyle="1" w:styleId="TableGrid16">
    <w:name w:val="Table Grid16"/>
    <w:basedOn w:val="TableNormal"/>
    <w:next w:val="TableGrid"/>
    <w:rsid w:val="00197D48"/>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197D48"/>
    <w:rPr>
      <w:rFonts w:ascii="Cambria" w:hAnsi="Cambria" w:cs="Times New Roman"/>
      <w:b/>
      <w:bCs/>
      <w:kern w:val="32"/>
      <w:sz w:val="32"/>
      <w:szCs w:val="32"/>
    </w:rPr>
  </w:style>
  <w:style w:type="numbering" w:customStyle="1" w:styleId="Style37">
    <w:name w:val="Style37"/>
    <w:rsid w:val="00197D48"/>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197D48"/>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197D48"/>
  </w:style>
  <w:style w:type="character" w:styleId="PlaceholderText">
    <w:name w:val="Placeholder Text"/>
    <w:semiHidden/>
    <w:rsid w:val="00197D48"/>
    <w:rPr>
      <w:color w:val="808080"/>
    </w:rPr>
  </w:style>
  <w:style w:type="table" w:customStyle="1" w:styleId="TableGrid17">
    <w:name w:val="Table Grid17"/>
    <w:basedOn w:val="TableNormal"/>
    <w:next w:val="TableGrid"/>
    <w:rsid w:val="00197D48"/>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197D48"/>
  </w:style>
  <w:style w:type="numbering" w:customStyle="1" w:styleId="NoList35">
    <w:name w:val="No List35"/>
    <w:next w:val="NoList"/>
    <w:uiPriority w:val="99"/>
    <w:semiHidden/>
    <w:unhideWhenUsed/>
    <w:rsid w:val="00197D48"/>
  </w:style>
  <w:style w:type="numbering" w:customStyle="1" w:styleId="NoList45">
    <w:name w:val="No List45"/>
    <w:next w:val="NoList"/>
    <w:uiPriority w:val="99"/>
    <w:semiHidden/>
    <w:unhideWhenUsed/>
    <w:rsid w:val="00197D48"/>
  </w:style>
  <w:style w:type="numbering" w:customStyle="1" w:styleId="NoList1113">
    <w:name w:val="No List1113"/>
    <w:next w:val="NoList"/>
    <w:semiHidden/>
    <w:rsid w:val="00197D48"/>
  </w:style>
  <w:style w:type="character" w:customStyle="1" w:styleId="CommentTextChar1">
    <w:name w:val="Comment Text Char1"/>
    <w:rsid w:val="00197D48"/>
    <w:rPr>
      <w:rFonts w:ascii="Calibri" w:hAnsi="Calibri"/>
      <w:sz w:val="20"/>
      <w:szCs w:val="20"/>
    </w:rPr>
  </w:style>
  <w:style w:type="table" w:customStyle="1" w:styleId="TableGrid24">
    <w:name w:val="Table Grid24"/>
    <w:basedOn w:val="TableNormal"/>
    <w:next w:val="TableGrid"/>
    <w:uiPriority w:val="5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197D48"/>
    <w:rPr>
      <w:rFonts w:ascii="Calibri" w:hAnsi="Calibri"/>
    </w:rPr>
  </w:style>
  <w:style w:type="numbering" w:customStyle="1" w:styleId="NoList212">
    <w:name w:val="No List212"/>
    <w:next w:val="NoList"/>
    <w:uiPriority w:val="99"/>
    <w:semiHidden/>
    <w:unhideWhenUsed/>
    <w:rsid w:val="00197D48"/>
  </w:style>
  <w:style w:type="numbering" w:customStyle="1" w:styleId="NoList312">
    <w:name w:val="No List312"/>
    <w:next w:val="NoList"/>
    <w:uiPriority w:val="99"/>
    <w:semiHidden/>
    <w:unhideWhenUsed/>
    <w:rsid w:val="00197D48"/>
  </w:style>
  <w:style w:type="table" w:customStyle="1" w:styleId="TableGrid32">
    <w:name w:val="Table Grid32"/>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197D48"/>
  </w:style>
  <w:style w:type="numbering" w:customStyle="1" w:styleId="Style313">
    <w:name w:val="Style313"/>
    <w:rsid w:val="00197D48"/>
    <w:pPr>
      <w:numPr>
        <w:numId w:val="15"/>
      </w:numPr>
    </w:pPr>
  </w:style>
  <w:style w:type="numbering" w:customStyle="1" w:styleId="Style121">
    <w:name w:val="Style121"/>
    <w:rsid w:val="00197D48"/>
    <w:pPr>
      <w:numPr>
        <w:numId w:val="14"/>
      </w:numPr>
    </w:pPr>
  </w:style>
  <w:style w:type="numbering" w:customStyle="1" w:styleId="Bezsaraksta1111">
    <w:name w:val="Bez saraksta1111"/>
    <w:next w:val="NoList"/>
    <w:semiHidden/>
    <w:rsid w:val="00197D48"/>
  </w:style>
  <w:style w:type="numbering" w:customStyle="1" w:styleId="NoList28">
    <w:name w:val="No List28"/>
    <w:next w:val="NoList"/>
    <w:uiPriority w:val="99"/>
    <w:semiHidden/>
    <w:unhideWhenUsed/>
    <w:rsid w:val="00197D48"/>
  </w:style>
  <w:style w:type="numbering" w:customStyle="1" w:styleId="NoList116">
    <w:name w:val="No List116"/>
    <w:next w:val="NoList"/>
    <w:uiPriority w:val="99"/>
    <w:semiHidden/>
    <w:unhideWhenUsed/>
    <w:rsid w:val="00197D48"/>
  </w:style>
  <w:style w:type="numbering" w:customStyle="1" w:styleId="NoList117">
    <w:name w:val="No List117"/>
    <w:next w:val="NoList"/>
    <w:uiPriority w:val="99"/>
    <w:semiHidden/>
    <w:unhideWhenUsed/>
    <w:rsid w:val="00197D48"/>
  </w:style>
  <w:style w:type="numbering" w:customStyle="1" w:styleId="NoList1114">
    <w:name w:val="No List1114"/>
    <w:next w:val="NoList"/>
    <w:uiPriority w:val="99"/>
    <w:semiHidden/>
    <w:unhideWhenUsed/>
    <w:rsid w:val="00197D48"/>
  </w:style>
  <w:style w:type="character" w:customStyle="1" w:styleId="Heading5Char1">
    <w:name w:val="Heading 5 Char1"/>
    <w:locked/>
    <w:rsid w:val="00197D48"/>
    <w:rPr>
      <w:rFonts w:eastAsia="Times New Roman" w:cs="Arial"/>
      <w:b/>
      <w:bCs/>
      <w:i/>
      <w:iCs/>
      <w:sz w:val="26"/>
      <w:szCs w:val="26"/>
      <w:lang w:eastAsia="lv-LV" w:bidi="lo-LA"/>
    </w:rPr>
  </w:style>
  <w:style w:type="paragraph" w:customStyle="1" w:styleId="Normal10pt">
    <w:name w:val="Normal + 10 pt"/>
    <w:aliases w:val="Bold"/>
    <w:basedOn w:val="Normal"/>
    <w:rsid w:val="00197D48"/>
    <w:pPr>
      <w:ind w:right="0"/>
      <w:jc w:val="left"/>
    </w:pPr>
    <w:rPr>
      <w:rFonts w:eastAsia="Times New Roman" w:cs="Times New Roman"/>
      <w:b/>
      <w:sz w:val="20"/>
      <w:szCs w:val="20"/>
      <w:lang w:eastAsia="lv-LV"/>
    </w:rPr>
  </w:style>
  <w:style w:type="character" w:customStyle="1" w:styleId="CharChar2">
    <w:name w:val="Char Char2"/>
    <w:rsid w:val="00197D48"/>
    <w:rPr>
      <w:sz w:val="24"/>
      <w:szCs w:val="24"/>
      <w:lang w:val="en-AU" w:eastAsia="lv-LV" w:bidi="ar-SA"/>
    </w:rPr>
  </w:style>
  <w:style w:type="paragraph" w:customStyle="1" w:styleId="normaalsteksts">
    <w:name w:val="normaalsteksts"/>
    <w:basedOn w:val="Normal"/>
    <w:rsid w:val="00197D48"/>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197D48"/>
    <w:rPr>
      <w:rFonts w:ascii="Verdana" w:hAnsi="Verdana"/>
      <w:b/>
      <w:sz w:val="22"/>
      <w:lang w:val="en-US" w:eastAsia="ru-RU" w:bidi="ar-SA"/>
    </w:rPr>
  </w:style>
  <w:style w:type="character" w:customStyle="1" w:styleId="Virsraksts9RakstzCharChar">
    <w:name w:val="Virsraksts 9 Rakstz. Char Char"/>
    <w:locked/>
    <w:rsid w:val="00197D48"/>
    <w:rPr>
      <w:rFonts w:ascii="Verdana" w:hAnsi="Verdana"/>
      <w:b/>
      <w:sz w:val="22"/>
      <w:u w:val="single"/>
      <w:lang w:val="en-US" w:eastAsia="ru-RU" w:bidi="ar-SA"/>
    </w:rPr>
  </w:style>
  <w:style w:type="paragraph" w:customStyle="1" w:styleId="appakspunkts">
    <w:name w:val="appakspunkts"/>
    <w:basedOn w:val="Normal"/>
    <w:rsid w:val="00197D48"/>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197D48"/>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197D48"/>
    <w:rPr>
      <w:rFonts w:cs="Arial"/>
      <w:sz w:val="24"/>
      <w:szCs w:val="24"/>
      <w:lang w:val="lv-LV" w:eastAsia="lv-LV" w:bidi="lo-LA"/>
    </w:rPr>
  </w:style>
  <w:style w:type="paragraph" w:customStyle="1" w:styleId="charcharcharrakstzrakstz">
    <w:name w:val="charcharcharrakstzrakstz"/>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197D48"/>
    <w:pPr>
      <w:numPr>
        <w:numId w:val="16"/>
      </w:numPr>
      <w:ind w:right="0"/>
    </w:pPr>
    <w:rPr>
      <w:rFonts w:eastAsia="Times New Roman" w:cs="Times New Roman"/>
      <w:szCs w:val="20"/>
      <w:lang w:val="en-US"/>
    </w:rPr>
  </w:style>
  <w:style w:type="character" w:customStyle="1" w:styleId="TextsChar">
    <w:name w:val="Texts Char"/>
    <w:link w:val="Texts"/>
    <w:rsid w:val="00197D48"/>
    <w:rPr>
      <w:rFonts w:eastAsia="Times New Roman" w:cs="Times New Roman"/>
      <w:szCs w:val="20"/>
      <w:lang w:val="en-US"/>
    </w:rPr>
  </w:style>
  <w:style w:type="paragraph" w:customStyle="1" w:styleId="Stils2">
    <w:name w:val="Stils2"/>
    <w:basedOn w:val="ListParagraph"/>
    <w:link w:val="Stils2Rakstz"/>
    <w:qFormat/>
    <w:rsid w:val="00197D48"/>
    <w:pPr>
      <w:numPr>
        <w:numId w:val="17"/>
      </w:numPr>
      <w:tabs>
        <w:tab w:val="left" w:pos="426"/>
      </w:tabs>
      <w:spacing w:before="60" w:after="0" w:line="276" w:lineRule="auto"/>
      <w:ind w:left="357" w:hanging="357"/>
      <w:jc w:val="both"/>
    </w:pPr>
    <w:rPr>
      <w:szCs w:val="20"/>
    </w:rPr>
  </w:style>
  <w:style w:type="paragraph" w:customStyle="1" w:styleId="Stils3">
    <w:name w:val="Stils3"/>
    <w:basedOn w:val="ListParagraph"/>
    <w:link w:val="Stils3Rakstz"/>
    <w:qFormat/>
    <w:rsid w:val="00197D48"/>
    <w:pPr>
      <w:numPr>
        <w:ilvl w:val="1"/>
        <w:numId w:val="17"/>
      </w:numPr>
      <w:tabs>
        <w:tab w:val="left" w:pos="1134"/>
      </w:tabs>
      <w:spacing w:after="0" w:line="276" w:lineRule="auto"/>
      <w:ind w:left="499" w:firstLine="0"/>
      <w:jc w:val="both"/>
    </w:pPr>
    <w:rPr>
      <w:spacing w:val="1"/>
      <w:szCs w:val="20"/>
    </w:rPr>
  </w:style>
  <w:style w:type="numbering" w:customStyle="1" w:styleId="NoList29">
    <w:name w:val="No List29"/>
    <w:next w:val="NoList"/>
    <w:uiPriority w:val="99"/>
    <w:semiHidden/>
    <w:unhideWhenUsed/>
    <w:rsid w:val="00197D48"/>
  </w:style>
  <w:style w:type="paragraph" w:customStyle="1" w:styleId="Funote1">
    <w:name w:val="Fußnote1"/>
    <w:basedOn w:val="Normal"/>
    <w:next w:val="FootnoteText"/>
    <w:unhideWhenUsed/>
    <w:rsid w:val="00197D48"/>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197D48"/>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197D48"/>
  </w:style>
  <w:style w:type="numbering" w:customStyle="1" w:styleId="Bezsaraksta13">
    <w:name w:val="Bez saraksta13"/>
    <w:next w:val="NoList"/>
    <w:semiHidden/>
    <w:unhideWhenUsed/>
    <w:rsid w:val="00197D48"/>
  </w:style>
  <w:style w:type="numbering" w:customStyle="1" w:styleId="NoList122">
    <w:name w:val="No List122"/>
    <w:next w:val="NoList"/>
    <w:semiHidden/>
    <w:unhideWhenUsed/>
    <w:rsid w:val="00197D48"/>
  </w:style>
  <w:style w:type="numbering" w:customStyle="1" w:styleId="NoList213">
    <w:name w:val="No List213"/>
    <w:next w:val="NoList"/>
    <w:uiPriority w:val="99"/>
    <w:semiHidden/>
    <w:unhideWhenUsed/>
    <w:rsid w:val="00197D48"/>
  </w:style>
  <w:style w:type="numbering" w:customStyle="1" w:styleId="NoList11111111">
    <w:name w:val="No List11111111"/>
    <w:next w:val="NoList"/>
    <w:semiHidden/>
    <w:unhideWhenUsed/>
    <w:rsid w:val="00197D48"/>
  </w:style>
  <w:style w:type="table" w:customStyle="1" w:styleId="TableGrid112">
    <w:name w:val="Table Grid11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197D48"/>
  </w:style>
  <w:style w:type="numbering" w:customStyle="1" w:styleId="NoList36">
    <w:name w:val="No List36"/>
    <w:next w:val="NoList"/>
    <w:uiPriority w:val="99"/>
    <w:semiHidden/>
    <w:unhideWhenUsed/>
    <w:rsid w:val="00197D48"/>
  </w:style>
  <w:style w:type="numbering" w:customStyle="1" w:styleId="NoList1211">
    <w:name w:val="No List1211"/>
    <w:next w:val="NoList"/>
    <w:uiPriority w:val="99"/>
    <w:semiHidden/>
    <w:unhideWhenUsed/>
    <w:rsid w:val="00197D48"/>
  </w:style>
  <w:style w:type="numbering" w:customStyle="1" w:styleId="Bezsaraksta112">
    <w:name w:val="Bez saraksta112"/>
    <w:next w:val="NoList"/>
    <w:uiPriority w:val="99"/>
    <w:semiHidden/>
    <w:unhideWhenUsed/>
    <w:rsid w:val="00197D48"/>
  </w:style>
  <w:style w:type="table" w:customStyle="1" w:styleId="TableGrid111111">
    <w:name w:val="Table Grid111111"/>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197D48"/>
    <w:pPr>
      <w:numPr>
        <w:numId w:val="12"/>
      </w:numPr>
    </w:pPr>
  </w:style>
  <w:style w:type="numbering" w:customStyle="1" w:styleId="NoList21111">
    <w:name w:val="No List21111"/>
    <w:next w:val="NoList"/>
    <w:uiPriority w:val="99"/>
    <w:semiHidden/>
    <w:unhideWhenUsed/>
    <w:rsid w:val="00197D48"/>
  </w:style>
  <w:style w:type="table" w:customStyle="1" w:styleId="TableGrid1111111">
    <w:name w:val="Table Grid1111111"/>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197D48"/>
  </w:style>
  <w:style w:type="numbering" w:customStyle="1" w:styleId="NoList1111111111">
    <w:name w:val="No List1111111111"/>
    <w:next w:val="NoList"/>
    <w:semiHidden/>
    <w:unhideWhenUsed/>
    <w:rsid w:val="00197D48"/>
  </w:style>
  <w:style w:type="numbering" w:customStyle="1" w:styleId="Style31111">
    <w:name w:val="Style31111"/>
    <w:rsid w:val="00197D48"/>
    <w:pPr>
      <w:numPr>
        <w:numId w:val="13"/>
      </w:numPr>
    </w:pPr>
  </w:style>
  <w:style w:type="numbering" w:customStyle="1" w:styleId="NoList46">
    <w:name w:val="No List46"/>
    <w:next w:val="NoList"/>
    <w:uiPriority w:val="99"/>
    <w:semiHidden/>
    <w:unhideWhenUsed/>
    <w:rsid w:val="00197D48"/>
  </w:style>
  <w:style w:type="numbering" w:customStyle="1" w:styleId="NoList132">
    <w:name w:val="No List132"/>
    <w:next w:val="NoList"/>
    <w:uiPriority w:val="99"/>
    <w:semiHidden/>
    <w:unhideWhenUsed/>
    <w:rsid w:val="00197D48"/>
  </w:style>
  <w:style w:type="numbering" w:customStyle="1" w:styleId="NoList1121">
    <w:name w:val="No List1121"/>
    <w:next w:val="NoList"/>
    <w:uiPriority w:val="99"/>
    <w:semiHidden/>
    <w:unhideWhenUsed/>
    <w:rsid w:val="00197D48"/>
  </w:style>
  <w:style w:type="numbering" w:customStyle="1" w:styleId="NoList222">
    <w:name w:val="No List222"/>
    <w:next w:val="NoList"/>
    <w:uiPriority w:val="99"/>
    <w:semiHidden/>
    <w:unhideWhenUsed/>
    <w:rsid w:val="00197D48"/>
  </w:style>
  <w:style w:type="numbering" w:customStyle="1" w:styleId="NoList12111">
    <w:name w:val="No List12111"/>
    <w:next w:val="NoList"/>
    <w:uiPriority w:val="99"/>
    <w:semiHidden/>
    <w:unhideWhenUsed/>
    <w:rsid w:val="00197D48"/>
  </w:style>
  <w:style w:type="numbering" w:customStyle="1" w:styleId="NoList211111">
    <w:name w:val="No List211111"/>
    <w:next w:val="NoList"/>
    <w:semiHidden/>
    <w:rsid w:val="00197D48"/>
  </w:style>
  <w:style w:type="numbering" w:customStyle="1" w:styleId="NoList313">
    <w:name w:val="No List313"/>
    <w:next w:val="NoList"/>
    <w:uiPriority w:val="99"/>
    <w:semiHidden/>
    <w:unhideWhenUsed/>
    <w:rsid w:val="00197D48"/>
  </w:style>
  <w:style w:type="numbering" w:customStyle="1" w:styleId="NoList412">
    <w:name w:val="No List412"/>
    <w:next w:val="NoList"/>
    <w:semiHidden/>
    <w:unhideWhenUsed/>
    <w:rsid w:val="00197D48"/>
  </w:style>
  <w:style w:type="numbering" w:customStyle="1" w:styleId="Style332">
    <w:name w:val="Style332"/>
    <w:rsid w:val="00197D48"/>
  </w:style>
  <w:style w:type="numbering" w:customStyle="1" w:styleId="NoList52">
    <w:name w:val="No List52"/>
    <w:next w:val="NoList"/>
    <w:uiPriority w:val="99"/>
    <w:semiHidden/>
    <w:unhideWhenUsed/>
    <w:rsid w:val="00197D48"/>
  </w:style>
  <w:style w:type="numbering" w:customStyle="1" w:styleId="NoList1311">
    <w:name w:val="No List1311"/>
    <w:next w:val="NoList"/>
    <w:uiPriority w:val="99"/>
    <w:semiHidden/>
    <w:unhideWhenUsed/>
    <w:rsid w:val="00197D48"/>
  </w:style>
  <w:style w:type="numbering" w:customStyle="1" w:styleId="NoList2211">
    <w:name w:val="No List2211"/>
    <w:next w:val="NoList"/>
    <w:semiHidden/>
    <w:rsid w:val="00197D48"/>
  </w:style>
  <w:style w:type="numbering" w:customStyle="1" w:styleId="NoList3111">
    <w:name w:val="No List3111"/>
    <w:next w:val="NoList"/>
    <w:uiPriority w:val="99"/>
    <w:semiHidden/>
    <w:unhideWhenUsed/>
    <w:rsid w:val="00197D48"/>
  </w:style>
  <w:style w:type="numbering" w:customStyle="1" w:styleId="NoList4111">
    <w:name w:val="No List4111"/>
    <w:next w:val="NoList"/>
    <w:semiHidden/>
    <w:unhideWhenUsed/>
    <w:rsid w:val="00197D48"/>
  </w:style>
  <w:style w:type="numbering" w:customStyle="1" w:styleId="Style3121">
    <w:name w:val="Style3121"/>
    <w:rsid w:val="00197D48"/>
  </w:style>
  <w:style w:type="numbering" w:customStyle="1" w:styleId="Style122">
    <w:name w:val="Style122"/>
    <w:rsid w:val="00197D48"/>
  </w:style>
  <w:style w:type="numbering" w:customStyle="1" w:styleId="NoList61">
    <w:name w:val="No List61"/>
    <w:next w:val="NoList"/>
    <w:uiPriority w:val="99"/>
    <w:semiHidden/>
    <w:unhideWhenUsed/>
    <w:rsid w:val="00197D48"/>
  </w:style>
  <w:style w:type="numbering" w:customStyle="1" w:styleId="NoList141">
    <w:name w:val="No List141"/>
    <w:next w:val="NoList"/>
    <w:uiPriority w:val="99"/>
    <w:semiHidden/>
    <w:unhideWhenUsed/>
    <w:rsid w:val="00197D48"/>
  </w:style>
  <w:style w:type="numbering" w:customStyle="1" w:styleId="NoList231">
    <w:name w:val="No List231"/>
    <w:next w:val="NoList"/>
    <w:semiHidden/>
    <w:rsid w:val="00197D48"/>
  </w:style>
  <w:style w:type="numbering" w:customStyle="1" w:styleId="NoList321">
    <w:name w:val="No List321"/>
    <w:next w:val="NoList"/>
    <w:uiPriority w:val="99"/>
    <w:semiHidden/>
    <w:unhideWhenUsed/>
    <w:rsid w:val="00197D48"/>
  </w:style>
  <w:style w:type="numbering" w:customStyle="1" w:styleId="NoList421">
    <w:name w:val="No List421"/>
    <w:next w:val="NoList"/>
    <w:semiHidden/>
    <w:unhideWhenUsed/>
    <w:rsid w:val="00197D48"/>
  </w:style>
  <w:style w:type="numbering" w:customStyle="1" w:styleId="Style3211">
    <w:name w:val="Style3211"/>
    <w:rsid w:val="00197D48"/>
  </w:style>
  <w:style w:type="numbering" w:customStyle="1" w:styleId="Style131">
    <w:name w:val="Style131"/>
    <w:rsid w:val="00197D48"/>
  </w:style>
  <w:style w:type="numbering" w:customStyle="1" w:styleId="NoList71">
    <w:name w:val="No List71"/>
    <w:next w:val="NoList"/>
    <w:uiPriority w:val="99"/>
    <w:semiHidden/>
    <w:unhideWhenUsed/>
    <w:rsid w:val="00197D48"/>
  </w:style>
  <w:style w:type="numbering" w:customStyle="1" w:styleId="NoList151">
    <w:name w:val="No List151"/>
    <w:next w:val="NoList"/>
    <w:uiPriority w:val="99"/>
    <w:semiHidden/>
    <w:unhideWhenUsed/>
    <w:rsid w:val="00197D48"/>
  </w:style>
  <w:style w:type="numbering" w:customStyle="1" w:styleId="NoList241">
    <w:name w:val="No List241"/>
    <w:next w:val="NoList"/>
    <w:semiHidden/>
    <w:rsid w:val="00197D48"/>
  </w:style>
  <w:style w:type="numbering" w:customStyle="1" w:styleId="NoList331">
    <w:name w:val="No List331"/>
    <w:next w:val="NoList"/>
    <w:uiPriority w:val="99"/>
    <w:semiHidden/>
    <w:unhideWhenUsed/>
    <w:rsid w:val="00197D48"/>
  </w:style>
  <w:style w:type="numbering" w:customStyle="1" w:styleId="NoList431">
    <w:name w:val="No List431"/>
    <w:next w:val="NoList"/>
    <w:semiHidden/>
    <w:unhideWhenUsed/>
    <w:rsid w:val="00197D48"/>
  </w:style>
  <w:style w:type="numbering" w:customStyle="1" w:styleId="Style3311">
    <w:name w:val="Style3311"/>
    <w:rsid w:val="00197D48"/>
  </w:style>
  <w:style w:type="numbering" w:customStyle="1" w:styleId="Style141">
    <w:name w:val="Style141"/>
    <w:rsid w:val="00197D48"/>
  </w:style>
  <w:style w:type="numbering" w:customStyle="1" w:styleId="NoList81">
    <w:name w:val="No List81"/>
    <w:next w:val="NoList"/>
    <w:uiPriority w:val="99"/>
    <w:semiHidden/>
    <w:unhideWhenUsed/>
    <w:rsid w:val="00197D48"/>
  </w:style>
  <w:style w:type="numbering" w:customStyle="1" w:styleId="NoList161">
    <w:name w:val="No List161"/>
    <w:next w:val="NoList"/>
    <w:uiPriority w:val="99"/>
    <w:semiHidden/>
    <w:unhideWhenUsed/>
    <w:rsid w:val="00197D48"/>
  </w:style>
  <w:style w:type="numbering" w:customStyle="1" w:styleId="NoList251">
    <w:name w:val="No List251"/>
    <w:next w:val="NoList"/>
    <w:semiHidden/>
    <w:rsid w:val="00197D48"/>
  </w:style>
  <w:style w:type="numbering" w:customStyle="1" w:styleId="NoList341">
    <w:name w:val="No List341"/>
    <w:next w:val="NoList"/>
    <w:uiPriority w:val="99"/>
    <w:semiHidden/>
    <w:unhideWhenUsed/>
    <w:rsid w:val="00197D48"/>
  </w:style>
  <w:style w:type="numbering" w:customStyle="1" w:styleId="NoList441">
    <w:name w:val="No List441"/>
    <w:next w:val="NoList"/>
    <w:semiHidden/>
    <w:unhideWhenUsed/>
    <w:rsid w:val="00197D48"/>
  </w:style>
  <w:style w:type="numbering" w:customStyle="1" w:styleId="Style341">
    <w:name w:val="Style341"/>
    <w:rsid w:val="00197D48"/>
  </w:style>
  <w:style w:type="numbering" w:customStyle="1" w:styleId="Style151">
    <w:name w:val="Style151"/>
    <w:rsid w:val="00197D48"/>
  </w:style>
  <w:style w:type="numbering" w:customStyle="1" w:styleId="NoList91">
    <w:name w:val="No List91"/>
    <w:next w:val="NoList"/>
    <w:semiHidden/>
    <w:unhideWhenUsed/>
    <w:rsid w:val="00197D48"/>
  </w:style>
  <w:style w:type="numbering" w:customStyle="1" w:styleId="Style351">
    <w:name w:val="Style351"/>
    <w:rsid w:val="00197D48"/>
  </w:style>
  <w:style w:type="numbering" w:customStyle="1" w:styleId="Style161">
    <w:name w:val="Style161"/>
    <w:rsid w:val="00197D48"/>
  </w:style>
  <w:style w:type="numbering" w:customStyle="1" w:styleId="NoList101">
    <w:name w:val="No List101"/>
    <w:next w:val="NoList"/>
    <w:uiPriority w:val="99"/>
    <w:semiHidden/>
    <w:unhideWhenUsed/>
    <w:rsid w:val="00197D48"/>
  </w:style>
  <w:style w:type="numbering" w:customStyle="1" w:styleId="NoList171">
    <w:name w:val="No List171"/>
    <w:next w:val="NoList"/>
    <w:uiPriority w:val="99"/>
    <w:semiHidden/>
    <w:unhideWhenUsed/>
    <w:rsid w:val="00197D48"/>
  </w:style>
  <w:style w:type="numbering" w:customStyle="1" w:styleId="NoList1131">
    <w:name w:val="No List1131"/>
    <w:next w:val="NoList"/>
    <w:uiPriority w:val="99"/>
    <w:semiHidden/>
    <w:unhideWhenUsed/>
    <w:rsid w:val="00197D48"/>
  </w:style>
  <w:style w:type="numbering" w:customStyle="1" w:styleId="NoList181">
    <w:name w:val="No List181"/>
    <w:next w:val="NoList"/>
    <w:uiPriority w:val="99"/>
    <w:semiHidden/>
    <w:unhideWhenUsed/>
    <w:rsid w:val="00197D48"/>
  </w:style>
  <w:style w:type="numbering" w:customStyle="1" w:styleId="NoList191">
    <w:name w:val="No List191"/>
    <w:next w:val="NoList"/>
    <w:uiPriority w:val="99"/>
    <w:semiHidden/>
    <w:unhideWhenUsed/>
    <w:rsid w:val="00197D48"/>
  </w:style>
  <w:style w:type="numbering" w:customStyle="1" w:styleId="NoList1141">
    <w:name w:val="No List1141"/>
    <w:next w:val="NoList"/>
    <w:uiPriority w:val="99"/>
    <w:semiHidden/>
    <w:unhideWhenUsed/>
    <w:rsid w:val="00197D48"/>
  </w:style>
  <w:style w:type="numbering" w:customStyle="1" w:styleId="NoList11121">
    <w:name w:val="No List11121"/>
    <w:next w:val="NoList"/>
    <w:uiPriority w:val="99"/>
    <w:semiHidden/>
    <w:unhideWhenUsed/>
    <w:rsid w:val="00197D48"/>
  </w:style>
  <w:style w:type="numbering" w:customStyle="1" w:styleId="Style361">
    <w:name w:val="Style361"/>
    <w:rsid w:val="00197D48"/>
  </w:style>
  <w:style w:type="paragraph" w:customStyle="1" w:styleId="Stils1">
    <w:name w:val="Stils1"/>
    <w:basedOn w:val="ListParagraph"/>
    <w:link w:val="Stils1Rakstz"/>
    <w:qFormat/>
    <w:rsid w:val="00197D48"/>
    <w:pPr>
      <w:numPr>
        <w:numId w:val="18"/>
      </w:numPr>
      <w:spacing w:before="240" w:after="240" w:line="276" w:lineRule="auto"/>
      <w:jc w:val="center"/>
    </w:pPr>
    <w:rPr>
      <w:rFonts w:eastAsia="Times New Roman"/>
      <w:b/>
      <w:szCs w:val="20"/>
      <w:lang w:val="de-DE" w:eastAsia="lv-LV"/>
    </w:rPr>
  </w:style>
  <w:style w:type="character" w:customStyle="1" w:styleId="Stils1Rakstz">
    <w:name w:val="Stils1 Rakstz."/>
    <w:link w:val="Stils1"/>
    <w:rsid w:val="00197D48"/>
    <w:rPr>
      <w:rFonts w:ascii="Calibri" w:eastAsia="Times New Roman" w:hAnsi="Calibri" w:cs="Times New Roman"/>
      <w:b/>
      <w:sz w:val="22"/>
      <w:szCs w:val="20"/>
      <w:lang w:val="de-DE" w:eastAsia="lv-LV"/>
    </w:rPr>
  </w:style>
  <w:style w:type="character" w:customStyle="1" w:styleId="Stils2Rakstz">
    <w:name w:val="Stils2 Rakstz."/>
    <w:link w:val="Stils2"/>
    <w:rsid w:val="00197D48"/>
    <w:rPr>
      <w:rFonts w:ascii="Calibri" w:eastAsia="Calibri" w:hAnsi="Calibri" w:cs="Times New Roman"/>
      <w:sz w:val="22"/>
      <w:szCs w:val="20"/>
    </w:rPr>
  </w:style>
  <w:style w:type="character" w:customStyle="1" w:styleId="Stils3Rakstz">
    <w:name w:val="Stils3 Rakstz."/>
    <w:link w:val="Stils3"/>
    <w:rsid w:val="00197D48"/>
    <w:rPr>
      <w:rFonts w:ascii="Calibri" w:eastAsia="Calibri" w:hAnsi="Calibri" w:cs="Times New Roman"/>
      <w:spacing w:val="1"/>
      <w:sz w:val="22"/>
      <w:szCs w:val="20"/>
    </w:rPr>
  </w:style>
  <w:style w:type="character" w:customStyle="1" w:styleId="FootnoteTextChar2">
    <w:name w:val="Footnote Text Char2"/>
    <w:semiHidden/>
    <w:rsid w:val="00197D48"/>
    <w:rPr>
      <w:sz w:val="20"/>
      <w:szCs w:val="20"/>
    </w:rPr>
  </w:style>
  <w:style w:type="numbering" w:customStyle="1" w:styleId="NoList201">
    <w:name w:val="No List201"/>
    <w:next w:val="NoList"/>
    <w:uiPriority w:val="99"/>
    <w:semiHidden/>
    <w:unhideWhenUsed/>
    <w:rsid w:val="00197D48"/>
  </w:style>
  <w:style w:type="numbering" w:customStyle="1" w:styleId="NoList1101">
    <w:name w:val="No List1101"/>
    <w:next w:val="NoList"/>
    <w:uiPriority w:val="99"/>
    <w:semiHidden/>
    <w:unhideWhenUsed/>
    <w:rsid w:val="00197D48"/>
  </w:style>
  <w:style w:type="paragraph" w:customStyle="1" w:styleId="BodyText21">
    <w:name w:val="Body Text 21"/>
    <w:basedOn w:val="Normal"/>
    <w:next w:val="BodyText2"/>
    <w:semiHidden/>
    <w:unhideWhenUsed/>
    <w:rsid w:val="00197D48"/>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197D48"/>
    <w:rPr>
      <w:rFonts w:ascii="Segoe UI" w:hAnsi="Segoe UI" w:cs="Segoe UI"/>
      <w:sz w:val="18"/>
      <w:szCs w:val="18"/>
    </w:rPr>
  </w:style>
  <w:style w:type="character" w:customStyle="1" w:styleId="Hyperlink1">
    <w:name w:val="Hyperlink1"/>
    <w:unhideWhenUsed/>
    <w:rsid w:val="00197D48"/>
    <w:rPr>
      <w:color w:val="0000FF"/>
      <w:u w:val="single"/>
    </w:rPr>
  </w:style>
  <w:style w:type="character" w:customStyle="1" w:styleId="BodyText2Char2">
    <w:name w:val="Body Text 2 Char2"/>
    <w:semiHidden/>
    <w:rsid w:val="00197D48"/>
  </w:style>
  <w:style w:type="numbering" w:customStyle="1" w:styleId="NoList261">
    <w:name w:val="No List261"/>
    <w:next w:val="NoList"/>
    <w:uiPriority w:val="99"/>
    <w:semiHidden/>
    <w:unhideWhenUsed/>
    <w:rsid w:val="00197D48"/>
  </w:style>
  <w:style w:type="paragraph" w:customStyle="1" w:styleId="Angu">
    <w:name w:val="Angļu"/>
    <w:basedOn w:val="Normal"/>
    <w:autoRedefine/>
    <w:rsid w:val="00197D48"/>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197D48"/>
  </w:style>
  <w:style w:type="numbering" w:customStyle="1" w:styleId="NoList118">
    <w:name w:val="No List118"/>
    <w:next w:val="NoList"/>
    <w:semiHidden/>
    <w:unhideWhenUsed/>
    <w:rsid w:val="00197D48"/>
  </w:style>
  <w:style w:type="table" w:customStyle="1" w:styleId="TableGrid20">
    <w:name w:val="Table Grid20"/>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197D48"/>
    <w:pPr>
      <w:numPr>
        <w:numId w:val="11"/>
      </w:numPr>
    </w:pPr>
  </w:style>
  <w:style w:type="table" w:customStyle="1" w:styleId="TableGrid110">
    <w:name w:val="Table Grid110"/>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197D48"/>
  </w:style>
  <w:style w:type="paragraph" w:customStyle="1" w:styleId="Standard">
    <w:name w:val="Standard"/>
    <w:rsid w:val="00197D48"/>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197D48"/>
  </w:style>
  <w:style w:type="character" w:customStyle="1" w:styleId="c1">
    <w:name w:val="c1"/>
    <w:rsid w:val="00197D48"/>
  </w:style>
  <w:style w:type="numbering" w:customStyle="1" w:styleId="NoList119">
    <w:name w:val="No List119"/>
    <w:next w:val="NoList"/>
    <w:semiHidden/>
    <w:rsid w:val="00197D48"/>
  </w:style>
  <w:style w:type="paragraph" w:customStyle="1" w:styleId="BodyTextIMP">
    <w:name w:val="Body Text_IMP"/>
    <w:basedOn w:val="Normal"/>
    <w:rsid w:val="00197D48"/>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197D48"/>
    <w:pPr>
      <w:numPr>
        <w:numId w:val="19"/>
      </w:numPr>
    </w:pPr>
  </w:style>
  <w:style w:type="character" w:customStyle="1" w:styleId="Bodytext0">
    <w:name w:val="Body text_"/>
    <w:link w:val="Pamatteksts1"/>
    <w:rsid w:val="00197D48"/>
    <w:rPr>
      <w:shd w:val="clear" w:color="auto" w:fill="FFFFFF"/>
    </w:rPr>
  </w:style>
  <w:style w:type="paragraph" w:customStyle="1" w:styleId="Pamatteksts1">
    <w:name w:val="Pamatteksts1"/>
    <w:basedOn w:val="Normal"/>
    <w:link w:val="Bodytext0"/>
    <w:rsid w:val="00197D48"/>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197D48"/>
  </w:style>
  <w:style w:type="table" w:customStyle="1" w:styleId="TableGrid42">
    <w:name w:val="Table Grid4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197D48"/>
  </w:style>
  <w:style w:type="numbering" w:customStyle="1" w:styleId="Style310">
    <w:name w:val="Style310"/>
    <w:basedOn w:val="NoList"/>
    <w:rsid w:val="00197D48"/>
  </w:style>
  <w:style w:type="table" w:customStyle="1" w:styleId="TableGrid26">
    <w:name w:val="Table Grid26"/>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197D48"/>
  </w:style>
  <w:style w:type="table" w:customStyle="1" w:styleId="TableGrid27">
    <w:name w:val="Table Grid27"/>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197D48"/>
  </w:style>
  <w:style w:type="numbering" w:customStyle="1" w:styleId="NoList120">
    <w:name w:val="No List120"/>
    <w:next w:val="NoList"/>
    <w:uiPriority w:val="99"/>
    <w:semiHidden/>
    <w:unhideWhenUsed/>
    <w:rsid w:val="00197D48"/>
  </w:style>
  <w:style w:type="numbering" w:customStyle="1" w:styleId="Bezsaraksta14">
    <w:name w:val="Bez saraksta14"/>
    <w:next w:val="NoList"/>
    <w:uiPriority w:val="99"/>
    <w:semiHidden/>
    <w:unhideWhenUsed/>
    <w:rsid w:val="00197D48"/>
  </w:style>
  <w:style w:type="numbering" w:customStyle="1" w:styleId="Style317">
    <w:name w:val="Style317"/>
    <w:rsid w:val="00197D48"/>
  </w:style>
  <w:style w:type="numbering" w:customStyle="1" w:styleId="NoList214">
    <w:name w:val="No List214"/>
    <w:next w:val="NoList"/>
    <w:uiPriority w:val="99"/>
    <w:semiHidden/>
    <w:unhideWhenUsed/>
    <w:rsid w:val="00197D48"/>
  </w:style>
  <w:style w:type="numbering" w:customStyle="1" w:styleId="Style318">
    <w:name w:val="Style318"/>
    <w:basedOn w:val="NoList"/>
    <w:rsid w:val="00197D48"/>
  </w:style>
  <w:style w:type="numbering" w:customStyle="1" w:styleId="Bezsaraksta113">
    <w:name w:val="Bez saraksta113"/>
    <w:next w:val="NoList"/>
    <w:semiHidden/>
    <w:unhideWhenUsed/>
    <w:rsid w:val="00197D48"/>
  </w:style>
  <w:style w:type="numbering" w:customStyle="1" w:styleId="NoList1110">
    <w:name w:val="No List1110"/>
    <w:next w:val="NoList"/>
    <w:semiHidden/>
    <w:unhideWhenUsed/>
    <w:rsid w:val="00197D48"/>
  </w:style>
  <w:style w:type="numbering" w:customStyle="1" w:styleId="NoList215">
    <w:name w:val="No List215"/>
    <w:next w:val="NoList"/>
    <w:uiPriority w:val="99"/>
    <w:semiHidden/>
    <w:unhideWhenUsed/>
    <w:rsid w:val="00197D48"/>
  </w:style>
  <w:style w:type="numbering" w:customStyle="1" w:styleId="NoList1115">
    <w:name w:val="No List1115"/>
    <w:next w:val="NoList"/>
    <w:semiHidden/>
    <w:unhideWhenUsed/>
    <w:rsid w:val="00197D48"/>
  </w:style>
  <w:style w:type="numbering" w:customStyle="1" w:styleId="Style3112">
    <w:name w:val="Style3112"/>
    <w:rsid w:val="00197D48"/>
  </w:style>
  <w:style w:type="numbering" w:customStyle="1" w:styleId="NoList39">
    <w:name w:val="No List39"/>
    <w:next w:val="NoList"/>
    <w:uiPriority w:val="99"/>
    <w:semiHidden/>
    <w:unhideWhenUsed/>
    <w:rsid w:val="00197D48"/>
  </w:style>
  <w:style w:type="numbering" w:customStyle="1" w:styleId="NoList123">
    <w:name w:val="No List123"/>
    <w:next w:val="NoList"/>
    <w:uiPriority w:val="99"/>
    <w:semiHidden/>
    <w:unhideWhenUsed/>
    <w:rsid w:val="00197D48"/>
  </w:style>
  <w:style w:type="numbering" w:customStyle="1" w:styleId="Bezsaraksta1112">
    <w:name w:val="Bez saraksta1112"/>
    <w:next w:val="NoList"/>
    <w:uiPriority w:val="99"/>
    <w:semiHidden/>
    <w:unhideWhenUsed/>
    <w:rsid w:val="00197D48"/>
  </w:style>
  <w:style w:type="numbering" w:customStyle="1" w:styleId="Style324">
    <w:name w:val="Style324"/>
    <w:rsid w:val="00197D48"/>
  </w:style>
  <w:style w:type="numbering" w:customStyle="1" w:styleId="NoList2112">
    <w:name w:val="No List2112"/>
    <w:next w:val="NoList"/>
    <w:uiPriority w:val="99"/>
    <w:semiHidden/>
    <w:unhideWhenUsed/>
    <w:rsid w:val="00197D48"/>
  </w:style>
  <w:style w:type="numbering" w:customStyle="1" w:styleId="NoList11112">
    <w:name w:val="No List11112"/>
    <w:next w:val="NoList"/>
    <w:semiHidden/>
    <w:unhideWhenUsed/>
    <w:rsid w:val="00197D48"/>
  </w:style>
  <w:style w:type="numbering" w:customStyle="1" w:styleId="NoList111112">
    <w:name w:val="No List111112"/>
    <w:next w:val="NoList"/>
    <w:semiHidden/>
    <w:unhideWhenUsed/>
    <w:rsid w:val="00197D48"/>
  </w:style>
  <w:style w:type="numbering" w:customStyle="1" w:styleId="Style31112">
    <w:name w:val="Style31112"/>
    <w:rsid w:val="00197D48"/>
  </w:style>
  <w:style w:type="numbering" w:customStyle="1" w:styleId="NoList47">
    <w:name w:val="No List47"/>
    <w:next w:val="NoList"/>
    <w:uiPriority w:val="99"/>
    <w:semiHidden/>
    <w:unhideWhenUsed/>
    <w:rsid w:val="00197D48"/>
  </w:style>
  <w:style w:type="numbering" w:customStyle="1" w:styleId="NoList133">
    <w:name w:val="No List133"/>
    <w:next w:val="NoList"/>
    <w:uiPriority w:val="99"/>
    <w:semiHidden/>
    <w:unhideWhenUsed/>
    <w:rsid w:val="00197D48"/>
  </w:style>
  <w:style w:type="numbering" w:customStyle="1" w:styleId="NoList1122">
    <w:name w:val="No List1122"/>
    <w:next w:val="NoList"/>
    <w:uiPriority w:val="99"/>
    <w:semiHidden/>
    <w:unhideWhenUsed/>
    <w:rsid w:val="00197D48"/>
  </w:style>
  <w:style w:type="numbering" w:customStyle="1" w:styleId="NoList223">
    <w:name w:val="No List223"/>
    <w:next w:val="NoList"/>
    <w:uiPriority w:val="99"/>
    <w:semiHidden/>
    <w:unhideWhenUsed/>
    <w:rsid w:val="00197D48"/>
  </w:style>
  <w:style w:type="numbering" w:customStyle="1" w:styleId="NoList1212">
    <w:name w:val="No List1212"/>
    <w:next w:val="NoList"/>
    <w:uiPriority w:val="99"/>
    <w:semiHidden/>
    <w:unhideWhenUsed/>
    <w:rsid w:val="00197D48"/>
  </w:style>
  <w:style w:type="numbering" w:customStyle="1" w:styleId="NoList21112">
    <w:name w:val="No List21112"/>
    <w:next w:val="NoList"/>
    <w:semiHidden/>
    <w:rsid w:val="00197D48"/>
  </w:style>
  <w:style w:type="numbering" w:customStyle="1" w:styleId="NoList314">
    <w:name w:val="No List314"/>
    <w:next w:val="NoList"/>
    <w:uiPriority w:val="99"/>
    <w:semiHidden/>
    <w:unhideWhenUsed/>
    <w:rsid w:val="00197D48"/>
  </w:style>
  <w:style w:type="numbering" w:customStyle="1" w:styleId="NoList413">
    <w:name w:val="No List413"/>
    <w:next w:val="NoList"/>
    <w:semiHidden/>
    <w:unhideWhenUsed/>
    <w:rsid w:val="00197D48"/>
  </w:style>
  <w:style w:type="numbering" w:customStyle="1" w:styleId="Style333">
    <w:name w:val="Style333"/>
    <w:rsid w:val="00197D48"/>
  </w:style>
  <w:style w:type="numbering" w:customStyle="1" w:styleId="NoList53">
    <w:name w:val="No List53"/>
    <w:next w:val="NoList"/>
    <w:uiPriority w:val="99"/>
    <w:semiHidden/>
    <w:unhideWhenUsed/>
    <w:rsid w:val="00197D48"/>
  </w:style>
  <w:style w:type="numbering" w:customStyle="1" w:styleId="NoList1312">
    <w:name w:val="No List1312"/>
    <w:next w:val="NoList"/>
    <w:uiPriority w:val="99"/>
    <w:semiHidden/>
    <w:unhideWhenUsed/>
    <w:rsid w:val="00197D48"/>
  </w:style>
  <w:style w:type="numbering" w:customStyle="1" w:styleId="NoList2212">
    <w:name w:val="No List2212"/>
    <w:next w:val="NoList"/>
    <w:semiHidden/>
    <w:rsid w:val="00197D48"/>
  </w:style>
  <w:style w:type="numbering" w:customStyle="1" w:styleId="NoList3112">
    <w:name w:val="No List3112"/>
    <w:next w:val="NoList"/>
    <w:uiPriority w:val="99"/>
    <w:semiHidden/>
    <w:unhideWhenUsed/>
    <w:rsid w:val="00197D48"/>
  </w:style>
  <w:style w:type="numbering" w:customStyle="1" w:styleId="NoList4112">
    <w:name w:val="No List4112"/>
    <w:next w:val="NoList"/>
    <w:semiHidden/>
    <w:unhideWhenUsed/>
    <w:rsid w:val="00197D48"/>
  </w:style>
  <w:style w:type="numbering" w:customStyle="1" w:styleId="Style3122">
    <w:name w:val="Style3122"/>
    <w:rsid w:val="00197D48"/>
  </w:style>
  <w:style w:type="numbering" w:customStyle="1" w:styleId="Style123">
    <w:name w:val="Style123"/>
    <w:rsid w:val="00197D48"/>
  </w:style>
  <w:style w:type="numbering" w:customStyle="1" w:styleId="NoList62">
    <w:name w:val="No List62"/>
    <w:next w:val="NoList"/>
    <w:uiPriority w:val="99"/>
    <w:semiHidden/>
    <w:unhideWhenUsed/>
    <w:rsid w:val="00197D48"/>
  </w:style>
  <w:style w:type="numbering" w:customStyle="1" w:styleId="NoList142">
    <w:name w:val="No List142"/>
    <w:next w:val="NoList"/>
    <w:uiPriority w:val="99"/>
    <w:semiHidden/>
    <w:unhideWhenUsed/>
    <w:rsid w:val="00197D48"/>
  </w:style>
  <w:style w:type="numbering" w:customStyle="1" w:styleId="NoList232">
    <w:name w:val="No List232"/>
    <w:next w:val="NoList"/>
    <w:semiHidden/>
    <w:rsid w:val="00197D48"/>
  </w:style>
  <w:style w:type="numbering" w:customStyle="1" w:styleId="NoList322">
    <w:name w:val="No List322"/>
    <w:next w:val="NoList"/>
    <w:uiPriority w:val="99"/>
    <w:semiHidden/>
    <w:unhideWhenUsed/>
    <w:rsid w:val="00197D48"/>
  </w:style>
  <w:style w:type="numbering" w:customStyle="1" w:styleId="NoList422">
    <w:name w:val="No List422"/>
    <w:next w:val="NoList"/>
    <w:semiHidden/>
    <w:unhideWhenUsed/>
    <w:rsid w:val="00197D48"/>
  </w:style>
  <w:style w:type="numbering" w:customStyle="1" w:styleId="Style3212">
    <w:name w:val="Style3212"/>
    <w:rsid w:val="00197D48"/>
  </w:style>
  <w:style w:type="numbering" w:customStyle="1" w:styleId="Style132">
    <w:name w:val="Style132"/>
    <w:rsid w:val="00197D48"/>
  </w:style>
  <w:style w:type="numbering" w:customStyle="1" w:styleId="NoList72">
    <w:name w:val="No List72"/>
    <w:next w:val="NoList"/>
    <w:uiPriority w:val="99"/>
    <w:semiHidden/>
    <w:unhideWhenUsed/>
    <w:rsid w:val="00197D48"/>
  </w:style>
  <w:style w:type="numbering" w:customStyle="1" w:styleId="NoList152">
    <w:name w:val="No List152"/>
    <w:next w:val="NoList"/>
    <w:uiPriority w:val="99"/>
    <w:semiHidden/>
    <w:unhideWhenUsed/>
    <w:rsid w:val="00197D48"/>
  </w:style>
  <w:style w:type="numbering" w:customStyle="1" w:styleId="NoList242">
    <w:name w:val="No List242"/>
    <w:next w:val="NoList"/>
    <w:semiHidden/>
    <w:rsid w:val="00197D48"/>
  </w:style>
  <w:style w:type="numbering" w:customStyle="1" w:styleId="NoList332">
    <w:name w:val="No List332"/>
    <w:next w:val="NoList"/>
    <w:uiPriority w:val="99"/>
    <w:semiHidden/>
    <w:unhideWhenUsed/>
    <w:rsid w:val="00197D48"/>
  </w:style>
  <w:style w:type="numbering" w:customStyle="1" w:styleId="NoList432">
    <w:name w:val="No List432"/>
    <w:next w:val="NoList"/>
    <w:semiHidden/>
    <w:unhideWhenUsed/>
    <w:rsid w:val="00197D48"/>
  </w:style>
  <w:style w:type="numbering" w:customStyle="1" w:styleId="Style3312">
    <w:name w:val="Style3312"/>
    <w:rsid w:val="00197D48"/>
  </w:style>
  <w:style w:type="numbering" w:customStyle="1" w:styleId="Style142">
    <w:name w:val="Style142"/>
    <w:rsid w:val="00197D48"/>
  </w:style>
  <w:style w:type="numbering" w:customStyle="1" w:styleId="NoList82">
    <w:name w:val="No List82"/>
    <w:next w:val="NoList"/>
    <w:uiPriority w:val="99"/>
    <w:semiHidden/>
    <w:unhideWhenUsed/>
    <w:rsid w:val="00197D48"/>
  </w:style>
  <w:style w:type="numbering" w:customStyle="1" w:styleId="NoList162">
    <w:name w:val="No List162"/>
    <w:next w:val="NoList"/>
    <w:uiPriority w:val="99"/>
    <w:semiHidden/>
    <w:unhideWhenUsed/>
    <w:rsid w:val="00197D48"/>
  </w:style>
  <w:style w:type="numbering" w:customStyle="1" w:styleId="NoList252">
    <w:name w:val="No List252"/>
    <w:next w:val="NoList"/>
    <w:semiHidden/>
    <w:rsid w:val="00197D48"/>
  </w:style>
  <w:style w:type="numbering" w:customStyle="1" w:styleId="NoList342">
    <w:name w:val="No List342"/>
    <w:next w:val="NoList"/>
    <w:uiPriority w:val="99"/>
    <w:semiHidden/>
    <w:unhideWhenUsed/>
    <w:rsid w:val="00197D48"/>
  </w:style>
  <w:style w:type="numbering" w:customStyle="1" w:styleId="NoList442">
    <w:name w:val="No List442"/>
    <w:next w:val="NoList"/>
    <w:semiHidden/>
    <w:unhideWhenUsed/>
    <w:rsid w:val="00197D48"/>
  </w:style>
  <w:style w:type="numbering" w:customStyle="1" w:styleId="Style342">
    <w:name w:val="Style342"/>
    <w:rsid w:val="00197D48"/>
  </w:style>
  <w:style w:type="numbering" w:customStyle="1" w:styleId="Style152">
    <w:name w:val="Style152"/>
    <w:rsid w:val="00197D48"/>
  </w:style>
  <w:style w:type="numbering" w:customStyle="1" w:styleId="NoList92">
    <w:name w:val="No List92"/>
    <w:next w:val="NoList"/>
    <w:semiHidden/>
    <w:unhideWhenUsed/>
    <w:rsid w:val="00197D48"/>
  </w:style>
  <w:style w:type="numbering" w:customStyle="1" w:styleId="Style352">
    <w:name w:val="Style352"/>
    <w:rsid w:val="00197D48"/>
  </w:style>
  <w:style w:type="numbering" w:customStyle="1" w:styleId="Style162">
    <w:name w:val="Style162"/>
    <w:rsid w:val="00197D48"/>
  </w:style>
  <w:style w:type="numbering" w:customStyle="1" w:styleId="NoList102">
    <w:name w:val="No List102"/>
    <w:next w:val="NoList"/>
    <w:uiPriority w:val="99"/>
    <w:semiHidden/>
    <w:unhideWhenUsed/>
    <w:rsid w:val="00197D48"/>
  </w:style>
  <w:style w:type="numbering" w:customStyle="1" w:styleId="NoList172">
    <w:name w:val="No List172"/>
    <w:next w:val="NoList"/>
    <w:uiPriority w:val="99"/>
    <w:semiHidden/>
    <w:unhideWhenUsed/>
    <w:rsid w:val="00197D48"/>
  </w:style>
  <w:style w:type="numbering" w:customStyle="1" w:styleId="NoList1132">
    <w:name w:val="No List1132"/>
    <w:next w:val="NoList"/>
    <w:uiPriority w:val="99"/>
    <w:semiHidden/>
    <w:unhideWhenUsed/>
    <w:rsid w:val="00197D48"/>
  </w:style>
  <w:style w:type="numbering" w:customStyle="1" w:styleId="NoList182">
    <w:name w:val="No List182"/>
    <w:next w:val="NoList"/>
    <w:uiPriority w:val="99"/>
    <w:semiHidden/>
    <w:unhideWhenUsed/>
    <w:rsid w:val="00197D48"/>
  </w:style>
  <w:style w:type="numbering" w:customStyle="1" w:styleId="NoList192">
    <w:name w:val="No List192"/>
    <w:next w:val="NoList"/>
    <w:uiPriority w:val="99"/>
    <w:semiHidden/>
    <w:unhideWhenUsed/>
    <w:rsid w:val="00197D48"/>
  </w:style>
  <w:style w:type="numbering" w:customStyle="1" w:styleId="NoList1142">
    <w:name w:val="No List1142"/>
    <w:next w:val="NoList"/>
    <w:uiPriority w:val="99"/>
    <w:semiHidden/>
    <w:unhideWhenUsed/>
    <w:rsid w:val="00197D48"/>
  </w:style>
  <w:style w:type="numbering" w:customStyle="1" w:styleId="NoList11122">
    <w:name w:val="No List11122"/>
    <w:next w:val="NoList"/>
    <w:uiPriority w:val="99"/>
    <w:semiHidden/>
    <w:unhideWhenUsed/>
    <w:rsid w:val="00197D48"/>
  </w:style>
  <w:style w:type="numbering" w:customStyle="1" w:styleId="Style362">
    <w:name w:val="Style362"/>
    <w:rsid w:val="00197D48"/>
  </w:style>
  <w:style w:type="numbering" w:customStyle="1" w:styleId="NoList202">
    <w:name w:val="No List202"/>
    <w:next w:val="NoList"/>
    <w:uiPriority w:val="99"/>
    <w:semiHidden/>
    <w:unhideWhenUsed/>
    <w:rsid w:val="00197D48"/>
  </w:style>
  <w:style w:type="numbering" w:customStyle="1" w:styleId="NoList262">
    <w:name w:val="No List262"/>
    <w:next w:val="NoList"/>
    <w:uiPriority w:val="99"/>
    <w:semiHidden/>
    <w:unhideWhenUsed/>
    <w:rsid w:val="00197D48"/>
  </w:style>
  <w:style w:type="numbering" w:customStyle="1" w:styleId="NoList1102">
    <w:name w:val="No List1102"/>
    <w:next w:val="NoList"/>
    <w:uiPriority w:val="99"/>
    <w:semiHidden/>
    <w:unhideWhenUsed/>
    <w:rsid w:val="00197D48"/>
  </w:style>
  <w:style w:type="numbering" w:customStyle="1" w:styleId="NoList1151">
    <w:name w:val="No List1151"/>
    <w:next w:val="NoList"/>
    <w:uiPriority w:val="99"/>
    <w:semiHidden/>
    <w:unhideWhenUsed/>
    <w:rsid w:val="00197D48"/>
  </w:style>
  <w:style w:type="numbering" w:customStyle="1" w:styleId="Style371">
    <w:name w:val="Style371"/>
    <w:rsid w:val="00197D48"/>
  </w:style>
  <w:style w:type="numbering" w:customStyle="1" w:styleId="Bezsaraksta121">
    <w:name w:val="Bez saraksta121"/>
    <w:next w:val="NoList"/>
    <w:semiHidden/>
    <w:rsid w:val="00197D48"/>
  </w:style>
  <w:style w:type="numbering" w:customStyle="1" w:styleId="NoList271">
    <w:name w:val="No List271"/>
    <w:next w:val="NoList"/>
    <w:uiPriority w:val="99"/>
    <w:semiHidden/>
    <w:unhideWhenUsed/>
    <w:rsid w:val="00197D48"/>
  </w:style>
  <w:style w:type="numbering" w:customStyle="1" w:styleId="NoList351">
    <w:name w:val="No List351"/>
    <w:next w:val="NoList"/>
    <w:uiPriority w:val="99"/>
    <w:semiHidden/>
    <w:unhideWhenUsed/>
    <w:rsid w:val="00197D48"/>
  </w:style>
  <w:style w:type="numbering" w:customStyle="1" w:styleId="NoList451">
    <w:name w:val="No List451"/>
    <w:next w:val="NoList"/>
    <w:uiPriority w:val="99"/>
    <w:semiHidden/>
    <w:unhideWhenUsed/>
    <w:rsid w:val="00197D48"/>
  </w:style>
  <w:style w:type="numbering" w:customStyle="1" w:styleId="NoList11131">
    <w:name w:val="No List11131"/>
    <w:next w:val="NoList"/>
    <w:semiHidden/>
    <w:rsid w:val="00197D48"/>
  </w:style>
  <w:style w:type="numbering" w:customStyle="1" w:styleId="NoList2121">
    <w:name w:val="No List2121"/>
    <w:next w:val="NoList"/>
    <w:uiPriority w:val="99"/>
    <w:semiHidden/>
    <w:unhideWhenUsed/>
    <w:rsid w:val="00197D48"/>
  </w:style>
  <w:style w:type="numbering" w:customStyle="1" w:styleId="NoList3121">
    <w:name w:val="No List3121"/>
    <w:next w:val="NoList"/>
    <w:uiPriority w:val="99"/>
    <w:semiHidden/>
    <w:unhideWhenUsed/>
    <w:rsid w:val="00197D48"/>
  </w:style>
  <w:style w:type="numbering" w:customStyle="1" w:styleId="NoList511">
    <w:name w:val="No List511"/>
    <w:next w:val="NoList"/>
    <w:semiHidden/>
    <w:unhideWhenUsed/>
    <w:rsid w:val="00197D48"/>
  </w:style>
  <w:style w:type="numbering" w:customStyle="1" w:styleId="Style3131">
    <w:name w:val="Style3131"/>
    <w:rsid w:val="00197D48"/>
  </w:style>
  <w:style w:type="numbering" w:customStyle="1" w:styleId="Style1211">
    <w:name w:val="Style1211"/>
    <w:rsid w:val="00197D48"/>
  </w:style>
  <w:style w:type="numbering" w:customStyle="1" w:styleId="Bezsaraksta11111">
    <w:name w:val="Bez saraksta11111"/>
    <w:next w:val="NoList"/>
    <w:semiHidden/>
    <w:rsid w:val="00197D48"/>
  </w:style>
  <w:style w:type="numbering" w:customStyle="1" w:styleId="NoList281">
    <w:name w:val="No List281"/>
    <w:next w:val="NoList"/>
    <w:uiPriority w:val="99"/>
    <w:semiHidden/>
    <w:unhideWhenUsed/>
    <w:rsid w:val="00197D48"/>
  </w:style>
  <w:style w:type="numbering" w:customStyle="1" w:styleId="NoList1161">
    <w:name w:val="No List1161"/>
    <w:next w:val="NoList"/>
    <w:uiPriority w:val="99"/>
    <w:semiHidden/>
    <w:unhideWhenUsed/>
    <w:rsid w:val="00197D48"/>
  </w:style>
  <w:style w:type="numbering" w:customStyle="1" w:styleId="NoList1171">
    <w:name w:val="No List1171"/>
    <w:next w:val="NoList"/>
    <w:uiPriority w:val="99"/>
    <w:semiHidden/>
    <w:unhideWhenUsed/>
    <w:rsid w:val="00197D48"/>
  </w:style>
  <w:style w:type="numbering" w:customStyle="1" w:styleId="NoList11141">
    <w:name w:val="No List11141"/>
    <w:next w:val="NoList"/>
    <w:uiPriority w:val="99"/>
    <w:semiHidden/>
    <w:unhideWhenUsed/>
    <w:rsid w:val="00197D48"/>
  </w:style>
  <w:style w:type="numbering" w:customStyle="1" w:styleId="NoList291">
    <w:name w:val="No List291"/>
    <w:next w:val="NoList"/>
    <w:uiPriority w:val="99"/>
    <w:semiHidden/>
    <w:unhideWhenUsed/>
    <w:rsid w:val="00197D48"/>
  </w:style>
  <w:style w:type="numbering" w:customStyle="1" w:styleId="Style3811">
    <w:name w:val="Style3811"/>
    <w:basedOn w:val="NoList"/>
    <w:rsid w:val="00197D48"/>
  </w:style>
  <w:style w:type="numbering" w:customStyle="1" w:styleId="Bezsaraksta131">
    <w:name w:val="Bez saraksta131"/>
    <w:next w:val="NoList"/>
    <w:semiHidden/>
    <w:unhideWhenUsed/>
    <w:rsid w:val="00197D48"/>
  </w:style>
  <w:style w:type="numbering" w:customStyle="1" w:styleId="NoList1221">
    <w:name w:val="No List1221"/>
    <w:next w:val="NoList"/>
    <w:semiHidden/>
    <w:unhideWhenUsed/>
    <w:rsid w:val="00197D48"/>
  </w:style>
  <w:style w:type="numbering" w:customStyle="1" w:styleId="NoList2131">
    <w:name w:val="No List2131"/>
    <w:next w:val="NoList"/>
    <w:uiPriority w:val="99"/>
    <w:semiHidden/>
    <w:unhideWhenUsed/>
    <w:rsid w:val="00197D48"/>
  </w:style>
  <w:style w:type="numbering" w:customStyle="1" w:styleId="NoList1111112">
    <w:name w:val="No List1111112"/>
    <w:next w:val="NoList"/>
    <w:semiHidden/>
    <w:unhideWhenUsed/>
    <w:rsid w:val="00197D48"/>
  </w:style>
  <w:style w:type="numbering" w:customStyle="1" w:styleId="Style3141">
    <w:name w:val="Style3141"/>
    <w:rsid w:val="00197D48"/>
  </w:style>
  <w:style w:type="numbering" w:customStyle="1" w:styleId="NoList361">
    <w:name w:val="No List361"/>
    <w:next w:val="NoList"/>
    <w:uiPriority w:val="99"/>
    <w:semiHidden/>
    <w:unhideWhenUsed/>
    <w:rsid w:val="00197D48"/>
  </w:style>
  <w:style w:type="numbering" w:customStyle="1" w:styleId="NoList12112">
    <w:name w:val="No List12112"/>
    <w:next w:val="NoList"/>
    <w:uiPriority w:val="99"/>
    <w:semiHidden/>
    <w:unhideWhenUsed/>
    <w:rsid w:val="00197D48"/>
  </w:style>
  <w:style w:type="numbering" w:customStyle="1" w:styleId="Bezsaraksta1121">
    <w:name w:val="Bez saraksta1121"/>
    <w:next w:val="NoList"/>
    <w:uiPriority w:val="99"/>
    <w:semiHidden/>
    <w:unhideWhenUsed/>
    <w:rsid w:val="00197D48"/>
  </w:style>
  <w:style w:type="numbering" w:customStyle="1" w:styleId="Style3221">
    <w:name w:val="Style3221"/>
    <w:rsid w:val="00197D48"/>
  </w:style>
  <w:style w:type="numbering" w:customStyle="1" w:styleId="NoList211112">
    <w:name w:val="No List211112"/>
    <w:next w:val="NoList"/>
    <w:uiPriority w:val="99"/>
    <w:semiHidden/>
    <w:unhideWhenUsed/>
    <w:rsid w:val="00197D48"/>
  </w:style>
  <w:style w:type="numbering" w:customStyle="1" w:styleId="NoList11111112">
    <w:name w:val="No List11111112"/>
    <w:next w:val="NoList"/>
    <w:semiHidden/>
    <w:unhideWhenUsed/>
    <w:rsid w:val="00197D48"/>
  </w:style>
  <w:style w:type="numbering" w:customStyle="1" w:styleId="NoList111111112">
    <w:name w:val="No List111111112"/>
    <w:next w:val="NoList"/>
    <w:semiHidden/>
    <w:unhideWhenUsed/>
    <w:rsid w:val="00197D48"/>
  </w:style>
  <w:style w:type="numbering" w:customStyle="1" w:styleId="Style311111">
    <w:name w:val="Style311111"/>
    <w:rsid w:val="00197D48"/>
  </w:style>
  <w:style w:type="numbering" w:customStyle="1" w:styleId="NoList461">
    <w:name w:val="No List461"/>
    <w:next w:val="NoList"/>
    <w:uiPriority w:val="99"/>
    <w:semiHidden/>
    <w:unhideWhenUsed/>
    <w:rsid w:val="00197D48"/>
  </w:style>
  <w:style w:type="numbering" w:customStyle="1" w:styleId="NoList1321">
    <w:name w:val="No List1321"/>
    <w:next w:val="NoList"/>
    <w:uiPriority w:val="99"/>
    <w:semiHidden/>
    <w:unhideWhenUsed/>
    <w:rsid w:val="00197D48"/>
  </w:style>
  <w:style w:type="numbering" w:customStyle="1" w:styleId="NoList11211">
    <w:name w:val="No List11211"/>
    <w:next w:val="NoList"/>
    <w:uiPriority w:val="99"/>
    <w:semiHidden/>
    <w:unhideWhenUsed/>
    <w:rsid w:val="00197D48"/>
  </w:style>
  <w:style w:type="numbering" w:customStyle="1" w:styleId="NoList2221">
    <w:name w:val="No List2221"/>
    <w:next w:val="NoList"/>
    <w:uiPriority w:val="99"/>
    <w:semiHidden/>
    <w:unhideWhenUsed/>
    <w:rsid w:val="00197D48"/>
  </w:style>
  <w:style w:type="numbering" w:customStyle="1" w:styleId="NoList121111">
    <w:name w:val="No List121111"/>
    <w:next w:val="NoList"/>
    <w:uiPriority w:val="99"/>
    <w:semiHidden/>
    <w:unhideWhenUsed/>
    <w:rsid w:val="00197D48"/>
  </w:style>
  <w:style w:type="numbering" w:customStyle="1" w:styleId="NoList2111111">
    <w:name w:val="No List2111111"/>
    <w:next w:val="NoList"/>
    <w:semiHidden/>
    <w:rsid w:val="00197D48"/>
  </w:style>
  <w:style w:type="numbering" w:customStyle="1" w:styleId="NoList3131">
    <w:name w:val="No List3131"/>
    <w:next w:val="NoList"/>
    <w:uiPriority w:val="99"/>
    <w:semiHidden/>
    <w:unhideWhenUsed/>
    <w:rsid w:val="00197D48"/>
  </w:style>
  <w:style w:type="numbering" w:customStyle="1" w:styleId="NoList4121">
    <w:name w:val="No List4121"/>
    <w:next w:val="NoList"/>
    <w:semiHidden/>
    <w:unhideWhenUsed/>
    <w:rsid w:val="00197D48"/>
  </w:style>
  <w:style w:type="numbering" w:customStyle="1" w:styleId="Style3321">
    <w:name w:val="Style3321"/>
    <w:rsid w:val="00197D48"/>
  </w:style>
  <w:style w:type="numbering" w:customStyle="1" w:styleId="NoList521">
    <w:name w:val="No List521"/>
    <w:next w:val="NoList"/>
    <w:uiPriority w:val="99"/>
    <w:semiHidden/>
    <w:unhideWhenUsed/>
    <w:rsid w:val="00197D48"/>
  </w:style>
  <w:style w:type="numbering" w:customStyle="1" w:styleId="NoList13111">
    <w:name w:val="No List13111"/>
    <w:next w:val="NoList"/>
    <w:uiPriority w:val="99"/>
    <w:semiHidden/>
    <w:unhideWhenUsed/>
    <w:rsid w:val="00197D48"/>
  </w:style>
  <w:style w:type="numbering" w:customStyle="1" w:styleId="NoList22111">
    <w:name w:val="No List22111"/>
    <w:next w:val="NoList"/>
    <w:semiHidden/>
    <w:rsid w:val="00197D48"/>
  </w:style>
  <w:style w:type="numbering" w:customStyle="1" w:styleId="NoList31111">
    <w:name w:val="No List31111"/>
    <w:next w:val="NoList"/>
    <w:uiPriority w:val="99"/>
    <w:semiHidden/>
    <w:unhideWhenUsed/>
    <w:rsid w:val="00197D48"/>
  </w:style>
  <w:style w:type="numbering" w:customStyle="1" w:styleId="NoList41111">
    <w:name w:val="No List41111"/>
    <w:next w:val="NoList"/>
    <w:semiHidden/>
    <w:unhideWhenUsed/>
    <w:rsid w:val="00197D48"/>
  </w:style>
  <w:style w:type="numbering" w:customStyle="1" w:styleId="Style31211">
    <w:name w:val="Style31211"/>
    <w:rsid w:val="00197D48"/>
  </w:style>
  <w:style w:type="numbering" w:customStyle="1" w:styleId="Style1221">
    <w:name w:val="Style1221"/>
    <w:rsid w:val="00197D48"/>
  </w:style>
  <w:style w:type="numbering" w:customStyle="1" w:styleId="NoList611">
    <w:name w:val="No List611"/>
    <w:next w:val="NoList"/>
    <w:uiPriority w:val="99"/>
    <w:semiHidden/>
    <w:unhideWhenUsed/>
    <w:rsid w:val="00197D48"/>
  </w:style>
  <w:style w:type="numbering" w:customStyle="1" w:styleId="NoList1411">
    <w:name w:val="No List1411"/>
    <w:next w:val="NoList"/>
    <w:uiPriority w:val="99"/>
    <w:semiHidden/>
    <w:unhideWhenUsed/>
    <w:rsid w:val="00197D48"/>
  </w:style>
  <w:style w:type="numbering" w:customStyle="1" w:styleId="NoList2311">
    <w:name w:val="No List2311"/>
    <w:next w:val="NoList"/>
    <w:semiHidden/>
    <w:rsid w:val="00197D48"/>
  </w:style>
  <w:style w:type="numbering" w:customStyle="1" w:styleId="NoList3211">
    <w:name w:val="No List3211"/>
    <w:next w:val="NoList"/>
    <w:uiPriority w:val="99"/>
    <w:semiHidden/>
    <w:unhideWhenUsed/>
    <w:rsid w:val="00197D48"/>
  </w:style>
  <w:style w:type="numbering" w:customStyle="1" w:styleId="NoList4211">
    <w:name w:val="No List4211"/>
    <w:next w:val="NoList"/>
    <w:semiHidden/>
    <w:unhideWhenUsed/>
    <w:rsid w:val="00197D48"/>
  </w:style>
  <w:style w:type="numbering" w:customStyle="1" w:styleId="Style32111">
    <w:name w:val="Style32111"/>
    <w:rsid w:val="00197D48"/>
  </w:style>
  <w:style w:type="numbering" w:customStyle="1" w:styleId="Style1311">
    <w:name w:val="Style1311"/>
    <w:rsid w:val="00197D48"/>
  </w:style>
  <w:style w:type="numbering" w:customStyle="1" w:styleId="NoList711">
    <w:name w:val="No List711"/>
    <w:next w:val="NoList"/>
    <w:uiPriority w:val="99"/>
    <w:semiHidden/>
    <w:unhideWhenUsed/>
    <w:rsid w:val="00197D48"/>
  </w:style>
  <w:style w:type="numbering" w:customStyle="1" w:styleId="NoList1511">
    <w:name w:val="No List1511"/>
    <w:next w:val="NoList"/>
    <w:uiPriority w:val="99"/>
    <w:semiHidden/>
    <w:unhideWhenUsed/>
    <w:rsid w:val="00197D48"/>
  </w:style>
  <w:style w:type="numbering" w:customStyle="1" w:styleId="NoList2411">
    <w:name w:val="No List2411"/>
    <w:next w:val="NoList"/>
    <w:semiHidden/>
    <w:rsid w:val="00197D48"/>
  </w:style>
  <w:style w:type="numbering" w:customStyle="1" w:styleId="NoList3311">
    <w:name w:val="No List3311"/>
    <w:next w:val="NoList"/>
    <w:uiPriority w:val="99"/>
    <w:semiHidden/>
    <w:unhideWhenUsed/>
    <w:rsid w:val="00197D48"/>
  </w:style>
  <w:style w:type="numbering" w:customStyle="1" w:styleId="NoList4311">
    <w:name w:val="No List4311"/>
    <w:next w:val="NoList"/>
    <w:semiHidden/>
    <w:unhideWhenUsed/>
    <w:rsid w:val="00197D48"/>
  </w:style>
  <w:style w:type="numbering" w:customStyle="1" w:styleId="Style33111">
    <w:name w:val="Style33111"/>
    <w:rsid w:val="00197D48"/>
  </w:style>
  <w:style w:type="numbering" w:customStyle="1" w:styleId="Style1411">
    <w:name w:val="Style1411"/>
    <w:rsid w:val="00197D48"/>
  </w:style>
  <w:style w:type="numbering" w:customStyle="1" w:styleId="NoList811">
    <w:name w:val="No List811"/>
    <w:next w:val="NoList"/>
    <w:uiPriority w:val="99"/>
    <w:semiHidden/>
    <w:unhideWhenUsed/>
    <w:rsid w:val="00197D48"/>
  </w:style>
  <w:style w:type="numbering" w:customStyle="1" w:styleId="NoList1611">
    <w:name w:val="No List1611"/>
    <w:next w:val="NoList"/>
    <w:uiPriority w:val="99"/>
    <w:semiHidden/>
    <w:unhideWhenUsed/>
    <w:rsid w:val="00197D48"/>
  </w:style>
  <w:style w:type="numbering" w:customStyle="1" w:styleId="NoList2511">
    <w:name w:val="No List2511"/>
    <w:next w:val="NoList"/>
    <w:semiHidden/>
    <w:rsid w:val="00197D48"/>
  </w:style>
  <w:style w:type="numbering" w:customStyle="1" w:styleId="NoList3411">
    <w:name w:val="No List3411"/>
    <w:next w:val="NoList"/>
    <w:uiPriority w:val="99"/>
    <w:semiHidden/>
    <w:unhideWhenUsed/>
    <w:rsid w:val="00197D48"/>
  </w:style>
  <w:style w:type="numbering" w:customStyle="1" w:styleId="NoList4411">
    <w:name w:val="No List4411"/>
    <w:next w:val="NoList"/>
    <w:semiHidden/>
    <w:unhideWhenUsed/>
    <w:rsid w:val="00197D48"/>
  </w:style>
  <w:style w:type="numbering" w:customStyle="1" w:styleId="Style3411">
    <w:name w:val="Style3411"/>
    <w:rsid w:val="00197D48"/>
  </w:style>
  <w:style w:type="numbering" w:customStyle="1" w:styleId="Style1511">
    <w:name w:val="Style1511"/>
    <w:rsid w:val="00197D48"/>
  </w:style>
  <w:style w:type="numbering" w:customStyle="1" w:styleId="NoList911">
    <w:name w:val="No List911"/>
    <w:next w:val="NoList"/>
    <w:semiHidden/>
    <w:unhideWhenUsed/>
    <w:rsid w:val="00197D48"/>
  </w:style>
  <w:style w:type="numbering" w:customStyle="1" w:styleId="Style3511">
    <w:name w:val="Style3511"/>
    <w:rsid w:val="00197D48"/>
  </w:style>
  <w:style w:type="numbering" w:customStyle="1" w:styleId="Style1611">
    <w:name w:val="Style1611"/>
    <w:rsid w:val="00197D48"/>
  </w:style>
  <w:style w:type="numbering" w:customStyle="1" w:styleId="NoList1011">
    <w:name w:val="No List1011"/>
    <w:next w:val="NoList"/>
    <w:uiPriority w:val="99"/>
    <w:semiHidden/>
    <w:unhideWhenUsed/>
    <w:rsid w:val="00197D48"/>
  </w:style>
  <w:style w:type="numbering" w:customStyle="1" w:styleId="NoList1711">
    <w:name w:val="No List1711"/>
    <w:next w:val="NoList"/>
    <w:uiPriority w:val="99"/>
    <w:semiHidden/>
    <w:unhideWhenUsed/>
    <w:rsid w:val="00197D48"/>
  </w:style>
  <w:style w:type="numbering" w:customStyle="1" w:styleId="NoList11311">
    <w:name w:val="No List11311"/>
    <w:next w:val="NoList"/>
    <w:uiPriority w:val="99"/>
    <w:semiHidden/>
    <w:unhideWhenUsed/>
    <w:rsid w:val="00197D48"/>
  </w:style>
  <w:style w:type="numbering" w:customStyle="1" w:styleId="NoList1811">
    <w:name w:val="No List1811"/>
    <w:next w:val="NoList"/>
    <w:uiPriority w:val="99"/>
    <w:semiHidden/>
    <w:unhideWhenUsed/>
    <w:rsid w:val="00197D48"/>
  </w:style>
  <w:style w:type="numbering" w:customStyle="1" w:styleId="NoList1911">
    <w:name w:val="No List1911"/>
    <w:next w:val="NoList"/>
    <w:uiPriority w:val="99"/>
    <w:semiHidden/>
    <w:unhideWhenUsed/>
    <w:rsid w:val="00197D48"/>
  </w:style>
  <w:style w:type="numbering" w:customStyle="1" w:styleId="NoList11411">
    <w:name w:val="No List11411"/>
    <w:next w:val="NoList"/>
    <w:uiPriority w:val="99"/>
    <w:semiHidden/>
    <w:unhideWhenUsed/>
    <w:rsid w:val="00197D48"/>
  </w:style>
  <w:style w:type="numbering" w:customStyle="1" w:styleId="NoList111211">
    <w:name w:val="No List111211"/>
    <w:next w:val="NoList"/>
    <w:uiPriority w:val="99"/>
    <w:semiHidden/>
    <w:unhideWhenUsed/>
    <w:rsid w:val="00197D48"/>
  </w:style>
  <w:style w:type="numbering" w:customStyle="1" w:styleId="Style3611">
    <w:name w:val="Style3611"/>
    <w:rsid w:val="00197D48"/>
  </w:style>
  <w:style w:type="numbering" w:customStyle="1" w:styleId="NoList2011">
    <w:name w:val="No List2011"/>
    <w:next w:val="NoList"/>
    <w:uiPriority w:val="99"/>
    <w:semiHidden/>
    <w:unhideWhenUsed/>
    <w:rsid w:val="00197D48"/>
  </w:style>
  <w:style w:type="numbering" w:customStyle="1" w:styleId="NoList11011">
    <w:name w:val="No List11011"/>
    <w:next w:val="NoList"/>
    <w:uiPriority w:val="99"/>
    <w:semiHidden/>
    <w:unhideWhenUsed/>
    <w:rsid w:val="00197D48"/>
  </w:style>
  <w:style w:type="numbering" w:customStyle="1" w:styleId="NoList2611">
    <w:name w:val="No List2611"/>
    <w:next w:val="NoList"/>
    <w:uiPriority w:val="99"/>
    <w:semiHidden/>
    <w:unhideWhenUsed/>
    <w:rsid w:val="00197D48"/>
  </w:style>
  <w:style w:type="numbering" w:customStyle="1" w:styleId="NoList301">
    <w:name w:val="No List301"/>
    <w:next w:val="NoList"/>
    <w:uiPriority w:val="99"/>
    <w:semiHidden/>
    <w:unhideWhenUsed/>
    <w:rsid w:val="00197D48"/>
  </w:style>
  <w:style w:type="numbering" w:customStyle="1" w:styleId="NoList1181">
    <w:name w:val="No List1181"/>
    <w:next w:val="NoList"/>
    <w:semiHidden/>
    <w:unhideWhenUsed/>
    <w:rsid w:val="00197D48"/>
  </w:style>
  <w:style w:type="numbering" w:customStyle="1" w:styleId="Style391">
    <w:name w:val="Style391"/>
    <w:rsid w:val="00197D48"/>
  </w:style>
  <w:style w:type="numbering" w:customStyle="1" w:styleId="NoList2101">
    <w:name w:val="No List2101"/>
    <w:next w:val="NoList"/>
    <w:uiPriority w:val="99"/>
    <w:semiHidden/>
    <w:unhideWhenUsed/>
    <w:rsid w:val="00197D48"/>
  </w:style>
  <w:style w:type="numbering" w:customStyle="1" w:styleId="NoList1191">
    <w:name w:val="No List1191"/>
    <w:next w:val="NoList"/>
    <w:semiHidden/>
    <w:rsid w:val="00197D48"/>
  </w:style>
  <w:style w:type="numbering" w:customStyle="1" w:styleId="Style3151">
    <w:name w:val="Style3151"/>
    <w:rsid w:val="00197D48"/>
  </w:style>
  <w:style w:type="numbering" w:customStyle="1" w:styleId="NoList371">
    <w:name w:val="No List371"/>
    <w:next w:val="NoList"/>
    <w:semiHidden/>
    <w:unhideWhenUsed/>
    <w:rsid w:val="00197D48"/>
  </w:style>
  <w:style w:type="numbering" w:customStyle="1" w:styleId="Style3231">
    <w:name w:val="Style3231"/>
    <w:rsid w:val="00197D48"/>
  </w:style>
  <w:style w:type="numbering" w:customStyle="1" w:styleId="Style3101">
    <w:name w:val="Style3101"/>
    <w:basedOn w:val="NoList"/>
    <w:rsid w:val="00197D48"/>
  </w:style>
  <w:style w:type="numbering" w:customStyle="1" w:styleId="Style3161">
    <w:name w:val="Style3161"/>
    <w:basedOn w:val="NoList"/>
    <w:rsid w:val="00197D48"/>
  </w:style>
  <w:style w:type="numbering" w:customStyle="1" w:styleId="Style319">
    <w:name w:val="Style319"/>
    <w:rsid w:val="00197D48"/>
  </w:style>
  <w:style w:type="numbering" w:customStyle="1" w:styleId="Style3110">
    <w:name w:val="Style3110"/>
    <w:rsid w:val="00197D48"/>
  </w:style>
  <w:style w:type="numbering" w:customStyle="1" w:styleId="Style3113">
    <w:name w:val="Style3113"/>
    <w:rsid w:val="00197D48"/>
  </w:style>
  <w:style w:type="numbering" w:customStyle="1" w:styleId="Style3114">
    <w:name w:val="Style3114"/>
    <w:rsid w:val="00197D48"/>
  </w:style>
  <w:style w:type="numbering" w:customStyle="1" w:styleId="NoList40">
    <w:name w:val="No List40"/>
    <w:next w:val="NoList"/>
    <w:uiPriority w:val="99"/>
    <w:semiHidden/>
    <w:unhideWhenUsed/>
    <w:rsid w:val="00197D48"/>
  </w:style>
  <w:style w:type="table" w:customStyle="1" w:styleId="TableGrid241">
    <w:name w:val="Table Grid241"/>
    <w:basedOn w:val="TableNormal"/>
    <w:uiPriority w:val="59"/>
    <w:rsid w:val="00197D48"/>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97D48"/>
  </w:style>
  <w:style w:type="paragraph" w:customStyle="1" w:styleId="tv2133">
    <w:name w:val="tv2133"/>
    <w:basedOn w:val="Normal"/>
    <w:rsid w:val="00197D48"/>
    <w:pPr>
      <w:spacing w:line="360" w:lineRule="auto"/>
      <w:ind w:right="0" w:firstLine="300"/>
    </w:pPr>
    <w:rPr>
      <w:rFonts w:eastAsia="Times New Roman" w:cs="Times New Roman"/>
      <w:color w:val="414142"/>
      <w:sz w:val="20"/>
      <w:szCs w:val="20"/>
    </w:rPr>
  </w:style>
  <w:style w:type="character" w:customStyle="1" w:styleId="kerntitle">
    <w:name w:val="kern_title"/>
    <w:rsid w:val="00197D48"/>
  </w:style>
  <w:style w:type="character" w:customStyle="1" w:styleId="item-linedrukat">
    <w:name w:val="item-line drukat"/>
    <w:rsid w:val="00197D48"/>
  </w:style>
  <w:style w:type="character" w:customStyle="1" w:styleId="item-linenosutit">
    <w:name w:val="item-line nosutit"/>
    <w:rsid w:val="00197D48"/>
  </w:style>
  <w:style w:type="character" w:customStyle="1" w:styleId="item-linezinotzinot-par-ekons">
    <w:name w:val="item-line zinot zinot-par-ekons"/>
    <w:rsid w:val="00197D48"/>
  </w:style>
  <w:style w:type="character" w:customStyle="1" w:styleId="item-linekomentari">
    <w:name w:val="item-line komentari"/>
    <w:rsid w:val="00197D48"/>
  </w:style>
  <w:style w:type="character" w:customStyle="1" w:styleId="iesaka2">
    <w:name w:val="iesaka2"/>
    <w:rsid w:val="00197D48"/>
  </w:style>
  <w:style w:type="table" w:customStyle="1" w:styleId="TableGrid28">
    <w:name w:val="Table Grid28"/>
    <w:rsid w:val="00197D48"/>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197D48"/>
    <w:pPr>
      <w:ind w:right="0"/>
      <w:jc w:val="left"/>
    </w:pPr>
    <w:rPr>
      <w:rFonts w:eastAsia="Batang"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
    <w:name w:val="Režģa tabula1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197D48"/>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197D48"/>
    <w:pPr>
      <w:spacing w:after="120"/>
      <w:ind w:left="283" w:right="0"/>
    </w:pPr>
    <w:rPr>
      <w:rFonts w:eastAsia="Times New Roman" w:cs="Times New Roman"/>
      <w:sz w:val="16"/>
      <w:szCs w:val="16"/>
      <w:lang w:val="en-GB"/>
    </w:rPr>
  </w:style>
  <w:style w:type="table" w:customStyle="1" w:styleId="TableGrid1112">
    <w:name w:val="Table Grid1112"/>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semiHidden/>
    <w:rsid w:val="00197D48"/>
    <w:pPr>
      <w:ind w:right="0"/>
      <w:jc w:val="left"/>
    </w:pPr>
    <w:rPr>
      <w:rFonts w:eastAsia="Times New Roman" w:cs="Times New Roman"/>
      <w:sz w:val="20"/>
      <w:szCs w:val="20"/>
    </w:rPr>
  </w:style>
  <w:style w:type="paragraph" w:customStyle="1" w:styleId="CommentSubject1">
    <w:name w:val="Comment Subject1"/>
    <w:basedOn w:val="CommentText"/>
    <w:next w:val="CommentText"/>
    <w:semiHidden/>
    <w:rsid w:val="00197D48"/>
    <w:pPr>
      <w:suppressAutoHyphens w:val="0"/>
      <w:autoSpaceDN/>
    </w:pPr>
    <w:rPr>
      <w:rFonts w:ascii="Calibri" w:hAnsi="Calibri"/>
      <w:b/>
      <w:bCs/>
      <w:lang w:eastAsia="en-US"/>
    </w:rPr>
  </w:style>
  <w:style w:type="character" w:customStyle="1" w:styleId="CommentSubjectChar1">
    <w:name w:val="Comment Subject Char1"/>
    <w:semiHidden/>
    <w:rsid w:val="00197D48"/>
    <w:rPr>
      <w:b/>
      <w:sz w:val="20"/>
    </w:rPr>
  </w:style>
  <w:style w:type="paragraph" w:customStyle="1" w:styleId="Header1">
    <w:name w:val="Header1"/>
    <w:basedOn w:val="Normal"/>
    <w:next w:val="Header"/>
    <w:rsid w:val="00197D48"/>
    <w:pPr>
      <w:tabs>
        <w:tab w:val="center" w:pos="4153"/>
        <w:tab w:val="right" w:pos="8306"/>
      </w:tabs>
      <w:ind w:right="0"/>
      <w:jc w:val="left"/>
    </w:pPr>
    <w:rPr>
      <w:rFonts w:ascii="Calibri" w:eastAsia="Times New Roman" w:hAnsi="Calibri" w:cs="Times New Roman"/>
      <w:sz w:val="22"/>
    </w:rPr>
  </w:style>
  <w:style w:type="table" w:customStyle="1" w:styleId="TableGrid211">
    <w:name w:val="Table Grid21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197D48"/>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197D48"/>
    <w:rPr>
      <w:lang w:val="x-none" w:eastAsia="en-US"/>
    </w:rPr>
  </w:style>
  <w:style w:type="table" w:customStyle="1" w:styleId="TableGrid11112">
    <w:name w:val="Table Grid11112"/>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197D48"/>
  </w:style>
  <w:style w:type="table" w:customStyle="1" w:styleId="TableGrid51">
    <w:name w:val="Table Grid5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197D48"/>
  </w:style>
  <w:style w:type="character" w:customStyle="1" w:styleId="highlight">
    <w:name w:val="highlight"/>
    <w:rsid w:val="00197D48"/>
  </w:style>
  <w:style w:type="character" w:customStyle="1" w:styleId="A3">
    <w:name w:val="A3"/>
    <w:rsid w:val="00197D48"/>
    <w:rPr>
      <w:color w:val="000000"/>
      <w:sz w:val="12"/>
    </w:rPr>
  </w:style>
  <w:style w:type="character" w:customStyle="1" w:styleId="FootnoteCharacters">
    <w:name w:val="Footnote Characters"/>
    <w:rsid w:val="00197D48"/>
    <w:rPr>
      <w:vertAlign w:val="superscript"/>
    </w:rPr>
  </w:style>
  <w:style w:type="paragraph" w:styleId="Index1">
    <w:name w:val="index 1"/>
    <w:basedOn w:val="Normal"/>
    <w:next w:val="Normal"/>
    <w:autoRedefine/>
    <w:semiHidden/>
    <w:rsid w:val="00197D48"/>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semiHidden/>
    <w:rsid w:val="00197D48"/>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semiHidden/>
    <w:rsid w:val="00197D48"/>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semiHidden/>
    <w:rsid w:val="00197D48"/>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semiHidden/>
    <w:rsid w:val="00197D48"/>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semiHidden/>
    <w:rsid w:val="00197D48"/>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semiHidden/>
    <w:rsid w:val="00197D48"/>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semiHidden/>
    <w:rsid w:val="00197D48"/>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semiHidden/>
    <w:rsid w:val="00197D48"/>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semiHidden/>
    <w:rsid w:val="00197D48"/>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197D48"/>
    <w:pPr>
      <w:spacing w:line="360" w:lineRule="auto"/>
      <w:ind w:right="0"/>
      <w:jc w:val="center"/>
      <w:outlineLvl w:val="9"/>
    </w:pPr>
    <w:rPr>
      <w:rFonts w:ascii="Times New Roman" w:eastAsia="Calibri" w:hAnsi="Times New Roman" w:cs="Times New Roman"/>
      <w:b/>
      <w:bCs/>
      <w:color w:val="auto"/>
      <w:szCs w:val="28"/>
      <w:lang w:val="en-US" w:eastAsia="ja-JP"/>
    </w:rPr>
  </w:style>
  <w:style w:type="paragraph" w:styleId="TOC1">
    <w:name w:val="toc 1"/>
    <w:basedOn w:val="Normal"/>
    <w:next w:val="Normal"/>
    <w:autoRedefine/>
    <w:semiHidden/>
    <w:rsid w:val="00197D48"/>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semiHidden/>
    <w:rsid w:val="00197D48"/>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semiHidden/>
    <w:rsid w:val="00197D48"/>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rsid w:val="00197D48"/>
    <w:pPr>
      <w:widowControl/>
      <w:autoSpaceDE/>
      <w:autoSpaceDN/>
      <w:adjustRightInd/>
    </w:pPr>
  </w:style>
  <w:style w:type="character" w:customStyle="1" w:styleId="s7d2086b4">
    <w:name w:val="s7d2086b4"/>
    <w:rsid w:val="00197D48"/>
  </w:style>
  <w:style w:type="paragraph" w:styleId="TOC4">
    <w:name w:val="toc 4"/>
    <w:basedOn w:val="Normal"/>
    <w:next w:val="Normal"/>
    <w:autoRedefine/>
    <w:semiHidden/>
    <w:rsid w:val="00197D48"/>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semiHidden/>
    <w:rsid w:val="00197D48"/>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semiHidden/>
    <w:rsid w:val="00197D48"/>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semiHidden/>
    <w:rsid w:val="00197D48"/>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semiHidden/>
    <w:rsid w:val="00197D48"/>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semiHidden/>
    <w:rsid w:val="00197D48"/>
    <w:pPr>
      <w:spacing w:after="100" w:line="276" w:lineRule="auto"/>
      <w:ind w:left="1760" w:right="0"/>
      <w:jc w:val="left"/>
    </w:pPr>
    <w:rPr>
      <w:rFonts w:ascii="Calibri" w:eastAsia="Calibri" w:hAnsi="Calibri" w:cs="Times New Roman"/>
      <w:sz w:val="22"/>
      <w:lang w:eastAsia="lv-LV"/>
    </w:rPr>
  </w:style>
  <w:style w:type="table" w:customStyle="1" w:styleId="TableGrid61">
    <w:name w:val="Table Grid6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rsid w:val="00197D48"/>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rsid w:val="00197D48"/>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197D48"/>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197D48"/>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3">
    <w:name w:val="Footnote Text Char3"/>
    <w:semiHidden/>
    <w:rsid w:val="00197D48"/>
    <w:rPr>
      <w:rFonts w:ascii="Calibri" w:hAnsi="Calibri"/>
      <w:sz w:val="20"/>
      <w:szCs w:val="20"/>
    </w:rPr>
  </w:style>
  <w:style w:type="character" w:customStyle="1" w:styleId="VrestekstsRakstz2">
    <w:name w:val="Vēres teksts Rakstz.2"/>
    <w:rsid w:val="00197D48"/>
    <w:rPr>
      <w:rFonts w:ascii="Calibri" w:hAnsi="Calibri"/>
      <w:lang w:val="x-none" w:eastAsia="en-US"/>
    </w:rPr>
  </w:style>
  <w:style w:type="character" w:customStyle="1" w:styleId="BodyText2Char3">
    <w:name w:val="Body Text 2 Char3"/>
    <w:semiHidden/>
    <w:rsid w:val="00197D48"/>
    <w:rPr>
      <w:rFonts w:ascii="Times New Roman" w:hAnsi="Times New Roman" w:cs="Times New Roman"/>
      <w:sz w:val="22"/>
      <w:szCs w:val="22"/>
      <w:lang w:val="x-none" w:eastAsia="en-US"/>
    </w:rPr>
  </w:style>
  <w:style w:type="character" w:customStyle="1" w:styleId="Pamatteksts2Rakstz2">
    <w:name w:val="Pamatteksts 2 Rakstz.2"/>
    <w:rsid w:val="00197D48"/>
    <w:rPr>
      <w:rFonts w:ascii="Calibri" w:hAnsi="Calibri"/>
      <w:sz w:val="22"/>
      <w:lang w:val="x-none" w:eastAsia="en-US"/>
    </w:rPr>
  </w:style>
  <w:style w:type="character" w:customStyle="1" w:styleId="BodyTextIndent3Char2">
    <w:name w:val="Body Text Indent 3 Char2"/>
    <w:rsid w:val="00197D48"/>
    <w:rPr>
      <w:rFonts w:ascii="Calibri" w:hAnsi="Calibri"/>
      <w:sz w:val="16"/>
      <w:szCs w:val="16"/>
    </w:rPr>
  </w:style>
  <w:style w:type="character" w:customStyle="1" w:styleId="Pamattekstaatkpe3Rakstz2">
    <w:name w:val="Pamatteksta atkāpe 3 Rakstz.2"/>
    <w:rsid w:val="00197D48"/>
    <w:rPr>
      <w:rFonts w:ascii="Calibri" w:hAnsi="Calibri"/>
      <w:sz w:val="16"/>
      <w:lang w:val="x-none" w:eastAsia="en-US"/>
    </w:rPr>
  </w:style>
  <w:style w:type="character" w:customStyle="1" w:styleId="Heading2Char1">
    <w:name w:val="Heading 2 Char1"/>
    <w:locked/>
    <w:rsid w:val="00197D48"/>
    <w:rPr>
      <w:rFonts w:ascii="Arial" w:hAnsi="Arial"/>
      <w:b/>
      <w:i/>
      <w:sz w:val="28"/>
      <w:lang w:val="x-none" w:eastAsia="x-none"/>
    </w:rPr>
  </w:style>
  <w:style w:type="character" w:customStyle="1" w:styleId="Heading3Char1">
    <w:name w:val="Heading 3 Char1"/>
    <w:locked/>
    <w:rsid w:val="00197D48"/>
    <w:rPr>
      <w:rFonts w:ascii="Arial" w:hAnsi="Arial"/>
      <w:b/>
      <w:sz w:val="26"/>
      <w:lang w:val="x-none" w:eastAsia="x-none"/>
    </w:rPr>
  </w:style>
  <w:style w:type="character" w:customStyle="1" w:styleId="Heading4Char1">
    <w:name w:val="Heading 4 Char1"/>
    <w:locked/>
    <w:rsid w:val="00197D48"/>
    <w:rPr>
      <w:rFonts w:ascii="Times New Roman" w:hAnsi="Times New Roman"/>
      <w:b/>
      <w:sz w:val="28"/>
      <w:lang w:val="x-none" w:eastAsia="x-none"/>
    </w:rPr>
  </w:style>
  <w:style w:type="character" w:customStyle="1" w:styleId="Heading6Char1">
    <w:name w:val="Heading 6 Char1"/>
    <w:locked/>
    <w:rsid w:val="00197D48"/>
    <w:rPr>
      <w:rFonts w:ascii="Times New Roman" w:hAnsi="Times New Roman"/>
      <w:b/>
      <w:lang w:val="x-none" w:eastAsia="x-none"/>
    </w:rPr>
  </w:style>
  <w:style w:type="character" w:customStyle="1" w:styleId="Heading8Char1">
    <w:name w:val="Heading 8 Char1"/>
    <w:locked/>
    <w:rsid w:val="00197D48"/>
    <w:rPr>
      <w:rFonts w:ascii="Times New Roman" w:hAnsi="Times New Roman"/>
      <w:i/>
      <w:sz w:val="24"/>
      <w:lang w:val="en-AU" w:eastAsia="x-none"/>
    </w:rPr>
  </w:style>
  <w:style w:type="table" w:customStyle="1" w:styleId="TableGrid171">
    <w:name w:val="Table Grid171"/>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197D48"/>
    <w:rPr>
      <w:rFonts w:ascii="Times New Roman" w:hAnsi="Times New Roman"/>
      <w:sz w:val="24"/>
      <w:lang w:val="x-none" w:eastAsia="x-none"/>
    </w:rPr>
  </w:style>
  <w:style w:type="character" w:customStyle="1" w:styleId="BodyTextIndent2Char2">
    <w:name w:val="Body Text Indent 2 Char2"/>
    <w:locked/>
    <w:rsid w:val="00197D48"/>
    <w:rPr>
      <w:rFonts w:ascii="Times New Roman" w:hAnsi="Times New Roman"/>
      <w:sz w:val="24"/>
      <w:lang w:val="x-none" w:eastAsia="x-none"/>
    </w:rPr>
  </w:style>
  <w:style w:type="character" w:customStyle="1" w:styleId="SubtitleChar2">
    <w:name w:val="Subtitle Char2"/>
    <w:locked/>
    <w:rsid w:val="00197D48"/>
    <w:rPr>
      <w:rFonts w:ascii="Cambria" w:hAnsi="Cambria"/>
      <w:sz w:val="24"/>
      <w:lang w:val="x-none" w:eastAsia="x-none"/>
    </w:rPr>
  </w:style>
  <w:style w:type="character" w:customStyle="1" w:styleId="PlainTextChar1">
    <w:name w:val="Plain Text Char1"/>
    <w:locked/>
    <w:rsid w:val="00197D48"/>
    <w:rPr>
      <w:rFonts w:ascii="Consolas" w:hAnsi="Consolas"/>
      <w:sz w:val="21"/>
      <w:lang w:val="x-none" w:eastAsia="x-none"/>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197D48"/>
    <w:pPr>
      <w:spacing w:before="120" w:after="160" w:line="240" w:lineRule="exact"/>
      <w:ind w:right="0" w:firstLine="720"/>
    </w:pPr>
    <w:rPr>
      <w:rFonts w:ascii="Verdana" w:eastAsia="Times New Roman" w:hAnsi="Verdana" w:cs="Verdana"/>
      <w:sz w:val="20"/>
      <w:szCs w:val="20"/>
    </w:rPr>
  </w:style>
  <w:style w:type="character" w:customStyle="1" w:styleId="CharChar82">
    <w:name w:val="Char Char82"/>
    <w:rsid w:val="00197D48"/>
    <w:rPr>
      <w:b/>
      <w:sz w:val="24"/>
      <w:lang w:val="lv-LV" w:eastAsia="lv-LV"/>
    </w:rPr>
  </w:style>
  <w:style w:type="paragraph" w:customStyle="1" w:styleId="Char1">
    <w:name w:val="Char1"/>
    <w:basedOn w:val="Normal"/>
    <w:rsid w:val="00197D48"/>
    <w:pPr>
      <w:spacing w:before="120" w:after="160" w:line="240" w:lineRule="exact"/>
      <w:ind w:right="0" w:firstLine="720"/>
    </w:pPr>
    <w:rPr>
      <w:rFonts w:ascii="Verdana" w:eastAsia="Times New Roman" w:hAnsi="Verdana" w:cs="Verdana"/>
      <w:sz w:val="20"/>
      <w:szCs w:val="20"/>
    </w:rPr>
  </w:style>
  <w:style w:type="character" w:customStyle="1" w:styleId="CharChar71">
    <w:name w:val="Char Char71"/>
    <w:locked/>
    <w:rsid w:val="00197D48"/>
    <w:rPr>
      <w:rFonts w:ascii="Cambria" w:hAnsi="Cambria"/>
      <w:b/>
      <w:kern w:val="32"/>
      <w:sz w:val="32"/>
      <w:lang w:val="lv-LV" w:eastAsia="lv-LV"/>
    </w:rPr>
  </w:style>
  <w:style w:type="character" w:customStyle="1" w:styleId="CharChar151">
    <w:name w:val="Char Char151"/>
    <w:rsid w:val="00197D48"/>
    <w:rPr>
      <w:b/>
      <w:kern w:val="32"/>
      <w:sz w:val="32"/>
      <w:lang w:val="lv-LV" w:eastAsia="lv-LV"/>
    </w:rPr>
  </w:style>
  <w:style w:type="character" w:customStyle="1" w:styleId="CharChar141">
    <w:name w:val="Char Char141"/>
    <w:rsid w:val="00197D48"/>
    <w:rPr>
      <w:rFonts w:ascii="Cambria" w:hAnsi="Cambria"/>
      <w:b/>
      <w:i/>
      <w:sz w:val="28"/>
      <w:lang w:val="lv-LV" w:eastAsia="lv-LV"/>
    </w:rPr>
  </w:style>
  <w:style w:type="character" w:customStyle="1" w:styleId="CharChar131">
    <w:name w:val="Char Char131"/>
    <w:semiHidden/>
    <w:rsid w:val="00197D48"/>
    <w:rPr>
      <w:rFonts w:ascii="Cambria" w:hAnsi="Cambria"/>
      <w:b/>
      <w:color w:val="auto"/>
      <w:sz w:val="24"/>
      <w:lang w:val="lv-LV" w:eastAsia="lv-LV"/>
    </w:rPr>
  </w:style>
  <w:style w:type="character" w:customStyle="1" w:styleId="CharChar101">
    <w:name w:val="Char Char101"/>
    <w:rsid w:val="00197D48"/>
    <w:rPr>
      <w:sz w:val="24"/>
      <w:lang w:val="lv-LV" w:eastAsia="lv-LV"/>
    </w:rPr>
  </w:style>
  <w:style w:type="paragraph" w:customStyle="1" w:styleId="Rakstz1RakstzRakstzRakstz1">
    <w:name w:val="Rakstz.1 Rakstz. Rakstz. Rakstz.1"/>
    <w:basedOn w:val="Normal"/>
    <w:rsid w:val="00197D48"/>
    <w:pPr>
      <w:spacing w:before="120" w:after="160" w:line="240" w:lineRule="exact"/>
      <w:ind w:right="0" w:firstLine="720"/>
    </w:pPr>
    <w:rPr>
      <w:rFonts w:ascii="Verdana" w:eastAsia="Times New Roman" w:hAnsi="Verdana" w:cs="Verdana"/>
      <w:sz w:val="20"/>
      <w:szCs w:val="20"/>
    </w:rPr>
  </w:style>
  <w:style w:type="paragraph" w:customStyle="1" w:styleId="Rakstz51">
    <w:name w:val="Rakstz.51"/>
    <w:basedOn w:val="Normal"/>
    <w:rsid w:val="00197D48"/>
    <w:pPr>
      <w:spacing w:before="120" w:after="160" w:line="240" w:lineRule="exact"/>
      <w:ind w:right="0" w:firstLine="720"/>
    </w:pPr>
    <w:rPr>
      <w:rFonts w:ascii="Verdana" w:eastAsia="Times New Roman" w:hAnsi="Verdana" w:cs="Verdana"/>
      <w:sz w:val="20"/>
      <w:szCs w:val="20"/>
    </w:rPr>
  </w:style>
  <w:style w:type="paragraph" w:customStyle="1" w:styleId="xl72">
    <w:name w:val="xl72"/>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197D48"/>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197D48"/>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197D48"/>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197D48"/>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197D48"/>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
    <w:name w:val="Table Grid1111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197D48"/>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197D48"/>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197D48"/>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197D48"/>
    <w:pPr>
      <w:numPr>
        <w:numId w:val="10"/>
      </w:numPr>
    </w:pPr>
  </w:style>
  <w:style w:type="numbering" w:customStyle="1" w:styleId="Style320">
    <w:name w:val="Style320"/>
    <w:rsid w:val="00197D48"/>
    <w:pPr>
      <w:numPr>
        <w:numId w:val="9"/>
      </w:numPr>
    </w:pPr>
  </w:style>
  <w:style w:type="numbering" w:customStyle="1" w:styleId="Style382">
    <w:name w:val="Style382"/>
    <w:rsid w:val="00197D48"/>
    <w:pPr>
      <w:numPr>
        <w:numId w:val="8"/>
      </w:numPr>
    </w:pPr>
  </w:style>
  <w:style w:type="numbering" w:customStyle="1" w:styleId="Style363">
    <w:name w:val="Style363"/>
    <w:rsid w:val="00197D48"/>
    <w:pPr>
      <w:numPr>
        <w:numId w:val="20"/>
      </w:numPr>
    </w:pPr>
  </w:style>
  <w:style w:type="paragraph" w:customStyle="1" w:styleId="xl22">
    <w:name w:val="xl22"/>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197D48"/>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197D48"/>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197D48"/>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197D48"/>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197D48"/>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197D48"/>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197D48"/>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197D48"/>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197D48"/>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
    <w:name w:val="Table Grid201"/>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197D48"/>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197D48"/>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97D48"/>
    <w:pPr>
      <w:spacing w:before="100" w:beforeAutospacing="1" w:after="100" w:afterAutospacing="1"/>
      <w:ind w:right="0"/>
      <w:jc w:val="left"/>
    </w:pPr>
    <w:rPr>
      <w:rFonts w:eastAsia="Times New Roman" w:cs="Times New Roman"/>
      <w:szCs w:val="24"/>
      <w:lang w:eastAsia="lv-LV"/>
    </w:rPr>
  </w:style>
  <w:style w:type="table" w:customStyle="1" w:styleId="TableGrid210">
    <w:name w:val="Table Grid210"/>
    <w:basedOn w:val="TableNormal"/>
    <w:next w:val="TableGrid"/>
    <w:uiPriority w:val="59"/>
    <w:rsid w:val="006D3C67"/>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BCE1-7B77-4C27-8F12-F249B080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4859</Words>
  <Characters>2771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Gundega.Rugaja</cp:lastModifiedBy>
  <cp:revision>3</cp:revision>
  <cp:lastPrinted>2019-10-24T10:49:00Z</cp:lastPrinted>
  <dcterms:created xsi:type="dcterms:W3CDTF">2019-11-12T13:56:00Z</dcterms:created>
  <dcterms:modified xsi:type="dcterms:W3CDTF">2019-11-12T14:08:00Z</dcterms:modified>
</cp:coreProperties>
</file>